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CB" w:rsidRPr="00FB6634" w:rsidRDefault="00FB6634" w:rsidP="004B19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B6634">
        <w:rPr>
          <w:rFonts w:ascii="Times New Roman" w:hAnsi="Times New Roman" w:cs="Times New Roman"/>
          <w:b/>
          <w:sz w:val="28"/>
        </w:rPr>
        <w:t xml:space="preserve">До вивчення поеми Гомера </w:t>
      </w:r>
      <w:r w:rsidR="00ED7422">
        <w:rPr>
          <w:rFonts w:ascii="Times New Roman" w:hAnsi="Times New Roman" w:cs="Times New Roman"/>
          <w:b/>
          <w:sz w:val="28"/>
        </w:rPr>
        <w:t>«</w:t>
      </w:r>
      <w:r w:rsidRPr="00FB6634">
        <w:rPr>
          <w:rFonts w:ascii="Times New Roman" w:hAnsi="Times New Roman" w:cs="Times New Roman"/>
          <w:b/>
          <w:sz w:val="28"/>
        </w:rPr>
        <w:t>Іліада»</w:t>
      </w:r>
    </w:p>
    <w:p w:rsidR="00FB6634" w:rsidRDefault="00FB6634" w:rsidP="004B19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B6634">
        <w:rPr>
          <w:rFonts w:ascii="Times New Roman" w:hAnsi="Times New Roman" w:cs="Times New Roman"/>
          <w:b/>
          <w:sz w:val="28"/>
        </w:rPr>
        <w:t>(основний акцент на гуманістичному пафосі твору та образах головних героїв)</w:t>
      </w:r>
    </w:p>
    <w:p w:rsidR="00ED7422" w:rsidRPr="00C10162" w:rsidRDefault="00C10162" w:rsidP="004B199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C10162">
        <w:rPr>
          <w:rFonts w:ascii="Times New Roman" w:hAnsi="Times New Roman" w:cs="Times New Roman"/>
          <w:b/>
          <w:i/>
          <w:sz w:val="28"/>
        </w:rPr>
        <w:t xml:space="preserve">Завдання склала </w:t>
      </w:r>
      <w:proofErr w:type="spellStart"/>
      <w:r w:rsidRPr="00C10162">
        <w:rPr>
          <w:rFonts w:ascii="Times New Roman" w:hAnsi="Times New Roman" w:cs="Times New Roman"/>
          <w:b/>
          <w:i/>
          <w:sz w:val="28"/>
        </w:rPr>
        <w:t>Устіяновська</w:t>
      </w:r>
      <w:proofErr w:type="spellEnd"/>
      <w:r w:rsidRPr="00C10162">
        <w:rPr>
          <w:rFonts w:ascii="Times New Roman" w:hAnsi="Times New Roman" w:cs="Times New Roman"/>
          <w:b/>
          <w:i/>
          <w:sz w:val="28"/>
        </w:rPr>
        <w:t xml:space="preserve"> В.М.,</w:t>
      </w:r>
      <w:proofErr w:type="spellStart"/>
      <w:r w:rsidRPr="00C10162">
        <w:rPr>
          <w:rFonts w:ascii="Times New Roman" w:hAnsi="Times New Roman" w:cs="Times New Roman"/>
          <w:b/>
          <w:i/>
          <w:sz w:val="28"/>
        </w:rPr>
        <w:t>вч.ЗЛ</w:t>
      </w:r>
      <w:proofErr w:type="spellEnd"/>
      <w:r w:rsidRPr="00C10162">
        <w:rPr>
          <w:rFonts w:ascii="Times New Roman" w:hAnsi="Times New Roman" w:cs="Times New Roman"/>
          <w:b/>
          <w:i/>
          <w:sz w:val="28"/>
        </w:rPr>
        <w:t xml:space="preserve"> СЗШ №10 </w:t>
      </w:r>
      <w:proofErr w:type="spellStart"/>
      <w:r w:rsidRPr="00C10162">
        <w:rPr>
          <w:rFonts w:ascii="Times New Roman" w:hAnsi="Times New Roman" w:cs="Times New Roman"/>
          <w:b/>
          <w:i/>
          <w:sz w:val="28"/>
        </w:rPr>
        <w:t>м.Стрия</w:t>
      </w:r>
      <w:proofErr w:type="spellEnd"/>
      <w:r w:rsidR="00ED72DF">
        <w:rPr>
          <w:rFonts w:ascii="Times New Roman" w:hAnsi="Times New Roman" w:cs="Times New Roman"/>
          <w:b/>
          <w:i/>
          <w:sz w:val="28"/>
        </w:rPr>
        <w:t xml:space="preserve"> Львівської області</w:t>
      </w:r>
      <w:r w:rsidR="00F705A3">
        <w:rPr>
          <w:rFonts w:ascii="Times New Roman" w:hAnsi="Times New Roman" w:cs="Times New Roman"/>
          <w:b/>
          <w:i/>
          <w:sz w:val="28"/>
        </w:rPr>
        <w:t xml:space="preserve"> </w:t>
      </w:r>
      <w:bookmarkStart w:id="0" w:name="_GoBack"/>
      <w:bookmarkEnd w:id="0"/>
    </w:p>
    <w:p w:rsidR="00ED7422" w:rsidRDefault="00ED7422" w:rsidP="004B199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І. На етапі актуалізації доцільно виконати такі завдання:</w:t>
      </w:r>
    </w:p>
    <w:p w:rsidR="00ED7422" w:rsidRDefault="00ED7422" w:rsidP="004B199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Літературний диктант «Впізнай героя»</w:t>
      </w:r>
      <w:r w:rsidR="004D3584">
        <w:rPr>
          <w:rFonts w:ascii="Times New Roman" w:hAnsi="Times New Roman" w:cs="Times New Roman"/>
          <w:sz w:val="28"/>
        </w:rPr>
        <w:t>(за міфами Троянського циклу)</w:t>
      </w:r>
    </w:p>
    <w:p w:rsidR="004D3584" w:rsidRDefault="004D3584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Ця богиня отримала золоте яблуко…(Афродіта)</w:t>
      </w:r>
    </w:p>
    <w:p w:rsidR="004D3584" w:rsidRDefault="003A17DC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Жінка, через яку почалася Троянська війна…(</w:t>
      </w:r>
      <w:r w:rsidR="00C95276">
        <w:rPr>
          <w:rFonts w:ascii="Times New Roman" w:hAnsi="Times New Roman" w:cs="Times New Roman"/>
          <w:sz w:val="28"/>
        </w:rPr>
        <w:t>Єлена)</w:t>
      </w:r>
    </w:p>
    <w:p w:rsidR="00C95276" w:rsidRDefault="00C95276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Вона пророкувала загибель Трої… (Кассандра)</w:t>
      </w:r>
    </w:p>
    <w:p w:rsidR="00C95276" w:rsidRDefault="00C95276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Богині, котрі допомагали ахейцям…(Гера і Афіна)</w:t>
      </w:r>
    </w:p>
    <w:p w:rsidR="004B199E" w:rsidRDefault="004B199E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Юнак, що вручив яблуко «Найвродливішій»</w:t>
      </w:r>
      <w:r w:rsidR="0070365F">
        <w:rPr>
          <w:rFonts w:ascii="Times New Roman" w:hAnsi="Times New Roman" w:cs="Times New Roman"/>
          <w:sz w:val="28"/>
        </w:rPr>
        <w:t>…(</w:t>
      </w:r>
      <w:proofErr w:type="spellStart"/>
      <w:r w:rsidR="0070365F">
        <w:rPr>
          <w:rFonts w:ascii="Times New Roman" w:hAnsi="Times New Roman" w:cs="Times New Roman"/>
          <w:sz w:val="28"/>
        </w:rPr>
        <w:t>Паріс</w:t>
      </w:r>
      <w:proofErr w:type="spellEnd"/>
      <w:r w:rsidR="0070365F">
        <w:rPr>
          <w:rFonts w:ascii="Times New Roman" w:hAnsi="Times New Roman" w:cs="Times New Roman"/>
          <w:sz w:val="28"/>
        </w:rPr>
        <w:t>)</w:t>
      </w:r>
    </w:p>
    <w:p w:rsidR="0070365F" w:rsidRDefault="0070365F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Ватажок війська ахейців…(Агамемнон)</w:t>
      </w:r>
    </w:p>
    <w:p w:rsidR="0070365F" w:rsidRDefault="0070365F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Вразливе місце Ахілла…(п</w:t>
      </w:r>
      <w:r>
        <w:rPr>
          <w:rFonts w:ascii="Times New Roman" w:hAnsi="Times New Roman" w:cs="Times New Roman"/>
          <w:sz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</w:rPr>
        <w:t>ята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0365F" w:rsidRDefault="0070365F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Богиня чвар та розбрату…(</w:t>
      </w:r>
      <w:proofErr w:type="spellStart"/>
      <w:r>
        <w:rPr>
          <w:rFonts w:ascii="Times New Roman" w:hAnsi="Times New Roman" w:cs="Times New Roman"/>
          <w:sz w:val="28"/>
        </w:rPr>
        <w:t>Еріда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0365F" w:rsidRDefault="0010488A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Цар Спарти, чоловік Єлени…(Менелай)</w:t>
      </w:r>
    </w:p>
    <w:p w:rsidR="0010488A" w:rsidRDefault="00AF56D8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0488A">
        <w:rPr>
          <w:rFonts w:ascii="Times New Roman" w:hAnsi="Times New Roman" w:cs="Times New Roman"/>
          <w:sz w:val="28"/>
        </w:rPr>
        <w:t>Придумав Троянського коня…(Одіссей)</w:t>
      </w:r>
    </w:p>
    <w:p w:rsidR="0010488A" w:rsidRDefault="00AF56D8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0488A">
        <w:rPr>
          <w:rFonts w:ascii="Times New Roman" w:hAnsi="Times New Roman" w:cs="Times New Roman"/>
          <w:sz w:val="28"/>
        </w:rPr>
        <w:t>Кращий друг Ахілла…(Патрокл)</w:t>
      </w:r>
    </w:p>
    <w:p w:rsidR="0010488A" w:rsidRDefault="00AF56D8" w:rsidP="004B199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0488A">
        <w:rPr>
          <w:rFonts w:ascii="Times New Roman" w:hAnsi="Times New Roman" w:cs="Times New Roman"/>
          <w:sz w:val="28"/>
        </w:rPr>
        <w:t xml:space="preserve">Ватажок війська троянців…(Гектор) </w:t>
      </w:r>
    </w:p>
    <w:p w:rsidR="0010488A" w:rsidRDefault="0010488A" w:rsidP="001048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 </w:t>
      </w:r>
      <w:r w:rsidR="00354B18">
        <w:rPr>
          <w:rFonts w:ascii="Times New Roman" w:hAnsi="Times New Roman" w:cs="Times New Roman"/>
          <w:sz w:val="28"/>
        </w:rPr>
        <w:t>«Ти – мені, я – тобі»(поділ на 2 групи, кожна з яких задає своїм опонентам запитання на знання змісту</w:t>
      </w:r>
      <w:r w:rsidR="00AD0E37">
        <w:rPr>
          <w:rFonts w:ascii="Times New Roman" w:hAnsi="Times New Roman" w:cs="Times New Roman"/>
          <w:sz w:val="28"/>
        </w:rPr>
        <w:t>.</w:t>
      </w:r>
    </w:p>
    <w:p w:rsidR="00AD0E37" w:rsidRDefault="00AD0E37" w:rsidP="001048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3. </w:t>
      </w:r>
      <w:r w:rsidR="001D3616">
        <w:rPr>
          <w:rFonts w:ascii="Times New Roman" w:hAnsi="Times New Roman" w:cs="Times New Roman"/>
          <w:sz w:val="28"/>
        </w:rPr>
        <w:t>Вправа «Відповідність»(кому належать слова і до кого звертається герой)</w:t>
      </w:r>
    </w:p>
    <w:p w:rsidR="00EC4704" w:rsidRDefault="001D3616" w:rsidP="00EC470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C4704">
        <w:rPr>
          <w:rFonts w:ascii="Times New Roman" w:hAnsi="Times New Roman" w:cs="Times New Roman"/>
          <w:sz w:val="28"/>
        </w:rPr>
        <w:t>« …зробіть, щоб дитя моє любе</w:t>
      </w:r>
    </w:p>
    <w:p w:rsidR="00EC4704" w:rsidRDefault="00EC4704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EC4704">
        <w:rPr>
          <w:rFonts w:ascii="Times New Roman" w:hAnsi="Times New Roman" w:cs="Times New Roman"/>
          <w:sz w:val="28"/>
        </w:rPr>
        <w:t>Стало таким же, як я, у троянському війську найкращим»</w:t>
      </w:r>
    </w:p>
    <w:p w:rsidR="00ED0D66" w:rsidRDefault="00A66A44" w:rsidP="00EC470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«…, вбивши Патрокла, невже врятуватись самому</w:t>
      </w:r>
    </w:p>
    <w:p w:rsidR="00EC4704" w:rsidRDefault="00A66A44" w:rsidP="00ED0D66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Ти сподівався? Й мене не страшився, бо я був далеко?»</w:t>
      </w:r>
    </w:p>
    <w:p w:rsidR="00F2640A" w:rsidRDefault="00ED0D66" w:rsidP="00EC470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«Бать</w:t>
      </w:r>
      <w:r w:rsidR="003765BB">
        <w:rPr>
          <w:rFonts w:ascii="Times New Roman" w:hAnsi="Times New Roman" w:cs="Times New Roman"/>
          <w:sz w:val="28"/>
        </w:rPr>
        <w:t>ка</w:t>
      </w:r>
      <w:r>
        <w:rPr>
          <w:rFonts w:ascii="Times New Roman" w:hAnsi="Times New Roman" w:cs="Times New Roman"/>
          <w:sz w:val="28"/>
        </w:rPr>
        <w:t xml:space="preserve"> свого спогадай, …</w:t>
      </w:r>
    </w:p>
    <w:p w:rsidR="00A66A44" w:rsidRDefault="00ED0D66" w:rsidP="00F2640A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же як я стоїть він на старості скорботнім порозі…»</w:t>
      </w:r>
    </w:p>
    <w:p w:rsidR="00F2640A" w:rsidRDefault="00F27124" w:rsidP="00F264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2640A">
        <w:rPr>
          <w:rFonts w:ascii="Times New Roman" w:hAnsi="Times New Roman" w:cs="Times New Roman"/>
          <w:sz w:val="28"/>
        </w:rPr>
        <w:t>«О бідолашний, багато печалі душею зазнав ти! Як же наблизитись до кораблів ти наваживсь ахейських</w:t>
      </w:r>
      <w:r w:rsidR="00F2640A" w:rsidRPr="00F2640A">
        <w:rPr>
          <w:rFonts w:ascii="Times New Roman" w:hAnsi="Times New Roman" w:cs="Times New Roman"/>
          <w:sz w:val="28"/>
        </w:rPr>
        <w:t xml:space="preserve"> </w:t>
      </w:r>
    </w:p>
    <w:p w:rsidR="00F2640A" w:rsidRDefault="00F2640A" w:rsidP="00F2640A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F2640A">
        <w:rPr>
          <w:rFonts w:ascii="Times New Roman" w:hAnsi="Times New Roman" w:cs="Times New Roman"/>
          <w:sz w:val="28"/>
        </w:rPr>
        <w:t>Сам, перед очі того, хто стільки синів твоїх славних зброї позбавив?»</w:t>
      </w:r>
    </w:p>
    <w:p w:rsidR="00F2640A" w:rsidRDefault="0036341C" w:rsidP="00F264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«Дайте дорогу, щоб мулами міг я про</w:t>
      </w:r>
      <w:r w:rsidR="00656997">
        <w:rPr>
          <w:rFonts w:ascii="Times New Roman" w:hAnsi="Times New Roman" w:cs="Times New Roman"/>
          <w:sz w:val="28"/>
        </w:rPr>
        <w:t>їха</w:t>
      </w:r>
      <w:r>
        <w:rPr>
          <w:rFonts w:ascii="Times New Roman" w:hAnsi="Times New Roman" w:cs="Times New Roman"/>
          <w:sz w:val="28"/>
        </w:rPr>
        <w:t xml:space="preserve">ти. Вдосталь </w:t>
      </w:r>
      <w:r w:rsidR="003765BB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отім наплачетесь ви, як мерця привезу я додому»</w:t>
      </w:r>
    </w:p>
    <w:p w:rsidR="001B262E" w:rsidRPr="001B262E" w:rsidRDefault="00601D1D" w:rsidP="00F264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«… Не заповів мені слова останнього, щоб </w:t>
      </w:r>
      <w:proofErr w:type="spellStart"/>
      <w:r>
        <w:rPr>
          <w:rFonts w:ascii="Times New Roman" w:hAnsi="Times New Roman" w:cs="Times New Roman"/>
          <w:sz w:val="28"/>
        </w:rPr>
        <w:t>пам</w:t>
      </w:r>
      <w:proofErr w:type="spellEnd"/>
      <w:r w:rsidRPr="00601D1D">
        <w:rPr>
          <w:rFonts w:ascii="Times New Roman" w:hAnsi="Times New Roman" w:cs="Times New Roman"/>
          <w:sz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ятала</w:t>
      </w:r>
      <w:proofErr w:type="spellEnd"/>
      <w:r w:rsidR="001B262E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601D1D" w:rsidRDefault="001B262E" w:rsidP="001B262E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днями й ночами,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рясні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проливаючи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сльози</w:t>
      </w:r>
      <w:proofErr w:type="spellEnd"/>
      <w:r>
        <w:rPr>
          <w:rFonts w:ascii="Times New Roman" w:hAnsi="Times New Roman" w:cs="Times New Roman"/>
          <w:sz w:val="28"/>
          <w:lang w:val="ru-RU"/>
        </w:rPr>
        <w:t>!»</w:t>
      </w:r>
    </w:p>
    <w:p w:rsidR="001B262E" w:rsidRDefault="00BA0F74" w:rsidP="001B262E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Запитання з однозначною відповіддю «</w:t>
      </w:r>
      <w:r w:rsidR="002B5CD0">
        <w:rPr>
          <w:rFonts w:ascii="Times New Roman" w:hAnsi="Times New Roman" w:cs="Times New Roman"/>
          <w:sz w:val="28"/>
        </w:rPr>
        <w:t>ТАК</w:t>
      </w:r>
      <w:r>
        <w:rPr>
          <w:rFonts w:ascii="Times New Roman" w:hAnsi="Times New Roman" w:cs="Times New Roman"/>
          <w:sz w:val="28"/>
        </w:rPr>
        <w:t>» чи «</w:t>
      </w:r>
      <w:r w:rsidR="002B5CD0">
        <w:rPr>
          <w:rFonts w:ascii="Times New Roman" w:hAnsi="Times New Roman" w:cs="Times New Roman"/>
          <w:sz w:val="28"/>
        </w:rPr>
        <w:t>НІ</w:t>
      </w:r>
      <w:r>
        <w:rPr>
          <w:rFonts w:ascii="Times New Roman" w:hAnsi="Times New Roman" w:cs="Times New Roman"/>
          <w:sz w:val="28"/>
        </w:rPr>
        <w:t>» (аргументують інші учні)</w:t>
      </w:r>
    </w:p>
    <w:p w:rsidR="00BA0F74" w:rsidRDefault="002B5CD0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Темою поеми «Іліада» є розповідь про 10 років Троянської війни (НІ)</w:t>
      </w:r>
    </w:p>
    <w:p w:rsidR="00203B5B" w:rsidRDefault="00203B5B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Троянці оголосили війну ахейцям(НІ)</w:t>
      </w:r>
    </w:p>
    <w:p w:rsidR="00203B5B" w:rsidRDefault="00203B5B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Кращий друг Ахілла Патрокл гине у двобої з </w:t>
      </w:r>
      <w:r w:rsidR="00AD2B0E">
        <w:rPr>
          <w:rFonts w:ascii="Times New Roman" w:hAnsi="Times New Roman" w:cs="Times New Roman"/>
          <w:sz w:val="28"/>
        </w:rPr>
        <w:t>Гектором(</w:t>
      </w:r>
      <w:r w:rsidR="00AD2B0E" w:rsidRPr="00AD2B0E">
        <w:rPr>
          <w:rFonts w:ascii="Times New Roman" w:hAnsi="Times New Roman" w:cs="Times New Roman"/>
          <w:sz w:val="28"/>
        </w:rPr>
        <w:t>ТАК</w:t>
      </w:r>
      <w:r w:rsidR="00AD2B0E">
        <w:rPr>
          <w:rFonts w:ascii="Times New Roman" w:hAnsi="Times New Roman" w:cs="Times New Roman"/>
          <w:sz w:val="28"/>
        </w:rPr>
        <w:t>)</w:t>
      </w:r>
    </w:p>
    <w:p w:rsidR="00AD2B0E" w:rsidRDefault="00AD2B0E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Афродіта допомагає у війні ахейцям(НІ)</w:t>
      </w:r>
    </w:p>
    <w:p w:rsidR="00AD2B0E" w:rsidRDefault="00AD2B0E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Ахілл відмовляється воювати на боці ахейців, бо боїться Гектора(НІ)</w:t>
      </w:r>
    </w:p>
    <w:p w:rsidR="00AD2B0E" w:rsidRDefault="00350872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Богиня </w:t>
      </w:r>
      <w:proofErr w:type="spellStart"/>
      <w:r>
        <w:rPr>
          <w:rFonts w:ascii="Times New Roman" w:hAnsi="Times New Roman" w:cs="Times New Roman"/>
          <w:sz w:val="28"/>
        </w:rPr>
        <w:t>Фетіда</w:t>
      </w:r>
      <w:proofErr w:type="spellEnd"/>
      <w:r>
        <w:rPr>
          <w:rFonts w:ascii="Times New Roman" w:hAnsi="Times New Roman" w:cs="Times New Roman"/>
          <w:sz w:val="28"/>
        </w:rPr>
        <w:t xml:space="preserve"> просить </w:t>
      </w:r>
      <w:proofErr w:type="spellStart"/>
      <w:r>
        <w:rPr>
          <w:rFonts w:ascii="Times New Roman" w:hAnsi="Times New Roman" w:cs="Times New Roman"/>
          <w:sz w:val="28"/>
        </w:rPr>
        <w:t>Гефеста</w:t>
      </w:r>
      <w:proofErr w:type="spellEnd"/>
      <w:r>
        <w:rPr>
          <w:rFonts w:ascii="Times New Roman" w:hAnsi="Times New Roman" w:cs="Times New Roman"/>
          <w:sz w:val="28"/>
        </w:rPr>
        <w:t xml:space="preserve"> змайструвати щит, який би міг захистити її сина</w:t>
      </w:r>
      <w:r w:rsidRPr="00350872">
        <w:rPr>
          <w:rFonts w:ascii="Times New Roman" w:hAnsi="Times New Roman" w:cs="Times New Roman"/>
          <w:sz w:val="28"/>
        </w:rPr>
        <w:t>(ТАК)</w:t>
      </w:r>
    </w:p>
    <w:p w:rsidR="00350872" w:rsidRDefault="00350872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Гефест</w:t>
      </w:r>
      <w:proofErr w:type="spellEnd"/>
      <w:r>
        <w:rPr>
          <w:rFonts w:ascii="Times New Roman" w:hAnsi="Times New Roman" w:cs="Times New Roman"/>
          <w:sz w:val="28"/>
        </w:rPr>
        <w:t xml:space="preserve"> відмовляється викувати щит(НІ)</w:t>
      </w:r>
    </w:p>
    <w:p w:rsidR="00350872" w:rsidRDefault="006B5052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Ахілл не мав жодного вразливого місця на тілі(НІ)</w:t>
      </w:r>
    </w:p>
    <w:p w:rsidR="006B5052" w:rsidRDefault="006B5052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Зевс вирішував долі смертних за допомогою терезів</w:t>
      </w:r>
      <w:r w:rsidRPr="006B5052">
        <w:rPr>
          <w:rFonts w:ascii="Times New Roman" w:hAnsi="Times New Roman" w:cs="Times New Roman"/>
          <w:sz w:val="28"/>
        </w:rPr>
        <w:t>(ТАК)</w:t>
      </w:r>
    </w:p>
    <w:p w:rsidR="006B5052" w:rsidRDefault="006B5052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Ахілл не прагне помсти(НІ)</w:t>
      </w:r>
    </w:p>
    <w:p w:rsidR="009E0A85" w:rsidRDefault="009E0A85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Гектор гине в поєдинку з </w:t>
      </w:r>
      <w:proofErr w:type="spellStart"/>
      <w:r>
        <w:rPr>
          <w:rFonts w:ascii="Times New Roman" w:hAnsi="Times New Roman" w:cs="Times New Roman"/>
          <w:sz w:val="28"/>
        </w:rPr>
        <w:t>Одіссеєм</w:t>
      </w:r>
      <w:proofErr w:type="spellEnd"/>
      <w:r>
        <w:rPr>
          <w:rFonts w:ascii="Times New Roman" w:hAnsi="Times New Roman" w:cs="Times New Roman"/>
          <w:sz w:val="28"/>
        </w:rPr>
        <w:t>(НІ)</w:t>
      </w:r>
    </w:p>
    <w:p w:rsidR="009E0A85" w:rsidRDefault="00113EFE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Ахейці віддають тіло Гектора батькові зразу після його смерті(НІ)</w:t>
      </w:r>
    </w:p>
    <w:p w:rsidR="00113EFE" w:rsidRDefault="00113EFE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Ахілл зглянувся на плач і страждання старого </w:t>
      </w:r>
      <w:proofErr w:type="spellStart"/>
      <w:r>
        <w:rPr>
          <w:rFonts w:ascii="Times New Roman" w:hAnsi="Times New Roman" w:cs="Times New Roman"/>
          <w:sz w:val="28"/>
        </w:rPr>
        <w:t>Пріама</w:t>
      </w:r>
      <w:proofErr w:type="spellEnd"/>
      <w:r w:rsidRPr="00113EFE">
        <w:rPr>
          <w:rFonts w:ascii="Times New Roman" w:hAnsi="Times New Roman" w:cs="Times New Roman"/>
          <w:sz w:val="28"/>
        </w:rPr>
        <w:t>(ТАК)</w:t>
      </w:r>
    </w:p>
    <w:p w:rsidR="009F3051" w:rsidRDefault="009F3051" w:rsidP="009F3051">
      <w:pPr>
        <w:pStyle w:val="a3"/>
        <w:numPr>
          <w:ilvl w:val="0"/>
          <w:numId w:val="3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Місто Троя загинуло від землетрусу(НІ)</w:t>
      </w:r>
    </w:p>
    <w:p w:rsidR="009F3051" w:rsidRDefault="00780E1C" w:rsidP="00780E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ІІ. На фазі усвідомлення змісту вважаю за потрібне виконати такі завдання:</w:t>
      </w:r>
    </w:p>
    <w:p w:rsidR="00780E1C" w:rsidRDefault="00780E1C" w:rsidP="00780E1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«Щоденник подвійних записів»(нотаток)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3"/>
        <w:gridCol w:w="4742"/>
      </w:tblGrid>
      <w:tr w:rsidR="001B11E6" w:rsidTr="00780E1C">
        <w:tc>
          <w:tcPr>
            <w:tcW w:w="4927" w:type="dxa"/>
          </w:tcPr>
          <w:p w:rsidR="00780E1C" w:rsidRPr="00F72590" w:rsidRDefault="00F72590" w:rsidP="00F725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2590">
              <w:rPr>
                <w:rFonts w:ascii="Times New Roman" w:hAnsi="Times New Roman" w:cs="Times New Roman"/>
                <w:b/>
                <w:sz w:val="28"/>
              </w:rPr>
              <w:t>Фрагмент твору</w:t>
            </w:r>
          </w:p>
        </w:tc>
        <w:tc>
          <w:tcPr>
            <w:tcW w:w="4928" w:type="dxa"/>
          </w:tcPr>
          <w:p w:rsidR="00780E1C" w:rsidRPr="00F72590" w:rsidRDefault="00F72590" w:rsidP="00F725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2590">
              <w:rPr>
                <w:rFonts w:ascii="Times New Roman" w:hAnsi="Times New Roman" w:cs="Times New Roman"/>
                <w:b/>
                <w:sz w:val="28"/>
              </w:rPr>
              <w:t>Рефлексія</w:t>
            </w:r>
          </w:p>
          <w:p w:rsidR="00F72590" w:rsidRPr="00F72590" w:rsidRDefault="00F72590" w:rsidP="00F725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2590">
              <w:rPr>
                <w:rFonts w:ascii="Times New Roman" w:hAnsi="Times New Roman" w:cs="Times New Roman"/>
                <w:b/>
                <w:sz w:val="28"/>
              </w:rPr>
              <w:t>(мої міркування)</w:t>
            </w:r>
          </w:p>
        </w:tc>
      </w:tr>
      <w:tr w:rsidR="001B11E6" w:rsidTr="00780E1C">
        <w:tc>
          <w:tcPr>
            <w:tcW w:w="4927" w:type="dxa"/>
          </w:tcPr>
          <w:p w:rsidR="00662413" w:rsidRDefault="00F72590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«…Батько безсмертних богів, терези</w:t>
            </w:r>
          </w:p>
          <w:p w:rsidR="00780E1C" w:rsidRDefault="00662413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="00F72590">
              <w:rPr>
                <w:rFonts w:ascii="Times New Roman" w:hAnsi="Times New Roman" w:cs="Times New Roman"/>
                <w:sz w:val="28"/>
              </w:rPr>
              <w:t>золоті натягнувши,</w:t>
            </w:r>
          </w:p>
          <w:p w:rsidR="009B3B42" w:rsidRDefault="00AD15E3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Кинув на шальки два жереби</w:t>
            </w:r>
          </w:p>
          <w:p w:rsidR="00AD15E3" w:rsidRDefault="009B3B42" w:rsidP="009B3B4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="00AD15E3">
              <w:rPr>
                <w:rFonts w:ascii="Times New Roman" w:hAnsi="Times New Roman" w:cs="Times New Roman"/>
                <w:sz w:val="28"/>
              </w:rPr>
              <w:t>овгопечальної</w:t>
            </w:r>
            <w:proofErr w:type="spellEnd"/>
            <w:r w:rsidR="00AD15E3">
              <w:rPr>
                <w:rFonts w:ascii="Times New Roman" w:hAnsi="Times New Roman" w:cs="Times New Roman"/>
                <w:sz w:val="28"/>
              </w:rPr>
              <w:t xml:space="preserve"> смерті – </w:t>
            </w:r>
          </w:p>
          <w:p w:rsidR="00AD15E3" w:rsidRDefault="00AD15E3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Гектора, коней баских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упокірника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AD15E3" w:rsidRDefault="009B3B42" w:rsidP="009B3B4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й</w:t>
            </w:r>
            <w:r w:rsidR="00662413">
              <w:rPr>
                <w:rFonts w:ascii="Times New Roman" w:hAnsi="Times New Roman" w:cs="Times New Roman"/>
                <w:sz w:val="28"/>
              </w:rPr>
              <w:t xml:space="preserve"> другий – Ахілла,</w:t>
            </w:r>
          </w:p>
          <w:p w:rsidR="00662413" w:rsidRDefault="00662413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 посередині взяв…»</w:t>
            </w:r>
          </w:p>
        </w:tc>
        <w:tc>
          <w:tcPr>
            <w:tcW w:w="4928" w:type="dxa"/>
          </w:tcPr>
          <w:p w:rsidR="00780E1C" w:rsidRDefault="009B3B42" w:rsidP="00811709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Отже,</w:t>
            </w:r>
            <w:r w:rsidR="003765BB">
              <w:rPr>
                <w:rFonts w:ascii="Times New Roman" w:hAnsi="Times New Roman" w:cs="Times New Roman"/>
                <w:sz w:val="28"/>
              </w:rPr>
              <w:t>як</w:t>
            </w:r>
            <w:r>
              <w:rPr>
                <w:rFonts w:ascii="Times New Roman" w:hAnsi="Times New Roman" w:cs="Times New Roman"/>
                <w:sz w:val="28"/>
              </w:rPr>
              <w:t xml:space="preserve"> Гомер, так і давні греки, вірять, що все на світі залежить від волі безсмертних богів, саме вони вирішують хто має загинути на війні і коли вона має закінчитися…</w:t>
            </w:r>
          </w:p>
        </w:tc>
      </w:tr>
      <w:tr w:rsidR="001B11E6" w:rsidTr="00780E1C">
        <w:tc>
          <w:tcPr>
            <w:tcW w:w="4927" w:type="dxa"/>
          </w:tcPr>
          <w:p w:rsidR="003E2E59" w:rsidRDefault="001B11E6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«…Не пощастить йому більше від</w:t>
            </w:r>
          </w:p>
          <w:p w:rsidR="00780E1C" w:rsidRDefault="003E2E59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                                </w:t>
            </w:r>
            <w:r w:rsidR="001B11E6">
              <w:rPr>
                <w:rFonts w:ascii="Times New Roman" w:hAnsi="Times New Roman" w:cs="Times New Roman"/>
                <w:sz w:val="28"/>
              </w:rPr>
              <w:t>нас ухилятись,</w:t>
            </w:r>
          </w:p>
          <w:p w:rsidR="003E2E59" w:rsidRDefault="001B11E6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 допоможе і Феб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дальносяжний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1B11E6" w:rsidRDefault="003E2E59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</w:t>
            </w:r>
            <w:r w:rsidR="001B11E6">
              <w:rPr>
                <w:rFonts w:ascii="Times New Roman" w:hAnsi="Times New Roman" w:cs="Times New Roman"/>
                <w:sz w:val="28"/>
              </w:rPr>
              <w:t>хоч як би старався</w:t>
            </w:r>
          </w:p>
          <w:p w:rsidR="001B11E6" w:rsidRDefault="001B11E6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Й повзав би в Зевса в ногах,…</w:t>
            </w:r>
          </w:p>
          <w:p w:rsidR="00273809" w:rsidRDefault="00757FF9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Тож зупинись на часину й спочинь!</w:t>
            </w:r>
          </w:p>
          <w:p w:rsidR="001B11E6" w:rsidRDefault="00757FF9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сама я подамся</w:t>
            </w:r>
          </w:p>
          <w:p w:rsidR="00273809" w:rsidRDefault="00757FF9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Пріаміда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й схилю його вийти на</w:t>
            </w:r>
          </w:p>
          <w:p w:rsidR="00757FF9" w:rsidRDefault="00273809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r w:rsidR="00757FF9">
              <w:rPr>
                <w:rFonts w:ascii="Times New Roman" w:hAnsi="Times New Roman" w:cs="Times New Roman"/>
                <w:sz w:val="28"/>
              </w:rPr>
              <w:t>бій із тобою</w:t>
            </w:r>
            <w:r w:rsidR="003E2E59">
              <w:rPr>
                <w:rFonts w:ascii="Times New Roman" w:hAnsi="Times New Roman" w:cs="Times New Roman"/>
                <w:sz w:val="28"/>
              </w:rPr>
              <w:t>!»</w:t>
            </w:r>
          </w:p>
          <w:p w:rsidR="00273809" w:rsidRDefault="003E2E59" w:rsidP="0027380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Так говорила Афіна, і радо Ахілл їй</w:t>
            </w:r>
          </w:p>
          <w:p w:rsidR="003E2E59" w:rsidRDefault="00273809" w:rsidP="00D16CB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</w:t>
            </w:r>
            <w:r w:rsidR="003E2E59">
              <w:rPr>
                <w:rFonts w:ascii="Times New Roman" w:hAnsi="Times New Roman" w:cs="Times New Roman"/>
                <w:sz w:val="28"/>
              </w:rPr>
              <w:t>скорився.»</w:t>
            </w:r>
          </w:p>
        </w:tc>
        <w:tc>
          <w:tcPr>
            <w:tcW w:w="4928" w:type="dxa"/>
          </w:tcPr>
          <w:p w:rsidR="00780E1C" w:rsidRDefault="00687C89" w:rsidP="00811709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Я зрозуміла, що Афіна будь-що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хоче допомогти ахейцям завоювати Трою і не гребує</w:t>
            </w:r>
            <w:r w:rsidR="00811709">
              <w:rPr>
                <w:rFonts w:ascii="Times New Roman" w:hAnsi="Times New Roman" w:cs="Times New Roman"/>
                <w:sz w:val="28"/>
              </w:rPr>
              <w:t xml:space="preserve"> навіть хитрістю і обманом.</w:t>
            </w:r>
          </w:p>
          <w:p w:rsidR="00811709" w:rsidRDefault="00811709" w:rsidP="00811709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речі, Ахілл радо погоджується прийняти допомогу богині – це означає, що він не зовсім чесно має перемогти ворога.</w:t>
            </w:r>
          </w:p>
        </w:tc>
      </w:tr>
      <w:tr w:rsidR="001B11E6" w:rsidTr="00780E1C">
        <w:tc>
          <w:tcPr>
            <w:tcW w:w="4927" w:type="dxa"/>
          </w:tcPr>
          <w:p w:rsidR="005F6BB5" w:rsidRDefault="00990295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«Весь знемагаючи, Гектор одрік</w:t>
            </w:r>
          </w:p>
          <w:p w:rsidR="00780E1C" w:rsidRDefault="005F6BB5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990295">
              <w:rPr>
                <w:rFonts w:ascii="Times New Roman" w:hAnsi="Times New Roman" w:cs="Times New Roman"/>
                <w:sz w:val="28"/>
              </w:rPr>
              <w:t xml:space="preserve">йому </w:t>
            </w:r>
            <w:proofErr w:type="spellStart"/>
            <w:r w:rsidR="00990295">
              <w:rPr>
                <w:rFonts w:ascii="Times New Roman" w:hAnsi="Times New Roman" w:cs="Times New Roman"/>
                <w:sz w:val="28"/>
              </w:rPr>
              <w:t>шоломосяйний</w:t>
            </w:r>
            <w:proofErr w:type="spellEnd"/>
            <w:r w:rsidR="00990295">
              <w:rPr>
                <w:rFonts w:ascii="Times New Roman" w:hAnsi="Times New Roman" w:cs="Times New Roman"/>
                <w:sz w:val="28"/>
              </w:rPr>
              <w:t>:</w:t>
            </w:r>
          </w:p>
          <w:p w:rsidR="005F6BB5" w:rsidRDefault="00990295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«Задля твоєї душі, і колін, і батьків</w:t>
            </w:r>
          </w:p>
          <w:p w:rsidR="00990295" w:rsidRDefault="005F6BB5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990295">
              <w:rPr>
                <w:rFonts w:ascii="Times New Roman" w:hAnsi="Times New Roman" w:cs="Times New Roman"/>
                <w:sz w:val="28"/>
              </w:rPr>
              <w:t xml:space="preserve">твоїх рідних, </w:t>
            </w:r>
          </w:p>
          <w:p w:rsidR="005F6BB5" w:rsidRDefault="00EA0C2A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Псам, я благаю, не кидай мене під</w:t>
            </w:r>
          </w:p>
          <w:p w:rsidR="00990295" w:rsidRDefault="005F6BB5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EA0C2A">
              <w:rPr>
                <w:rFonts w:ascii="Times New Roman" w:hAnsi="Times New Roman" w:cs="Times New Roman"/>
                <w:sz w:val="28"/>
              </w:rPr>
              <w:t xml:space="preserve">човнами </w:t>
            </w:r>
            <w:proofErr w:type="spellStart"/>
            <w:r w:rsidR="00EA0C2A">
              <w:rPr>
                <w:rFonts w:ascii="Times New Roman" w:hAnsi="Times New Roman" w:cs="Times New Roman"/>
                <w:sz w:val="28"/>
              </w:rPr>
              <w:t>ахеїв</w:t>
            </w:r>
            <w:proofErr w:type="spellEnd"/>
            <w:r w:rsidR="00EA0C2A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D16CBA" w:rsidRDefault="00EA0C2A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Матимеш золота й міді за це ти від</w:t>
            </w:r>
          </w:p>
          <w:p w:rsidR="00EA0C2A" w:rsidRDefault="00D16CBA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EA0C2A">
              <w:rPr>
                <w:rFonts w:ascii="Times New Roman" w:hAnsi="Times New Roman" w:cs="Times New Roman"/>
                <w:sz w:val="28"/>
              </w:rPr>
              <w:t>мене багато;</w:t>
            </w:r>
          </w:p>
          <w:p w:rsidR="00D16CBA" w:rsidRDefault="00EA0C2A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Щедрі дарунки мій батечко дасть</w:t>
            </w:r>
          </w:p>
          <w:p w:rsidR="00EA0C2A" w:rsidRDefault="00D16CBA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EA0C2A">
              <w:rPr>
                <w:rFonts w:ascii="Times New Roman" w:hAnsi="Times New Roman" w:cs="Times New Roman"/>
                <w:sz w:val="28"/>
              </w:rPr>
              <w:t>тобі й мати шановна,</w:t>
            </w:r>
          </w:p>
          <w:p w:rsidR="00EA0C2A" w:rsidRDefault="005F6BB5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Тільки верни моє тіло додому…»</w:t>
            </w:r>
          </w:p>
        </w:tc>
        <w:tc>
          <w:tcPr>
            <w:tcW w:w="4928" w:type="dxa"/>
          </w:tcPr>
          <w:p w:rsidR="00780E1C" w:rsidRDefault="00E445FC" w:rsidP="00811709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Звичайно, Гектор не боїться смерті. Та він розуміє, що вона принесе страждання батькові та дружині. Троянець готовий на будь-які жертви заради того, щоб рідні поховали його, як велять звичаї предків.</w:t>
            </w:r>
          </w:p>
        </w:tc>
      </w:tr>
      <w:tr w:rsidR="001B11E6" w:rsidTr="00780E1C">
        <w:tc>
          <w:tcPr>
            <w:tcW w:w="4927" w:type="dxa"/>
          </w:tcPr>
          <w:p w:rsidR="00EE110D" w:rsidRDefault="00B91D97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«На землю тоді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Пріам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 колісниці</w:t>
            </w:r>
          </w:p>
          <w:p w:rsidR="00780E1C" w:rsidRDefault="00EE110D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B91D97">
              <w:rPr>
                <w:rFonts w:ascii="Times New Roman" w:hAnsi="Times New Roman" w:cs="Times New Roman"/>
                <w:sz w:val="28"/>
              </w:rPr>
              <w:t>зіскочив</w:t>
            </w:r>
          </w:p>
          <w:p w:rsidR="00EE110D" w:rsidRDefault="00B91D97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І, візника залишивши Ідея на місці,</w:t>
            </w:r>
          </w:p>
          <w:p w:rsidR="00B91D97" w:rsidRDefault="00EE110D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B91D97">
              <w:rPr>
                <w:rFonts w:ascii="Times New Roman" w:hAnsi="Times New Roman" w:cs="Times New Roman"/>
                <w:sz w:val="28"/>
              </w:rPr>
              <w:t>щоб бистрих</w:t>
            </w:r>
          </w:p>
          <w:p w:rsidR="00EE110D" w:rsidRDefault="00B91D97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Коней і мулів стеріг, подався їздець</w:t>
            </w:r>
          </w:p>
          <w:p w:rsidR="00B91D97" w:rsidRDefault="00EE110D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B91D97">
              <w:rPr>
                <w:rFonts w:ascii="Times New Roman" w:hAnsi="Times New Roman" w:cs="Times New Roman"/>
                <w:sz w:val="28"/>
              </w:rPr>
              <w:t>староденний</w:t>
            </w:r>
          </w:p>
          <w:p w:rsidR="00EE110D" w:rsidRDefault="00B91D97" w:rsidP="00EE110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Прямо додому, де Зевсові </w:t>
            </w:r>
            <w:r w:rsidR="00EE110D">
              <w:rPr>
                <w:rFonts w:ascii="Times New Roman" w:hAnsi="Times New Roman" w:cs="Times New Roman"/>
                <w:sz w:val="28"/>
              </w:rPr>
              <w:t>любий</w:t>
            </w:r>
          </w:p>
          <w:p w:rsidR="00B91D97" w:rsidRDefault="00EE110D" w:rsidP="00EE110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Ахілл мав оселю.»</w:t>
            </w:r>
          </w:p>
        </w:tc>
        <w:tc>
          <w:tcPr>
            <w:tcW w:w="4928" w:type="dxa"/>
          </w:tcPr>
          <w:p w:rsidR="00780E1C" w:rsidRDefault="00C36687" w:rsidP="003D56FF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 вважаю, що цар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Пріам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йде на все заради того, щоб ще хоч раз побачити свого сина та поховати його за </w:t>
            </w:r>
            <w:r w:rsidR="003D56FF">
              <w:rPr>
                <w:rFonts w:ascii="Times New Roman" w:hAnsi="Times New Roman" w:cs="Times New Roman"/>
                <w:sz w:val="28"/>
              </w:rPr>
              <w:t>звичаями предків. Ми бачимо приклад того, що батьківська любов сильніша понад усі небезпеки.</w:t>
            </w:r>
          </w:p>
        </w:tc>
      </w:tr>
      <w:tr w:rsidR="001B11E6" w:rsidTr="00780E1C">
        <w:tc>
          <w:tcPr>
            <w:tcW w:w="4927" w:type="dxa"/>
          </w:tcPr>
          <w:p w:rsidR="00873D6E" w:rsidRDefault="00D76E62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«Син твій, старче, померлий до тебе</w:t>
            </w:r>
          </w:p>
          <w:p w:rsidR="00780E1C" w:rsidRDefault="00873D6E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</w:t>
            </w:r>
            <w:r w:rsidR="00D76E62">
              <w:rPr>
                <w:rFonts w:ascii="Times New Roman" w:hAnsi="Times New Roman" w:cs="Times New Roman"/>
                <w:sz w:val="28"/>
              </w:rPr>
              <w:t xml:space="preserve">вернувсь, </w:t>
            </w:r>
          </w:p>
          <w:p w:rsidR="00D76E62" w:rsidRDefault="00D76E62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 велів ти, -</w:t>
            </w:r>
          </w:p>
          <w:p w:rsidR="002E2F66" w:rsidRDefault="00873D6E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Вже він на марах лежить.</w:t>
            </w:r>
          </w:p>
          <w:p w:rsidR="00873D6E" w:rsidRDefault="002E2F66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="00873D6E">
              <w:rPr>
                <w:rFonts w:ascii="Times New Roman" w:hAnsi="Times New Roman" w:cs="Times New Roman"/>
                <w:sz w:val="28"/>
              </w:rPr>
              <w:t>На світанку його ти побачиш</w:t>
            </w:r>
          </w:p>
          <w:p w:rsidR="002E2F66" w:rsidRDefault="00873D6E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 повезеш. А зараз пора про вечерю</w:t>
            </w:r>
          </w:p>
          <w:p w:rsidR="00873D6E" w:rsidRDefault="002E2F66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="00873D6E">
              <w:rPr>
                <w:rFonts w:ascii="Times New Roman" w:hAnsi="Times New Roman" w:cs="Times New Roman"/>
                <w:sz w:val="28"/>
              </w:rPr>
              <w:t>згадати…»</w:t>
            </w:r>
          </w:p>
          <w:p w:rsidR="00D76E62" w:rsidRDefault="00D76E62" w:rsidP="006624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8" w:type="dxa"/>
          </w:tcPr>
          <w:p w:rsidR="00780E1C" w:rsidRDefault="00D702DF" w:rsidP="00811709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мою думку, Ахілл дослухався до благань царя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Пріама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який ризикує своїм життям</w:t>
            </w:r>
            <w:r w:rsidR="00BE67A3">
              <w:rPr>
                <w:rFonts w:ascii="Times New Roman" w:hAnsi="Times New Roman" w:cs="Times New Roman"/>
                <w:sz w:val="28"/>
              </w:rPr>
              <w:t>, забуває про почуття власної гідності перед ворогом-вбивцею власного  сина. Ахеєць відчув біль, жаль, співчуття до старого та зрозумів їхню спільну трагедію, викликану війною.</w:t>
            </w:r>
          </w:p>
        </w:tc>
      </w:tr>
      <w:tr w:rsidR="00BE67A3" w:rsidTr="00780E1C">
        <w:tc>
          <w:tcPr>
            <w:tcW w:w="4927" w:type="dxa"/>
          </w:tcPr>
          <w:p w:rsidR="00842188" w:rsidRDefault="00F400FE" w:rsidP="00F400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«Рано ти, мужу мій любий пішов із</w:t>
            </w:r>
          </w:p>
          <w:p w:rsidR="00BE67A3" w:rsidRDefault="00842188" w:rsidP="00F400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  <w:r w:rsidR="00F400FE">
              <w:rPr>
                <w:rFonts w:ascii="Times New Roman" w:hAnsi="Times New Roman" w:cs="Times New Roman"/>
                <w:sz w:val="28"/>
              </w:rPr>
              <w:t>життя і вдовою</w:t>
            </w:r>
          </w:p>
          <w:p w:rsidR="008C2071" w:rsidRDefault="00E12F5E" w:rsidP="00E12F5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домі мене залишаєш. Тож син наш-</w:t>
            </w:r>
          </w:p>
          <w:p w:rsidR="00E12F5E" w:rsidRDefault="008C2071" w:rsidP="008C207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</w:t>
            </w:r>
            <w:r w:rsidR="00E12F5E">
              <w:rPr>
                <w:rFonts w:ascii="Times New Roman" w:hAnsi="Times New Roman" w:cs="Times New Roman"/>
                <w:sz w:val="28"/>
              </w:rPr>
              <w:t>але ще дитятко,</w:t>
            </w:r>
          </w:p>
          <w:p w:rsidR="00E12F5E" w:rsidRDefault="00E12F5E" w:rsidP="00E12F5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Що породили його ми</w:t>
            </w:r>
            <w:r w:rsidR="00842188">
              <w:rPr>
                <w:rFonts w:ascii="Times New Roman" w:hAnsi="Times New Roman" w:cs="Times New Roman"/>
                <w:sz w:val="28"/>
              </w:rPr>
              <w:t xml:space="preserve">, бездольні, - </w:t>
            </w:r>
          </w:p>
          <w:p w:rsidR="00842188" w:rsidRDefault="008C2071" w:rsidP="008C207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  <w:r w:rsidR="00842188">
              <w:rPr>
                <w:rFonts w:ascii="Times New Roman" w:hAnsi="Times New Roman" w:cs="Times New Roman"/>
                <w:sz w:val="28"/>
              </w:rPr>
              <w:t>вітучого віку</w:t>
            </w:r>
          </w:p>
          <w:p w:rsidR="00842188" w:rsidRDefault="00842188" w:rsidP="008C207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 досягне він, гадаю. Раніш-бо наш город </w:t>
            </w:r>
            <w:r w:rsidR="008C207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</w:t>
            </w:r>
            <w:r w:rsidR="00582473">
              <w:rPr>
                <w:rFonts w:ascii="Times New Roman" w:hAnsi="Times New Roman" w:cs="Times New Roman"/>
                <w:sz w:val="28"/>
              </w:rPr>
              <w:t>щ</w:t>
            </w:r>
            <w:r>
              <w:rPr>
                <w:rFonts w:ascii="Times New Roman" w:hAnsi="Times New Roman" w:cs="Times New Roman"/>
                <w:sz w:val="28"/>
              </w:rPr>
              <w:t>енду</w:t>
            </w:r>
            <w:proofErr w:type="spellEnd"/>
          </w:p>
          <w:p w:rsidR="00842188" w:rsidRDefault="00842188" w:rsidP="00E12F5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Буде зруйновано…»</w:t>
            </w:r>
          </w:p>
        </w:tc>
        <w:tc>
          <w:tcPr>
            <w:tcW w:w="4928" w:type="dxa"/>
          </w:tcPr>
          <w:p w:rsidR="00BE67A3" w:rsidRPr="004918DD" w:rsidRDefault="004918DD" w:rsidP="00811709">
            <w:pPr>
              <w:pStyle w:val="a3"/>
              <w:spacing w:line="276" w:lineRule="auto"/>
              <w:ind w:firstLine="2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Вважається, що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обов</w:t>
            </w:r>
            <w:proofErr w:type="spellEnd"/>
            <w:r w:rsidRPr="004918DD">
              <w:rPr>
                <w:rFonts w:ascii="Times New Roman" w:hAnsi="Times New Roman" w:cs="Times New Roman"/>
                <w:sz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язок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дружини – бути вірною своєму обранцеві до кінця</w:t>
            </w:r>
            <w:r w:rsidR="00BD6B91">
              <w:rPr>
                <w:rFonts w:ascii="Times New Roman" w:hAnsi="Times New Roman" w:cs="Times New Roman"/>
                <w:sz w:val="28"/>
              </w:rPr>
              <w:t xml:space="preserve"> життя. Такою є в поемі Гомера </w:t>
            </w:r>
            <w:proofErr w:type="spellStart"/>
            <w:r w:rsidR="00BD6B91">
              <w:rPr>
                <w:rFonts w:ascii="Times New Roman" w:hAnsi="Times New Roman" w:cs="Times New Roman"/>
                <w:sz w:val="28"/>
              </w:rPr>
              <w:lastRenderedPageBreak/>
              <w:t>Андромаха</w:t>
            </w:r>
            <w:proofErr w:type="spellEnd"/>
            <w:r w:rsidR="00BD6B91">
              <w:rPr>
                <w:rFonts w:ascii="Times New Roman" w:hAnsi="Times New Roman" w:cs="Times New Roman"/>
                <w:sz w:val="28"/>
              </w:rPr>
              <w:t>. Вона оплакує смерть свого коханого, тужить з приводу цього та передчуває загибель Трої…</w:t>
            </w:r>
          </w:p>
        </w:tc>
      </w:tr>
    </w:tbl>
    <w:p w:rsidR="00780E1C" w:rsidRDefault="00582473" w:rsidP="0058247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Гра «Асоціація».</w:t>
      </w:r>
    </w:p>
    <w:p w:rsidR="00582473" w:rsidRDefault="00582473" w:rsidP="00582473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Наприклад: </w:t>
      </w:r>
      <w:r w:rsidRPr="00582473">
        <w:rPr>
          <w:rFonts w:ascii="Times New Roman" w:hAnsi="Times New Roman" w:cs="Times New Roman"/>
          <w:i/>
          <w:sz w:val="28"/>
        </w:rPr>
        <w:t>війна</w:t>
      </w:r>
      <w:r>
        <w:rPr>
          <w:rFonts w:ascii="Times New Roman" w:hAnsi="Times New Roman" w:cs="Times New Roman"/>
          <w:sz w:val="28"/>
        </w:rPr>
        <w:t xml:space="preserve"> – страждання, кровопролиття, ненависть, муки, ворожість, помста, смерть, туга, журба, нещастя, зброя, агресивність, біда…</w:t>
      </w:r>
    </w:p>
    <w:p w:rsidR="008C4AE7" w:rsidRDefault="008C4AE7" w:rsidP="008C4AE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«Рольова гра»</w:t>
      </w:r>
    </w:p>
    <w:p w:rsidR="008C4AE7" w:rsidRDefault="008C4AE7" w:rsidP="008C4AE7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Уявляємо, що ми в машині часу перенеслися до оточеної Трої. Розповідь про те, як Гектор прощається з дружиною і сином (можна від імені героя)</w:t>
      </w:r>
    </w:p>
    <w:p w:rsidR="008C4AE7" w:rsidRDefault="008C4AE7" w:rsidP="008C4AE7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Від </w:t>
      </w:r>
      <w:r w:rsidR="00292DDD">
        <w:rPr>
          <w:rFonts w:ascii="Times New Roman" w:hAnsi="Times New Roman" w:cs="Times New Roman"/>
          <w:sz w:val="28"/>
        </w:rPr>
        <w:t>імені Одіссея розповідаємо  як нам вдалося зруйнувати Трою.</w:t>
      </w:r>
    </w:p>
    <w:p w:rsidR="00292DDD" w:rsidRDefault="00292DDD" w:rsidP="00292DDD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Анкета героя</w:t>
      </w:r>
    </w:p>
    <w:p w:rsidR="00292DDD" w:rsidRDefault="00292DDD" w:rsidP="00292DDD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Клас ділиться на 2 групи, кожна з яких заповнює анкету Ахілла і Гектора.</w:t>
      </w:r>
    </w:p>
    <w:p w:rsidR="00292DDD" w:rsidRDefault="00044F2A" w:rsidP="00044F2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44F2A">
        <w:rPr>
          <w:rFonts w:ascii="Times New Roman" w:hAnsi="Times New Roman" w:cs="Times New Roman"/>
          <w:sz w:val="28"/>
          <w:u w:val="single"/>
        </w:rPr>
        <w:t>Ім</w:t>
      </w:r>
      <w:proofErr w:type="spellEnd"/>
      <w:r w:rsidRPr="00044F2A">
        <w:rPr>
          <w:rFonts w:ascii="Times New Roman" w:hAnsi="Times New Roman" w:cs="Times New Roman"/>
          <w:sz w:val="28"/>
          <w:u w:val="single"/>
          <w:lang w:val="en-US"/>
        </w:rPr>
        <w:t>’</w:t>
      </w:r>
      <w:r w:rsidRPr="00044F2A">
        <w:rPr>
          <w:rFonts w:ascii="Times New Roman" w:hAnsi="Times New Roman" w:cs="Times New Roman"/>
          <w:sz w:val="28"/>
          <w:u w:val="single"/>
        </w:rPr>
        <w:t xml:space="preserve">я </w:t>
      </w:r>
      <w:r>
        <w:rPr>
          <w:rFonts w:ascii="Times New Roman" w:hAnsi="Times New Roman" w:cs="Times New Roman"/>
          <w:sz w:val="28"/>
        </w:rPr>
        <w:t>– Ахілл</w:t>
      </w:r>
    </w:p>
    <w:p w:rsidR="00044F2A" w:rsidRDefault="00044F2A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044F2A">
        <w:rPr>
          <w:rFonts w:ascii="Times New Roman" w:hAnsi="Times New Roman" w:cs="Times New Roman"/>
          <w:sz w:val="28"/>
          <w:u w:val="single"/>
        </w:rPr>
        <w:t>Вік</w:t>
      </w:r>
      <w:r>
        <w:rPr>
          <w:rFonts w:ascii="Times New Roman" w:hAnsi="Times New Roman" w:cs="Times New Roman"/>
          <w:sz w:val="28"/>
        </w:rPr>
        <w:t xml:space="preserve"> – юний</w:t>
      </w:r>
    </w:p>
    <w:p w:rsidR="00044F2A" w:rsidRDefault="00044F2A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044F2A">
        <w:rPr>
          <w:rFonts w:ascii="Times New Roman" w:hAnsi="Times New Roman" w:cs="Times New Roman"/>
          <w:sz w:val="28"/>
          <w:u w:val="single"/>
        </w:rPr>
        <w:t>Батьки</w:t>
      </w:r>
      <w:r>
        <w:rPr>
          <w:rFonts w:ascii="Times New Roman" w:hAnsi="Times New Roman" w:cs="Times New Roman"/>
          <w:sz w:val="28"/>
        </w:rPr>
        <w:t xml:space="preserve"> – морська богиня </w:t>
      </w:r>
      <w:proofErr w:type="spellStart"/>
      <w:r>
        <w:rPr>
          <w:rFonts w:ascii="Times New Roman" w:hAnsi="Times New Roman" w:cs="Times New Roman"/>
          <w:sz w:val="28"/>
        </w:rPr>
        <w:t>Фетіда</w:t>
      </w:r>
      <w:proofErr w:type="spellEnd"/>
      <w:r>
        <w:rPr>
          <w:rFonts w:ascii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</w:rPr>
        <w:t>Пелей</w:t>
      </w:r>
      <w:proofErr w:type="spellEnd"/>
      <w:r>
        <w:rPr>
          <w:rFonts w:ascii="Times New Roman" w:hAnsi="Times New Roman" w:cs="Times New Roman"/>
          <w:sz w:val="28"/>
        </w:rPr>
        <w:t xml:space="preserve"> – земний правитель  </w:t>
      </w:r>
    </w:p>
    <w:p w:rsidR="00044F2A" w:rsidRDefault="00044F2A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044F2A">
        <w:rPr>
          <w:rFonts w:ascii="Times New Roman" w:hAnsi="Times New Roman" w:cs="Times New Roman"/>
          <w:sz w:val="28"/>
          <w:u w:val="single"/>
        </w:rPr>
        <w:t>Місце проживання</w:t>
      </w:r>
      <w:r>
        <w:rPr>
          <w:rFonts w:ascii="Times New Roman" w:hAnsi="Times New Roman" w:cs="Times New Roman"/>
          <w:sz w:val="28"/>
        </w:rPr>
        <w:t xml:space="preserve"> </w:t>
      </w:r>
      <w:r w:rsidR="00422D4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Фессалія</w:t>
      </w:r>
    </w:p>
    <w:p w:rsidR="00422D44" w:rsidRDefault="00422D44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Зовнішність </w:t>
      </w:r>
      <w:r>
        <w:rPr>
          <w:rFonts w:ascii="Times New Roman" w:hAnsi="Times New Roman" w:cs="Times New Roman"/>
          <w:sz w:val="28"/>
        </w:rPr>
        <w:t>– красивий юнак, міцної статури</w:t>
      </w:r>
    </w:p>
    <w:p w:rsidR="00422D44" w:rsidRDefault="00422D44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Вподобання, інтереси </w:t>
      </w:r>
      <w:r>
        <w:rPr>
          <w:rFonts w:ascii="Times New Roman" w:hAnsi="Times New Roman" w:cs="Times New Roman"/>
          <w:sz w:val="28"/>
        </w:rPr>
        <w:t>– військові вправи, зброя</w:t>
      </w:r>
    </w:p>
    <w:p w:rsidR="00E875D7" w:rsidRDefault="00E875D7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Сімейний стан </w:t>
      </w:r>
      <w:r w:rsidRPr="00E875D7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неодружений</w:t>
      </w:r>
    </w:p>
    <w:p w:rsidR="00422D44" w:rsidRDefault="00251568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Слабкі риси</w:t>
      </w:r>
      <w:r w:rsidR="00422D44">
        <w:rPr>
          <w:rFonts w:ascii="Times New Roman" w:hAnsi="Times New Roman" w:cs="Times New Roman"/>
          <w:sz w:val="28"/>
          <w:u w:val="single"/>
        </w:rPr>
        <w:t xml:space="preserve"> </w:t>
      </w:r>
      <w:r w:rsidR="00422D44">
        <w:rPr>
          <w:rFonts w:ascii="Times New Roman" w:hAnsi="Times New Roman" w:cs="Times New Roman"/>
          <w:sz w:val="28"/>
        </w:rPr>
        <w:t>– нестриманість, безпричинний гнів, жорстокість</w:t>
      </w:r>
    </w:p>
    <w:p w:rsidR="00422D44" w:rsidRDefault="005556E6" w:rsidP="00044F2A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Як загинув </w:t>
      </w:r>
      <w:r>
        <w:rPr>
          <w:rFonts w:ascii="Times New Roman" w:hAnsi="Times New Roman" w:cs="Times New Roman"/>
          <w:sz w:val="28"/>
        </w:rPr>
        <w:t xml:space="preserve">– від стріли </w:t>
      </w:r>
      <w:proofErr w:type="spellStart"/>
      <w:r>
        <w:rPr>
          <w:rFonts w:ascii="Times New Roman" w:hAnsi="Times New Roman" w:cs="Times New Roman"/>
          <w:sz w:val="28"/>
        </w:rPr>
        <w:t>Паріса</w:t>
      </w:r>
      <w:proofErr w:type="spellEnd"/>
      <w:r>
        <w:rPr>
          <w:rFonts w:ascii="Times New Roman" w:hAnsi="Times New Roman" w:cs="Times New Roman"/>
          <w:sz w:val="28"/>
        </w:rPr>
        <w:t>, що потрапила в п</w:t>
      </w:r>
      <w:r w:rsidRPr="005556E6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</w:rPr>
        <w:t>я</w:t>
      </w:r>
      <w:r w:rsidR="003765BB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у – єдине слабке місце</w:t>
      </w:r>
    </w:p>
    <w:p w:rsidR="007B0E8E" w:rsidRDefault="007B0E8E" w:rsidP="007B0E8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44F2A">
        <w:rPr>
          <w:rFonts w:ascii="Times New Roman" w:hAnsi="Times New Roman" w:cs="Times New Roman"/>
          <w:sz w:val="28"/>
          <w:u w:val="single"/>
        </w:rPr>
        <w:t>Ім</w:t>
      </w:r>
      <w:proofErr w:type="spellEnd"/>
      <w:r w:rsidRPr="00044F2A">
        <w:rPr>
          <w:rFonts w:ascii="Times New Roman" w:hAnsi="Times New Roman" w:cs="Times New Roman"/>
          <w:sz w:val="28"/>
          <w:u w:val="single"/>
          <w:lang w:val="en-US"/>
        </w:rPr>
        <w:t>’</w:t>
      </w:r>
      <w:r w:rsidRPr="00044F2A">
        <w:rPr>
          <w:rFonts w:ascii="Times New Roman" w:hAnsi="Times New Roman" w:cs="Times New Roman"/>
          <w:sz w:val="28"/>
          <w:u w:val="single"/>
        </w:rPr>
        <w:t xml:space="preserve">я </w:t>
      </w:r>
      <w:r>
        <w:rPr>
          <w:rFonts w:ascii="Times New Roman" w:hAnsi="Times New Roman" w:cs="Times New Roman"/>
          <w:sz w:val="28"/>
        </w:rPr>
        <w:t>– Гектор</w:t>
      </w:r>
    </w:p>
    <w:p w:rsidR="007B0E8E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044F2A">
        <w:rPr>
          <w:rFonts w:ascii="Times New Roman" w:hAnsi="Times New Roman" w:cs="Times New Roman"/>
          <w:sz w:val="28"/>
          <w:u w:val="single"/>
        </w:rPr>
        <w:t>Вік</w:t>
      </w:r>
      <w:r>
        <w:rPr>
          <w:rFonts w:ascii="Times New Roman" w:hAnsi="Times New Roman" w:cs="Times New Roman"/>
          <w:sz w:val="28"/>
        </w:rPr>
        <w:t xml:space="preserve"> – досить молодий чоловік</w:t>
      </w:r>
    </w:p>
    <w:p w:rsidR="007B0E8E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044F2A">
        <w:rPr>
          <w:rFonts w:ascii="Times New Roman" w:hAnsi="Times New Roman" w:cs="Times New Roman"/>
          <w:sz w:val="28"/>
          <w:u w:val="single"/>
        </w:rPr>
        <w:t>Батьки</w:t>
      </w:r>
      <w:r>
        <w:rPr>
          <w:rFonts w:ascii="Times New Roman" w:hAnsi="Times New Roman" w:cs="Times New Roman"/>
          <w:sz w:val="28"/>
        </w:rPr>
        <w:t xml:space="preserve"> – цар Трої </w:t>
      </w:r>
      <w:proofErr w:type="spellStart"/>
      <w:r>
        <w:rPr>
          <w:rFonts w:ascii="Times New Roman" w:hAnsi="Times New Roman" w:cs="Times New Roman"/>
          <w:sz w:val="28"/>
        </w:rPr>
        <w:t>Пріам</w:t>
      </w:r>
      <w:proofErr w:type="spellEnd"/>
      <w:r>
        <w:rPr>
          <w:rFonts w:ascii="Times New Roman" w:hAnsi="Times New Roman" w:cs="Times New Roman"/>
          <w:sz w:val="28"/>
        </w:rPr>
        <w:t xml:space="preserve"> та цариця </w:t>
      </w:r>
      <w:proofErr w:type="spellStart"/>
      <w:r>
        <w:rPr>
          <w:rFonts w:ascii="Times New Roman" w:hAnsi="Times New Roman" w:cs="Times New Roman"/>
          <w:sz w:val="28"/>
        </w:rPr>
        <w:t>Гекуба</w:t>
      </w:r>
      <w:proofErr w:type="spellEnd"/>
    </w:p>
    <w:p w:rsidR="007B0E8E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044F2A">
        <w:rPr>
          <w:rFonts w:ascii="Times New Roman" w:hAnsi="Times New Roman" w:cs="Times New Roman"/>
          <w:sz w:val="28"/>
          <w:u w:val="single"/>
        </w:rPr>
        <w:t>Місце проживання</w:t>
      </w:r>
      <w:r>
        <w:rPr>
          <w:rFonts w:ascii="Times New Roman" w:hAnsi="Times New Roman" w:cs="Times New Roman"/>
          <w:sz w:val="28"/>
        </w:rPr>
        <w:t xml:space="preserve"> – місто Троя</w:t>
      </w:r>
    </w:p>
    <w:p w:rsidR="007B0E8E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Зовнішність </w:t>
      </w:r>
      <w:r>
        <w:rPr>
          <w:rFonts w:ascii="Times New Roman" w:hAnsi="Times New Roman" w:cs="Times New Roman"/>
          <w:sz w:val="28"/>
        </w:rPr>
        <w:t>– приємна</w:t>
      </w:r>
    </w:p>
    <w:p w:rsidR="007B0E8E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Вподобання, інтереси </w:t>
      </w:r>
      <w:r>
        <w:rPr>
          <w:rFonts w:ascii="Times New Roman" w:hAnsi="Times New Roman" w:cs="Times New Roman"/>
          <w:sz w:val="28"/>
        </w:rPr>
        <w:t xml:space="preserve">– військові </w:t>
      </w:r>
      <w:r w:rsidR="00F536B6">
        <w:rPr>
          <w:rFonts w:ascii="Times New Roman" w:hAnsi="Times New Roman" w:cs="Times New Roman"/>
          <w:sz w:val="28"/>
        </w:rPr>
        <w:t>забави</w:t>
      </w:r>
      <w:r>
        <w:rPr>
          <w:rFonts w:ascii="Times New Roman" w:hAnsi="Times New Roman" w:cs="Times New Roman"/>
          <w:sz w:val="28"/>
        </w:rPr>
        <w:t xml:space="preserve">, </w:t>
      </w:r>
      <w:r w:rsidR="00E875D7">
        <w:rPr>
          <w:rFonts w:ascii="Times New Roman" w:hAnsi="Times New Roman" w:cs="Times New Roman"/>
          <w:sz w:val="28"/>
        </w:rPr>
        <w:t>виховання сина</w:t>
      </w:r>
    </w:p>
    <w:p w:rsidR="00251568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 xml:space="preserve">Сімейний стан </w:t>
      </w:r>
      <w:r>
        <w:rPr>
          <w:rFonts w:ascii="Times New Roman" w:hAnsi="Times New Roman" w:cs="Times New Roman"/>
          <w:sz w:val="28"/>
        </w:rPr>
        <w:t xml:space="preserve">– </w:t>
      </w:r>
      <w:r w:rsidR="00251568">
        <w:rPr>
          <w:rFonts w:ascii="Times New Roman" w:hAnsi="Times New Roman" w:cs="Times New Roman"/>
          <w:sz w:val="28"/>
        </w:rPr>
        <w:t xml:space="preserve">одружений, має дружину </w:t>
      </w:r>
      <w:proofErr w:type="spellStart"/>
      <w:r w:rsidR="00251568">
        <w:rPr>
          <w:rFonts w:ascii="Times New Roman" w:hAnsi="Times New Roman" w:cs="Times New Roman"/>
          <w:sz w:val="28"/>
        </w:rPr>
        <w:t>Андромаху</w:t>
      </w:r>
      <w:proofErr w:type="spellEnd"/>
      <w:r w:rsidR="00251568">
        <w:rPr>
          <w:rFonts w:ascii="Times New Roman" w:hAnsi="Times New Roman" w:cs="Times New Roman"/>
          <w:sz w:val="28"/>
        </w:rPr>
        <w:t xml:space="preserve"> і малолітнього сина</w:t>
      </w:r>
    </w:p>
    <w:p w:rsidR="007B0E8E" w:rsidRDefault="00251568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 w:rsidRPr="00E813DA">
        <w:rPr>
          <w:rFonts w:ascii="Times New Roman" w:hAnsi="Times New Roman" w:cs="Times New Roman"/>
          <w:sz w:val="28"/>
          <w:u w:val="single"/>
        </w:rPr>
        <w:t>Слабкі риси</w:t>
      </w:r>
      <w:r>
        <w:rPr>
          <w:rFonts w:ascii="Times New Roman" w:hAnsi="Times New Roman" w:cs="Times New Roman"/>
          <w:sz w:val="28"/>
        </w:rPr>
        <w:t xml:space="preserve"> </w:t>
      </w:r>
      <w:r w:rsidR="00E813DA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E813DA">
        <w:rPr>
          <w:rFonts w:ascii="Times New Roman" w:hAnsi="Times New Roman" w:cs="Times New Roman"/>
          <w:sz w:val="28"/>
        </w:rPr>
        <w:t>іноді вагається, сповнений  непевності</w:t>
      </w:r>
    </w:p>
    <w:p w:rsidR="007B0E8E" w:rsidRDefault="007B0E8E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Як загинув </w:t>
      </w:r>
      <w:r>
        <w:rPr>
          <w:rFonts w:ascii="Times New Roman" w:hAnsi="Times New Roman" w:cs="Times New Roman"/>
          <w:sz w:val="28"/>
        </w:rPr>
        <w:t xml:space="preserve">– </w:t>
      </w:r>
      <w:r w:rsidR="00E813DA">
        <w:rPr>
          <w:rFonts w:ascii="Times New Roman" w:hAnsi="Times New Roman" w:cs="Times New Roman"/>
          <w:sz w:val="28"/>
        </w:rPr>
        <w:t>у двобої з Ахіллом, від його зброї</w:t>
      </w:r>
    </w:p>
    <w:p w:rsidR="00E3525B" w:rsidRDefault="004C41DC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1643380</wp:posOffset>
                </wp:positionH>
                <wp:positionV relativeFrom="paragraph">
                  <wp:posOffset>300355</wp:posOffset>
                </wp:positionV>
                <wp:extent cx="3305175" cy="3714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1DC" w:rsidRPr="004C41DC" w:rsidRDefault="00434683" w:rsidP="004C41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«ПАВУТИНКА ДИСКУСІЇ»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29.4pt;margin-top:23.65pt;width:260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" fillcolor="white [3201]" strokecolor="black [3200]" strokeweight="2pt">
                <v:textbox>
                  <w:txbxContent>
                    <w:p w:rsidR="004C41DC" w:rsidRPr="004C41DC" w:rsidRDefault="00434683" w:rsidP="004C41D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«ПАВУТИНКА ДИСКУСІЇ»</w:t>
                      </w:r>
                    </w:p>
                  </w:txbxContent>
                </v:textbox>
              </v:rect>
            </w:pict>
          </mc:Fallback>
        </mc:AlternateContent>
      </w:r>
      <w:r w:rsidR="00E3525B" w:rsidRPr="00E3525B">
        <w:rPr>
          <w:rFonts w:ascii="Times New Roman" w:hAnsi="Times New Roman" w:cs="Times New Roman"/>
          <w:sz w:val="28"/>
        </w:rPr>
        <w:t xml:space="preserve">ІІІ. </w:t>
      </w:r>
      <w:r>
        <w:rPr>
          <w:rFonts w:ascii="Times New Roman" w:hAnsi="Times New Roman" w:cs="Times New Roman"/>
          <w:sz w:val="28"/>
        </w:rPr>
        <w:t>На фазі рефлексії доречні такі завдання:</w:t>
      </w:r>
    </w:p>
    <w:p w:rsidR="004C41DC" w:rsidRPr="00E3525B" w:rsidRDefault="004C41DC" w:rsidP="007B0E8E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</w:p>
    <w:p w:rsidR="00292DDD" w:rsidRDefault="00434683" w:rsidP="008C4AE7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58421</wp:posOffset>
                </wp:positionV>
                <wp:extent cx="1228725" cy="628650"/>
                <wp:effectExtent l="38100" t="0" r="6667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28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11.15pt;margin-top:4.6pt;width:96.7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" adj="10800" fillcolor="white [3201]" strokecolor="black [3200]" strokeweight="2pt"/>
            </w:pict>
          </mc:Fallback>
        </mc:AlternateContent>
      </w:r>
    </w:p>
    <w:p w:rsidR="00582473" w:rsidRPr="00434683" w:rsidRDefault="008C4AE7" w:rsidP="00582473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</w:p>
    <w:p w:rsidR="00434683" w:rsidRDefault="00434683" w:rsidP="00434683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 почалася б Троянська війна, якщо б </w:t>
      </w:r>
      <w:proofErr w:type="spellStart"/>
      <w:r>
        <w:rPr>
          <w:rFonts w:ascii="Times New Roman" w:hAnsi="Times New Roman" w:cs="Times New Roman"/>
          <w:sz w:val="28"/>
        </w:rPr>
        <w:t>Паріс</w:t>
      </w:r>
      <w:proofErr w:type="spellEnd"/>
      <w:r>
        <w:rPr>
          <w:rFonts w:ascii="Times New Roman" w:hAnsi="Times New Roman" w:cs="Times New Roman"/>
          <w:sz w:val="28"/>
        </w:rPr>
        <w:t xml:space="preserve"> віддав </w:t>
      </w:r>
    </w:p>
    <w:p w:rsidR="00F2640A" w:rsidRDefault="00EC0934" w:rsidP="00434683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3C2DD" wp14:editId="03E75BCD">
                <wp:simplePos x="0" y="0"/>
                <wp:positionH relativeFrom="column">
                  <wp:posOffset>3329305</wp:posOffset>
                </wp:positionH>
                <wp:positionV relativeFrom="paragraph">
                  <wp:posOffset>298450</wp:posOffset>
                </wp:positionV>
                <wp:extent cx="2400300" cy="4857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0934" w:rsidRPr="00EC0934" w:rsidRDefault="00EC0934" w:rsidP="00EC09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Ні. Троянська війна була б недоцільною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62.15pt;margin-top:23.5pt;width:189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" fillcolor="window" strokecolor="windowText" strokeweight="2pt">
                <v:textbox>
                  <w:txbxContent>
                    <w:p w:rsidR="00EC0934" w:rsidRPr="00EC0934" w:rsidRDefault="00EC0934" w:rsidP="00EC093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Ні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. Троянська війна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була б недоцільною</w:t>
                      </w:r>
                    </w:p>
                  </w:txbxContent>
                </v:textbox>
              </v:rect>
            </w:pict>
          </mc:Fallback>
        </mc:AlternateContent>
      </w:r>
      <w:r w:rsidR="00E30BE6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BBB89" wp14:editId="2DD6504F">
                <wp:simplePos x="0" y="0"/>
                <wp:positionH relativeFrom="column">
                  <wp:posOffset>490855</wp:posOffset>
                </wp:positionH>
                <wp:positionV relativeFrom="paragraph">
                  <wp:posOffset>298450</wp:posOffset>
                </wp:positionV>
                <wp:extent cx="2400300" cy="4857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E6" w:rsidRPr="00EC0934" w:rsidRDefault="00EC0934" w:rsidP="00E30B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C093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Так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 Троянська війна почалася б неодмінно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38.65pt;margin-top:23.5pt;width:189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" fillcolor="white [3201]" strokecolor="black [3200]" strokeweight="2pt">
                <v:textbox>
                  <w:txbxContent>
                    <w:p w:rsidR="00E30BE6" w:rsidRPr="00EC0934" w:rsidRDefault="00EC0934" w:rsidP="00E30BE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C0934">
                        <w:rPr>
                          <w:rFonts w:ascii="Times New Roman" w:hAnsi="Times New Roman" w:cs="Times New Roman"/>
                          <w:sz w:val="24"/>
                        </w:rPr>
                        <w:t>Так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 Троянська війна почалася б неодмінно</w:t>
                      </w:r>
                    </w:p>
                  </w:txbxContent>
                </v:textbox>
              </v:rect>
            </w:pict>
          </mc:Fallback>
        </mc:AlternateContent>
      </w:r>
      <w:r w:rsidR="00434683">
        <w:rPr>
          <w:rFonts w:ascii="Times New Roman" w:hAnsi="Times New Roman" w:cs="Times New Roman"/>
          <w:sz w:val="28"/>
        </w:rPr>
        <w:t>золоте яблуко Гері або Афіні?</w:t>
      </w:r>
    </w:p>
    <w:p w:rsidR="00434683" w:rsidRPr="00EC4704" w:rsidRDefault="00434683" w:rsidP="00434683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FC1E50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36F706" wp14:editId="36AF8044">
                <wp:simplePos x="0" y="0"/>
                <wp:positionH relativeFrom="column">
                  <wp:posOffset>4462780</wp:posOffset>
                </wp:positionH>
                <wp:positionV relativeFrom="paragraph">
                  <wp:posOffset>171450</wp:posOffset>
                </wp:positionV>
                <wp:extent cx="0" cy="323850"/>
                <wp:effectExtent l="57150" t="19050" r="76200" b="762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4pt,13.5pt" to="351.4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800C6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BA88E2" wp14:editId="0D21F815">
                <wp:simplePos x="0" y="0"/>
                <wp:positionH relativeFrom="column">
                  <wp:posOffset>1681480</wp:posOffset>
                </wp:positionH>
                <wp:positionV relativeFrom="paragraph">
                  <wp:posOffset>161290</wp:posOffset>
                </wp:positionV>
                <wp:extent cx="0" cy="323850"/>
                <wp:effectExtent l="57150" t="19050" r="76200" b="762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pt,12.7pt" to="132.4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C800C6" w:rsidRDefault="00FC1E50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8677BB" wp14:editId="34AC0ABD">
                <wp:simplePos x="0" y="0"/>
                <wp:positionH relativeFrom="column">
                  <wp:posOffset>3576955</wp:posOffset>
                </wp:positionH>
                <wp:positionV relativeFrom="paragraph">
                  <wp:posOffset>245110</wp:posOffset>
                </wp:positionV>
                <wp:extent cx="1905000" cy="2952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33AE" w:rsidRPr="002A5F2C" w:rsidRDefault="003A33AE" w:rsidP="003A33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АРГУМЕНТИ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9" style="position:absolute;left:0;text-align:left;margin-left:281.65pt;margin-top:19.3pt;width:150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" fillcolor="window" strokecolor="windowText" strokeweight="2pt">
                <v:textbox>
                  <w:txbxContent>
                    <w:p w:rsidR="003A33AE" w:rsidRPr="002A5F2C" w:rsidRDefault="003A33AE" w:rsidP="003A33A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АРГУМЕНТИ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BFF1E7" wp14:editId="21B00057">
                <wp:simplePos x="0" y="0"/>
                <wp:positionH relativeFrom="column">
                  <wp:posOffset>690880</wp:posOffset>
                </wp:positionH>
                <wp:positionV relativeFrom="paragraph">
                  <wp:posOffset>226060</wp:posOffset>
                </wp:positionV>
                <wp:extent cx="1905000" cy="2952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F2C" w:rsidRPr="002A5F2C" w:rsidRDefault="002A5F2C" w:rsidP="002A5F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АРГУМЕНТИ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0" style="position:absolute;left:0;text-align:left;margin-left:54.4pt;margin-top:17.8pt;width:150pt;height:2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" fillcolor="white [3201]" strokecolor="black [3200]" strokeweight="2pt">
                <v:textbox>
                  <w:txbxContent>
                    <w:p w:rsidR="002A5F2C" w:rsidRPr="002A5F2C" w:rsidRDefault="002A5F2C" w:rsidP="002A5F2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АРГУМЕНТИ</w:t>
                      </w:r>
                    </w:p>
                  </w:txbxContent>
                </v:textbox>
              </v:rect>
            </w:pict>
          </mc:Fallback>
        </mc:AlternateContent>
      </w:r>
    </w:p>
    <w:p w:rsidR="00C800C6" w:rsidRDefault="00FC1E50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2007B8" wp14:editId="4AD4FF40">
                <wp:simplePos x="0" y="0"/>
                <wp:positionH relativeFrom="column">
                  <wp:posOffset>4529455</wp:posOffset>
                </wp:positionH>
                <wp:positionV relativeFrom="paragraph">
                  <wp:posOffset>234315</wp:posOffset>
                </wp:positionV>
                <wp:extent cx="0" cy="323850"/>
                <wp:effectExtent l="57150" t="19050" r="76200" b="762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65pt,18.45pt" to="356.6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E510D9" wp14:editId="77C41AB3">
                <wp:simplePos x="0" y="0"/>
                <wp:positionH relativeFrom="column">
                  <wp:posOffset>1681480</wp:posOffset>
                </wp:positionH>
                <wp:positionV relativeFrom="paragraph">
                  <wp:posOffset>253365</wp:posOffset>
                </wp:positionV>
                <wp:extent cx="0" cy="323850"/>
                <wp:effectExtent l="57150" t="19050" r="76200" b="7620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.4pt,19.95pt" to="132.4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C800C6" w:rsidRDefault="00FC1E50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C55926" wp14:editId="34F9D40F">
                <wp:simplePos x="0" y="0"/>
                <wp:positionH relativeFrom="column">
                  <wp:posOffset>3329305</wp:posOffset>
                </wp:positionH>
                <wp:positionV relativeFrom="paragraph">
                  <wp:posOffset>251460</wp:posOffset>
                </wp:positionV>
                <wp:extent cx="2486025" cy="18669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6250" w:rsidRDefault="00765C40" w:rsidP="00765C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Паріс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би не закохався в Єлену </w:t>
                            </w:r>
                          </w:p>
                          <w:p w:rsidR="009F6250" w:rsidRDefault="00765C40" w:rsidP="00765C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Не було б потреби вирушати до Спарти </w:t>
                            </w:r>
                          </w:p>
                          <w:p w:rsidR="00A07836" w:rsidRDefault="00A07836" w:rsidP="00765C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Ахейці б не розгнівалися на троянців</w:t>
                            </w:r>
                          </w:p>
                          <w:p w:rsidR="009F6250" w:rsidRPr="007D768F" w:rsidRDefault="00A07836" w:rsidP="00765C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Гера й Афіна були б на боці троянців </w:t>
                            </w:r>
                            <w:r w:rsidR="009F62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і, можливо, </w:t>
                            </w:r>
                            <w:r w:rsidR="00571D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допомагали б їм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left:0;text-align:left;margin-left:262.15pt;margin-top:19.8pt;width:195.75pt;height:14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" fillcolor="window" strokecolor="windowText" strokeweight="2pt">
                <v:textbox>
                  <w:txbxContent>
                    <w:p w:rsidR="009F6250" w:rsidRDefault="00765C40" w:rsidP="00765C40">
                      <w:pPr>
                        <w:pStyle w:val="a3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Паріс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би не закохався в Єлену </w:t>
                      </w:r>
                    </w:p>
                    <w:p w:rsidR="009F6250" w:rsidRDefault="00765C40" w:rsidP="00765C40">
                      <w:pPr>
                        <w:pStyle w:val="a3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Не було б потреби вирушати до Спарти </w:t>
                      </w:r>
                    </w:p>
                    <w:p w:rsidR="00A07836" w:rsidRDefault="00A07836" w:rsidP="00765C40">
                      <w:pPr>
                        <w:pStyle w:val="a3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Ахейці б не розгнівалися на троянців</w:t>
                      </w:r>
                    </w:p>
                    <w:p w:rsidR="009F6250" w:rsidRPr="007D768F" w:rsidRDefault="00A07836" w:rsidP="00765C40">
                      <w:pPr>
                        <w:pStyle w:val="a3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Гера й Афіна були б на боці троянців </w:t>
                      </w:r>
                      <w:r w:rsidR="009F625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і, можливо, </w:t>
                      </w:r>
                      <w:r w:rsidR="00571DEC">
                        <w:rPr>
                          <w:rFonts w:ascii="Times New Roman" w:hAnsi="Times New Roman" w:cs="Times New Roman"/>
                          <w:sz w:val="24"/>
                        </w:rPr>
                        <w:t xml:space="preserve"> допомагали б їм</w:t>
                      </w:r>
                    </w:p>
                  </w:txbxContent>
                </v:textbox>
              </v:rect>
            </w:pict>
          </mc:Fallback>
        </mc:AlternateContent>
      </w:r>
    </w:p>
    <w:p w:rsidR="00C800C6" w:rsidRDefault="00FC1E50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BB6FC5" wp14:editId="46BB9602">
                <wp:simplePos x="0" y="0"/>
                <wp:positionH relativeFrom="column">
                  <wp:posOffset>557530</wp:posOffset>
                </wp:positionH>
                <wp:positionV relativeFrom="paragraph">
                  <wp:posOffset>1905</wp:posOffset>
                </wp:positionV>
                <wp:extent cx="2486025" cy="18669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86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68F" w:rsidRDefault="007D768F" w:rsidP="007D768F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Тому що цього хотіли боги – адже світ людей був переповнений смертними</w:t>
                            </w:r>
                          </w:p>
                          <w:p w:rsidR="009F6250" w:rsidRDefault="009F6250" w:rsidP="007D768F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Троя – місто, яке вже давно мріяли завоювати задля збагачення</w:t>
                            </w:r>
                          </w:p>
                          <w:p w:rsidR="007D768F" w:rsidRPr="007D768F" w:rsidRDefault="009F6250" w:rsidP="007D768F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Так провіщала Кассандра, а її віщування збувалися, незважаючи на недовіру людей</w:t>
                            </w:r>
                            <w:r w:rsidR="007D768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43.9pt;margin-top:.15pt;width:195.75pt;height:14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" fillcolor="white [3201]" strokecolor="black [3200]" strokeweight="2pt">
                <v:textbox>
                  <w:txbxContent>
                    <w:p w:rsidR="007D768F" w:rsidRDefault="007D768F" w:rsidP="007D768F">
                      <w:pPr>
                        <w:pStyle w:val="a3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Тому що цього хотіли боги – адже світ людей був переповнений смертними</w:t>
                      </w:r>
                    </w:p>
                    <w:p w:rsidR="009F6250" w:rsidRDefault="009F6250" w:rsidP="007D768F">
                      <w:pPr>
                        <w:pStyle w:val="a3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Троя – місто, яке вже давно мріяли завоювати задля збагачення</w:t>
                      </w:r>
                    </w:p>
                    <w:p w:rsidR="007D768F" w:rsidRPr="007D768F" w:rsidRDefault="009F6250" w:rsidP="007D768F">
                      <w:pPr>
                        <w:pStyle w:val="a3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Так провіщала Кассандра, а її віщування збувалися, незважаючи на недовіру людей</w:t>
                      </w:r>
                      <w:r w:rsidR="007D768F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B52359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16B069" wp14:editId="1C7A7FB1">
                <wp:simplePos x="0" y="0"/>
                <wp:positionH relativeFrom="column">
                  <wp:posOffset>4519930</wp:posOffset>
                </wp:positionH>
                <wp:positionV relativeFrom="paragraph">
                  <wp:posOffset>47625</wp:posOffset>
                </wp:positionV>
                <wp:extent cx="9525" cy="381000"/>
                <wp:effectExtent l="133350" t="19050" r="123825" b="762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355.9pt;margin-top:3.75pt;width:.7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C1E50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5503F6" wp14:editId="3485BA34">
                <wp:simplePos x="0" y="0"/>
                <wp:positionH relativeFrom="column">
                  <wp:posOffset>1757680</wp:posOffset>
                </wp:positionH>
                <wp:positionV relativeFrom="paragraph">
                  <wp:posOffset>47625</wp:posOffset>
                </wp:positionV>
                <wp:extent cx="9525" cy="381000"/>
                <wp:effectExtent l="133350" t="19050" r="123825" b="762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138.4pt;margin-top:3.75pt;width:.75pt;height:3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C800C6" w:rsidRDefault="00FC1E50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59AA8D" wp14:editId="22F0CF59">
                <wp:simplePos x="0" y="0"/>
                <wp:positionH relativeFrom="column">
                  <wp:posOffset>700405</wp:posOffset>
                </wp:positionH>
                <wp:positionV relativeFrom="paragraph">
                  <wp:posOffset>121920</wp:posOffset>
                </wp:positionV>
                <wp:extent cx="5238750" cy="419100"/>
                <wp:effectExtent l="0" t="0" r="19050" b="19050"/>
                <wp:wrapNone/>
                <wp:docPr id="17" name="Выноска со стрелкой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4191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B3" w:rsidRPr="004276B3" w:rsidRDefault="004276B3" w:rsidP="004276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276B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ВИСНОВКИ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7" o:spid="_x0000_s1033" type="#_x0000_t80" style="position:absolute;left:0;text-align:left;margin-left:55.15pt;margin-top:9.6pt;width:412.5pt;height:33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" adj="14035,10368,16200,10584" fillcolor="white [3201]" strokecolor="black [3200]" strokeweight="2pt">
                <v:textbox>
                  <w:txbxContent>
                    <w:p w:rsidR="004276B3" w:rsidRPr="004276B3" w:rsidRDefault="004276B3" w:rsidP="004276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276B3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ВИСНОВКИ</w:t>
                      </w:r>
                    </w:p>
                  </w:txbxContent>
                </v:textbox>
              </v:shape>
            </w:pict>
          </mc:Fallback>
        </mc:AlternateContent>
      </w:r>
    </w:p>
    <w:p w:rsidR="00C800C6" w:rsidRDefault="00B52359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4CDF6" wp14:editId="68EE5B36">
                <wp:simplePos x="0" y="0"/>
                <wp:positionH relativeFrom="column">
                  <wp:posOffset>690880</wp:posOffset>
                </wp:positionH>
                <wp:positionV relativeFrom="paragraph">
                  <wp:posOffset>272415</wp:posOffset>
                </wp:positionV>
                <wp:extent cx="5181600" cy="13335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33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4A0" w:rsidRPr="004E34A0" w:rsidRDefault="004E34A0" w:rsidP="004E34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Отже, скоріш за все, Троянська війна була б неминучою. Адже боги не піклуються про людей, їх більше цікав</w:t>
                            </w:r>
                            <w:r w:rsidR="001A64A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ть </w:t>
                            </w:r>
                            <w:r w:rsidR="001A64A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свої забаганки. Вони прагнуть знищити як можна більше смертних, котрі залежать від «терезів долі». На догоду</w:t>
                            </w:r>
                            <w:r w:rsidR="00045BD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безжальним олімпійцям люди страждають і гинуть у вирі війни. Та, незважаючи на це, Гомер засуджує жорстокість, співчуває людському горю</w:t>
                            </w:r>
                            <w:r w:rsidR="008F653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поважає подвиги та героїзм</w:t>
                            </w:r>
                            <w:r w:rsidR="00045BD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8F653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left:0;text-align:left;margin-left:54.4pt;margin-top:21.45pt;width:408pt;height:10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" fillcolor="white [3201]" strokecolor="black [3200]" strokeweight="2pt">
                <v:textbox>
                  <w:txbxContent>
                    <w:p w:rsidR="004E34A0" w:rsidRPr="004E34A0" w:rsidRDefault="004E34A0" w:rsidP="004E34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Отже, скоріш за все, Троянська війна була б неминучою. Адже боги не піклуються про людей, їх більше цікав</w:t>
                      </w:r>
                      <w:r w:rsidR="001A64A4">
                        <w:rPr>
                          <w:rFonts w:ascii="Times New Roman" w:hAnsi="Times New Roman" w:cs="Times New Roman"/>
                          <w:sz w:val="24"/>
                        </w:rPr>
                        <w:t>ля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ть </w:t>
                      </w:r>
                      <w:r w:rsidR="001A64A4">
                        <w:rPr>
                          <w:rFonts w:ascii="Times New Roman" w:hAnsi="Times New Roman" w:cs="Times New Roman"/>
                          <w:sz w:val="24"/>
                        </w:rPr>
                        <w:t>свої забаганки. Вони прагнуть знищити як можна більше смертних, котрі залежать від «терезів долі». На догоду</w:t>
                      </w:r>
                      <w:r w:rsidR="00045BD5">
                        <w:rPr>
                          <w:rFonts w:ascii="Times New Roman" w:hAnsi="Times New Roman" w:cs="Times New Roman"/>
                          <w:sz w:val="24"/>
                        </w:rPr>
                        <w:t xml:space="preserve"> безжальним олімпійцям люди страждають і гинуть у вирі війни. Та, незважаючи на це, Гомер засуджує жорстокість, співчуває людському горю</w:t>
                      </w:r>
                      <w:r w:rsidR="008F6534">
                        <w:rPr>
                          <w:rFonts w:ascii="Times New Roman" w:hAnsi="Times New Roman" w:cs="Times New Roman"/>
                          <w:sz w:val="24"/>
                        </w:rPr>
                        <w:t>, поважає подвиги та героїзм</w:t>
                      </w:r>
                      <w:r w:rsidR="00045BD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8F6534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C800C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C800C6" w:rsidRDefault="0038251E" w:rsidP="0057116D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«Семантична карта персонажів»</w:t>
      </w:r>
    </w:p>
    <w:p w:rsidR="0038251E" w:rsidRDefault="00914948" w:rsidP="006A227D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2EC24C3A" wp14:editId="6EF32B8D">
            <wp:extent cx="5486400" cy="3622876"/>
            <wp:effectExtent l="0" t="38100" r="38100" b="15875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C4704" w:rsidRDefault="00EC4704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891F27" w:rsidRDefault="00891F27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2ACE8A0F" wp14:editId="5093234F">
            <wp:extent cx="5486400" cy="4592782"/>
            <wp:effectExtent l="0" t="0" r="38100" b="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891F27" w:rsidRDefault="00891F27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</w:p>
    <w:p w:rsidR="00891F27" w:rsidRDefault="00891F27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</w:p>
    <w:p w:rsidR="00891F27" w:rsidRDefault="0057112D" w:rsidP="0057112D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noProof/>
          <w:sz w:val="28"/>
          <w:lang w:eastAsia="uk-UA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t>«Кола Вена»</w:t>
      </w:r>
    </w:p>
    <w:p w:rsidR="00995031" w:rsidRDefault="00995031" w:rsidP="00995031">
      <w:pPr>
        <w:pStyle w:val="a3"/>
        <w:spacing w:line="360" w:lineRule="auto"/>
        <w:ind w:left="1371"/>
        <w:jc w:val="center"/>
        <w:rPr>
          <w:rFonts w:ascii="Times New Roman" w:hAnsi="Times New Roman" w:cs="Times New Roman"/>
          <w:noProof/>
          <w:sz w:val="28"/>
          <w:lang w:eastAsia="uk-UA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t>ПОРІВНЯЛЬНА ХАРАКТЕРИСТИКА АХІЛЛА ТА ГЕКТОРА</w:t>
      </w:r>
    </w:p>
    <w:p w:rsidR="00995031" w:rsidRDefault="00E376CE" w:rsidP="00E376CE">
      <w:pPr>
        <w:pStyle w:val="a3"/>
        <w:spacing w:line="360" w:lineRule="auto"/>
        <w:ind w:left="1371"/>
        <w:jc w:val="both"/>
        <w:rPr>
          <w:rFonts w:ascii="Times New Roman" w:hAnsi="Times New Roman" w:cs="Times New Roman"/>
          <w:noProof/>
          <w:sz w:val="28"/>
          <w:lang w:eastAsia="uk-UA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t xml:space="preserve">                         АХІЛЛ                                      ГЕКТОР</w:t>
      </w:r>
    </w:p>
    <w:p w:rsidR="00891F27" w:rsidRDefault="0010604B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3871" behindDoc="0" locked="0" layoutInCell="1" allowOverlap="1" wp14:anchorId="5256596F" wp14:editId="55B1C8D9">
                <wp:simplePos x="0" y="0"/>
                <wp:positionH relativeFrom="column">
                  <wp:posOffset>2594519</wp:posOffset>
                </wp:positionH>
                <wp:positionV relativeFrom="paragraph">
                  <wp:posOffset>160201</wp:posOffset>
                </wp:positionV>
                <wp:extent cx="3657600" cy="4375785"/>
                <wp:effectExtent l="0" t="0" r="19050" b="24765"/>
                <wp:wrapSquare wrapText="bothSides"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375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E036D" w:rsidRDefault="002E036D" w:rsidP="002E036D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смертний, </w:t>
                            </w:r>
                          </w:p>
                          <w:p w:rsidR="002E036D" w:rsidRDefault="002E036D" w:rsidP="002E036D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не захищений від </w:t>
                            </w:r>
                          </w:p>
                          <w:p w:rsidR="002E036D" w:rsidRDefault="002E036D" w:rsidP="002E036D">
                            <w:pPr>
                              <w:pStyle w:val="a3"/>
                              <w:ind w:left="7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стріл та списів,</w:t>
                            </w:r>
                          </w:p>
                          <w:p w:rsidR="002E036D" w:rsidRDefault="002E036D" w:rsidP="002E036D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  стриманий,</w:t>
                            </w:r>
                          </w:p>
                          <w:p w:rsidR="0064184E" w:rsidRDefault="0064184E" w:rsidP="0064184E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</w:t>
                            </w:r>
                            <w:r w:rsidR="002E036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люблячий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чоловік і </w:t>
                            </w:r>
                          </w:p>
                          <w:p w:rsidR="002E036D" w:rsidRDefault="0064184E" w:rsidP="0064184E">
                            <w:pPr>
                              <w:pStyle w:val="a3"/>
                              <w:ind w:left="72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батько</w:t>
                            </w:r>
                            <w:r w:rsidR="002E036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</w:t>
                            </w:r>
                          </w:p>
                          <w:p w:rsidR="002E036D" w:rsidRDefault="0064184E" w:rsidP="0064184E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людяний, щирий,</w:t>
                            </w:r>
                          </w:p>
                          <w:p w:rsidR="0064184E" w:rsidRDefault="005303E9" w:rsidP="0064184E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іноді невпевнений,</w:t>
                            </w:r>
                          </w:p>
                          <w:p w:rsidR="005303E9" w:rsidRDefault="005303E9" w:rsidP="0064184E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часто вагається,</w:t>
                            </w:r>
                          </w:p>
                          <w:p w:rsidR="005303E9" w:rsidRDefault="005303E9" w:rsidP="0064184E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усвідомлює свої</w:t>
                            </w:r>
                          </w:p>
                          <w:p w:rsidR="005303E9" w:rsidRPr="002E036D" w:rsidRDefault="005303E9" w:rsidP="005303E9">
                            <w:pPr>
                              <w:pStyle w:val="a3"/>
                              <w:ind w:left="7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помилки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8" o:spid="_x0000_s1035" style="position:absolute;left:0;text-align:left;margin-left:204.3pt;margin-top:12.6pt;width:4in;height:344.55pt;z-index:2516638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" fillcolor="window" strokecolor="windowText" strokeweight="2pt">
                <v:textbox>
                  <w:txbxContent>
                    <w:p w:rsidR="002E036D" w:rsidRDefault="002E036D" w:rsidP="002E036D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- смертний, </w:t>
                      </w:r>
                    </w:p>
                    <w:p w:rsidR="002E036D" w:rsidRDefault="002E036D" w:rsidP="002E036D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не захищений від </w:t>
                      </w:r>
                    </w:p>
                    <w:p w:rsidR="002E036D" w:rsidRDefault="002E036D" w:rsidP="002E036D">
                      <w:pPr>
                        <w:pStyle w:val="a3"/>
                        <w:ind w:left="72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стріл та списів,</w:t>
                      </w:r>
                    </w:p>
                    <w:p w:rsidR="002E036D" w:rsidRDefault="002E036D" w:rsidP="002E036D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   стриманий,</w:t>
                      </w:r>
                    </w:p>
                    <w:p w:rsidR="0064184E" w:rsidRDefault="0064184E" w:rsidP="0064184E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- </w:t>
                      </w:r>
                      <w:r w:rsidR="002E036D">
                        <w:rPr>
                          <w:rFonts w:ascii="Times New Roman" w:hAnsi="Times New Roman" w:cs="Times New Roman"/>
                          <w:sz w:val="24"/>
                        </w:rPr>
                        <w:t>люблячий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чоловік і </w:t>
                      </w:r>
                    </w:p>
                    <w:p w:rsidR="002E036D" w:rsidRDefault="0064184E" w:rsidP="0064184E">
                      <w:pPr>
                        <w:pStyle w:val="a3"/>
                        <w:ind w:left="720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батько</w:t>
                      </w:r>
                      <w:r w:rsidR="002E036D">
                        <w:rPr>
                          <w:rFonts w:ascii="Times New Roman" w:hAnsi="Times New Roman" w:cs="Times New Roman"/>
                          <w:sz w:val="24"/>
                        </w:rPr>
                        <w:t>,</w:t>
                      </w:r>
                    </w:p>
                    <w:p w:rsidR="002E036D" w:rsidRDefault="0064184E" w:rsidP="0064184E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людяний, щирий,</w:t>
                      </w:r>
                    </w:p>
                    <w:p w:rsidR="0064184E" w:rsidRDefault="005303E9" w:rsidP="0064184E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іноді невпевнений,</w:t>
                      </w:r>
                    </w:p>
                    <w:p w:rsidR="005303E9" w:rsidRDefault="005303E9" w:rsidP="0064184E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часто вагається,</w:t>
                      </w:r>
                    </w:p>
                    <w:p w:rsidR="005303E9" w:rsidRDefault="005303E9" w:rsidP="0064184E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усвідомлює свої</w:t>
                      </w:r>
                    </w:p>
                    <w:p w:rsidR="005303E9" w:rsidRPr="002E036D" w:rsidRDefault="005303E9" w:rsidP="005303E9">
                      <w:pPr>
                        <w:pStyle w:val="a3"/>
                        <w:ind w:left="72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помилки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65E2F9" wp14:editId="02C1729B">
                <wp:simplePos x="0" y="0"/>
                <wp:positionH relativeFrom="column">
                  <wp:posOffset>493576</wp:posOffset>
                </wp:positionH>
                <wp:positionV relativeFrom="paragraph">
                  <wp:posOffset>160201</wp:posOffset>
                </wp:positionV>
                <wp:extent cx="3657600" cy="4376058"/>
                <wp:effectExtent l="0" t="0" r="19050" b="2476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3760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97" w:rsidRPr="00E376CE" w:rsidRDefault="00B738DF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76DD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</w:t>
                            </w:r>
                            <w:r w:rsidRPr="00E376C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напівбог</w:t>
                            </w: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</w:t>
                            </w:r>
                          </w:p>
                          <w:p w:rsidR="00E376CE" w:rsidRDefault="00B738DF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="00376DD2"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захищений від зброї </w:t>
                            </w:r>
                          </w:p>
                          <w:p w:rsidR="00B738DF" w:rsidRPr="00E376CE" w:rsidRDefault="00E376CE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</w:t>
                            </w:r>
                            <w:r w:rsidR="00376DD2"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(крім п’яти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  <w:r w:rsidR="00376DD2"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</w:t>
                            </w:r>
                          </w:p>
                          <w:p w:rsidR="00376DD2" w:rsidRPr="00E376CE" w:rsidRDefault="00376DD2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гордий,  запальний,</w:t>
                            </w:r>
                          </w:p>
                          <w:p w:rsidR="00E376CE" w:rsidRDefault="00376DD2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неодружений, </w:t>
                            </w:r>
                          </w:p>
                          <w:p w:rsidR="00376DD2" w:rsidRPr="00E376CE" w:rsidRDefault="00E376CE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</w:t>
                            </w:r>
                            <w:r w:rsidR="00376DD2"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герой-коханець,</w:t>
                            </w:r>
                          </w:p>
                          <w:p w:rsidR="00376DD2" w:rsidRPr="00E376CE" w:rsidRDefault="001C607A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жорстокий, </w:t>
                            </w:r>
                          </w:p>
                          <w:p w:rsidR="001C607A" w:rsidRPr="00E376CE" w:rsidRDefault="001C607A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мстивий,</w:t>
                            </w:r>
                          </w:p>
                          <w:p w:rsidR="001C607A" w:rsidRPr="00E376CE" w:rsidRDefault="001C607A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рішучий,</w:t>
                            </w:r>
                          </w:p>
                          <w:p w:rsidR="00E376CE" w:rsidRDefault="001C607A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-здатний сумувати і </w:t>
                            </w:r>
                          </w:p>
                          <w:p w:rsidR="001C607A" w:rsidRPr="00E376CE" w:rsidRDefault="001C607A" w:rsidP="00B738D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76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співчувати.</w:t>
                            </w:r>
                          </w:p>
                          <w:p w:rsidR="00B738DF" w:rsidRPr="00E376CE" w:rsidRDefault="00B738DF" w:rsidP="00AC1B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7" o:spid="_x0000_s1036" style="position:absolute;left:0;text-align:left;margin-left:38.85pt;margin-top:12.6pt;width:4in;height:344.5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" fillcolor="white [3201]" strokecolor="black [3200]" strokeweight="2pt">
                <v:textbox>
                  <w:txbxContent>
                    <w:p w:rsidR="00AC1B97" w:rsidRPr="00E376CE" w:rsidRDefault="00B738DF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76DD2">
                        <w:rPr>
                          <w:rFonts w:ascii="Times New Roman" w:hAnsi="Times New Roman" w:cs="Times New Roman"/>
                          <w:sz w:val="24"/>
                        </w:rPr>
                        <w:t xml:space="preserve">- </w:t>
                      </w:r>
                      <w:r w:rsidRPr="00E376CE">
                        <w:rPr>
                          <w:rFonts w:ascii="Times New Roman" w:hAnsi="Times New Roman" w:cs="Times New Roman"/>
                          <w:sz w:val="28"/>
                        </w:rPr>
                        <w:t>напівбог</w:t>
                      </w: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>,</w:t>
                      </w:r>
                    </w:p>
                    <w:p w:rsidR="00E376CE" w:rsidRDefault="00B738DF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 w:rsidR="00376DD2" w:rsidRPr="00E376CE">
                        <w:rPr>
                          <w:rFonts w:ascii="Times New Roman" w:hAnsi="Times New Roman" w:cs="Times New Roman"/>
                          <w:sz w:val="24"/>
                        </w:rPr>
                        <w:t xml:space="preserve">захищений від зброї </w:t>
                      </w:r>
                    </w:p>
                    <w:p w:rsidR="00B738DF" w:rsidRPr="00E376CE" w:rsidRDefault="00E376CE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</w:t>
                      </w:r>
                      <w:r w:rsidR="00376DD2" w:rsidRPr="00E376CE">
                        <w:rPr>
                          <w:rFonts w:ascii="Times New Roman" w:hAnsi="Times New Roman" w:cs="Times New Roman"/>
                          <w:sz w:val="24"/>
                        </w:rPr>
                        <w:t>(крім п’яти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)</w:t>
                      </w:r>
                      <w:r w:rsidR="00376DD2" w:rsidRPr="00E376CE">
                        <w:rPr>
                          <w:rFonts w:ascii="Times New Roman" w:hAnsi="Times New Roman" w:cs="Times New Roman"/>
                          <w:sz w:val="24"/>
                        </w:rPr>
                        <w:t>,</w:t>
                      </w:r>
                    </w:p>
                    <w:p w:rsidR="00376DD2" w:rsidRPr="00E376CE" w:rsidRDefault="00376DD2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>- гордий,  запальний,</w:t>
                      </w:r>
                    </w:p>
                    <w:p w:rsidR="00E376CE" w:rsidRDefault="00376DD2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 xml:space="preserve">- неодружений, </w:t>
                      </w:r>
                    </w:p>
                    <w:p w:rsidR="00376DD2" w:rsidRPr="00E376CE" w:rsidRDefault="00E376CE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</w:t>
                      </w:r>
                      <w:r w:rsidR="00376DD2" w:rsidRPr="00E376CE">
                        <w:rPr>
                          <w:rFonts w:ascii="Times New Roman" w:hAnsi="Times New Roman" w:cs="Times New Roman"/>
                          <w:sz w:val="24"/>
                        </w:rPr>
                        <w:t>герой-коханець,</w:t>
                      </w:r>
                    </w:p>
                    <w:p w:rsidR="00376DD2" w:rsidRPr="00E376CE" w:rsidRDefault="001C607A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 xml:space="preserve">- жорстокий, </w:t>
                      </w:r>
                    </w:p>
                    <w:p w:rsidR="001C607A" w:rsidRPr="00E376CE" w:rsidRDefault="001C607A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>- мстивий,</w:t>
                      </w:r>
                    </w:p>
                    <w:p w:rsidR="001C607A" w:rsidRPr="00E376CE" w:rsidRDefault="001C607A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>- рішучий,</w:t>
                      </w:r>
                    </w:p>
                    <w:p w:rsidR="00E376CE" w:rsidRDefault="001C607A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 xml:space="preserve">-здатний сумувати і </w:t>
                      </w:r>
                    </w:p>
                    <w:p w:rsidR="001C607A" w:rsidRPr="00E376CE" w:rsidRDefault="001C607A" w:rsidP="00B738DF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376CE">
                        <w:rPr>
                          <w:rFonts w:ascii="Times New Roman" w:hAnsi="Times New Roman" w:cs="Times New Roman"/>
                          <w:sz w:val="24"/>
                        </w:rPr>
                        <w:t>співчувати.</w:t>
                      </w:r>
                    </w:p>
                    <w:p w:rsidR="00B738DF" w:rsidRPr="00E376CE" w:rsidRDefault="00B738DF" w:rsidP="00AC1B9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891F27" w:rsidRDefault="00891F27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</w:p>
    <w:p w:rsidR="00891F27" w:rsidRDefault="00511F46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BB32C2" wp14:editId="409735F0">
                <wp:simplePos x="0" y="0"/>
                <wp:positionH relativeFrom="column">
                  <wp:posOffset>2594519</wp:posOffset>
                </wp:positionH>
                <wp:positionV relativeFrom="paragraph">
                  <wp:posOffset>14877</wp:posOffset>
                </wp:positionV>
                <wp:extent cx="1555569" cy="3472271"/>
                <wp:effectExtent l="57150" t="38100" r="83185" b="9017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569" cy="3472271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1003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A78" w:rsidRPr="000A71DF" w:rsidRDefault="00567A78" w:rsidP="00281D7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71DF">
                              <w:rPr>
                                <w:rFonts w:ascii="Times New Roman" w:hAnsi="Times New Roman" w:cs="Times New Roman"/>
                              </w:rPr>
                              <w:t>патріоти,</w:t>
                            </w:r>
                          </w:p>
                          <w:p w:rsidR="00567A78" w:rsidRPr="000A71DF" w:rsidRDefault="00567A78" w:rsidP="00281D7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71DF">
                              <w:rPr>
                                <w:rFonts w:ascii="Times New Roman" w:hAnsi="Times New Roman" w:cs="Times New Roman"/>
                              </w:rPr>
                              <w:t>сміливі, сильні воїни,</w:t>
                            </w:r>
                          </w:p>
                          <w:p w:rsidR="00567A78" w:rsidRPr="000A71DF" w:rsidRDefault="00281D75" w:rsidP="00281D7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71DF">
                              <w:rPr>
                                <w:rFonts w:ascii="Times New Roman" w:hAnsi="Times New Roman" w:cs="Times New Roman"/>
                              </w:rPr>
                              <w:t>захисники Батьківщини,</w:t>
                            </w:r>
                          </w:p>
                          <w:p w:rsidR="00281D75" w:rsidRPr="000A71DF" w:rsidRDefault="00281D75" w:rsidP="00281D7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71DF">
                              <w:rPr>
                                <w:rFonts w:ascii="Times New Roman" w:hAnsi="Times New Roman" w:cs="Times New Roman"/>
                              </w:rPr>
                              <w:t xml:space="preserve">покладаються на волю богів, справжні </w:t>
                            </w:r>
                            <w:r w:rsidR="000A71DF">
                              <w:rPr>
                                <w:rFonts w:ascii="Times New Roman" w:hAnsi="Times New Roman" w:cs="Times New Roman"/>
                              </w:rPr>
                              <w:t xml:space="preserve"> ч</w:t>
                            </w:r>
                            <w:r w:rsidRPr="000A71DF">
                              <w:rPr>
                                <w:rFonts w:ascii="Times New Roman" w:hAnsi="Times New Roman" w:cs="Times New Roman"/>
                              </w:rPr>
                              <w:t>оловіки, герої</w:t>
                            </w:r>
                            <w:r w:rsidR="000A71DF" w:rsidRPr="000A71DF">
                              <w:rPr>
                                <w:rFonts w:ascii="Times New Roman" w:hAnsi="Times New Roman" w:cs="Times New Roman"/>
                              </w:rPr>
                              <w:t xml:space="preserve">, благородні, добре володіють </w:t>
                            </w:r>
                            <w:r w:rsidR="000A71DF">
                              <w:rPr>
                                <w:rFonts w:ascii="Times New Roman" w:hAnsi="Times New Roman" w:cs="Times New Roman"/>
                              </w:rPr>
                              <w:t>зброєю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37" style="position:absolute;left:0;text-align:left;margin-left:204.3pt;margin-top:1.15pt;width:122.5pt;height:27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" fillcolor="white [2577]" strokecolor="black [3213]">
                <v:fill color2="#4c4c4c [961]" rotate="t" focusposition=".5,.5" focussize="" focus="100%" type="gradientRadial"/>
                <v:stroke dashstyle="longDash"/>
                <v:shadow on="t" color="black" opacity="24903f" origin=",.5" offset="0,.55556mm"/>
                <v:textbox>
                  <w:txbxContent>
                    <w:p w:rsidR="00567A78" w:rsidRPr="000A71DF" w:rsidRDefault="00567A78" w:rsidP="00281D7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71DF">
                        <w:rPr>
                          <w:rFonts w:ascii="Times New Roman" w:hAnsi="Times New Roman" w:cs="Times New Roman"/>
                        </w:rPr>
                        <w:t>патріоти,</w:t>
                      </w:r>
                    </w:p>
                    <w:p w:rsidR="00567A78" w:rsidRPr="000A71DF" w:rsidRDefault="00567A78" w:rsidP="00281D7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71DF">
                        <w:rPr>
                          <w:rFonts w:ascii="Times New Roman" w:hAnsi="Times New Roman" w:cs="Times New Roman"/>
                        </w:rPr>
                        <w:t>сміливі, сильні воїни,</w:t>
                      </w:r>
                    </w:p>
                    <w:p w:rsidR="00567A78" w:rsidRPr="000A71DF" w:rsidRDefault="00281D75" w:rsidP="00281D7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71DF">
                        <w:rPr>
                          <w:rFonts w:ascii="Times New Roman" w:hAnsi="Times New Roman" w:cs="Times New Roman"/>
                        </w:rPr>
                        <w:t>захисники Батьківщини,</w:t>
                      </w:r>
                    </w:p>
                    <w:p w:rsidR="00281D75" w:rsidRPr="000A71DF" w:rsidRDefault="00281D75" w:rsidP="00281D7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71DF">
                        <w:rPr>
                          <w:rFonts w:ascii="Times New Roman" w:hAnsi="Times New Roman" w:cs="Times New Roman"/>
                        </w:rPr>
                        <w:t xml:space="preserve">покладаються на волю богів, справжні </w:t>
                      </w:r>
                      <w:r w:rsidR="000A71DF">
                        <w:rPr>
                          <w:rFonts w:ascii="Times New Roman" w:hAnsi="Times New Roman" w:cs="Times New Roman"/>
                        </w:rPr>
                        <w:t xml:space="preserve"> ч</w:t>
                      </w:r>
                      <w:r w:rsidRPr="000A71DF">
                        <w:rPr>
                          <w:rFonts w:ascii="Times New Roman" w:hAnsi="Times New Roman" w:cs="Times New Roman"/>
                        </w:rPr>
                        <w:t>оловіки, герої</w:t>
                      </w:r>
                      <w:r w:rsidR="000A71DF" w:rsidRPr="000A71DF">
                        <w:rPr>
                          <w:rFonts w:ascii="Times New Roman" w:hAnsi="Times New Roman" w:cs="Times New Roman"/>
                        </w:rPr>
                        <w:t xml:space="preserve">, благородні, добре володіють </w:t>
                      </w:r>
                      <w:r w:rsidR="000A71DF">
                        <w:rPr>
                          <w:rFonts w:ascii="Times New Roman" w:hAnsi="Times New Roman" w:cs="Times New Roman"/>
                        </w:rPr>
                        <w:t>зброєю</w:t>
                      </w:r>
                    </w:p>
                  </w:txbxContent>
                </v:textbox>
              </v:oval>
            </w:pict>
          </mc:Fallback>
        </mc:AlternateContent>
      </w:r>
    </w:p>
    <w:p w:rsidR="00891F27" w:rsidRDefault="00891F27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</w:p>
    <w:p w:rsidR="00891F27" w:rsidRDefault="00891F27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noProof/>
          <w:sz w:val="28"/>
          <w:lang w:eastAsia="uk-UA"/>
        </w:rPr>
      </w:pPr>
    </w:p>
    <w:p w:rsidR="00FA29C5" w:rsidRDefault="00FA29C5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0A71DF" w:rsidP="00EC4704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A71DF" w:rsidRDefault="00606A8F" w:rsidP="00606A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 РОФТ</w:t>
      </w:r>
    </w:p>
    <w:tbl>
      <w:tblPr>
        <w:tblStyle w:val="a4"/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2410"/>
        <w:gridCol w:w="2268"/>
        <w:gridCol w:w="2121"/>
        <w:gridCol w:w="2273"/>
      </w:tblGrid>
      <w:tr w:rsidR="009D2548" w:rsidRPr="009D2548" w:rsidTr="009D2548">
        <w:trPr>
          <w:jc w:val="center"/>
        </w:trPr>
        <w:tc>
          <w:tcPr>
            <w:tcW w:w="2410" w:type="dxa"/>
          </w:tcPr>
          <w:p w:rsidR="009D2548" w:rsidRDefault="008557BE" w:rsidP="008557B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Роль</w:t>
            </w:r>
          </w:p>
          <w:p w:rsidR="008557BE" w:rsidRPr="009D2548" w:rsidRDefault="008557BE" w:rsidP="008557B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(хто пише)</w:t>
            </w:r>
          </w:p>
        </w:tc>
        <w:tc>
          <w:tcPr>
            <w:tcW w:w="2268" w:type="dxa"/>
          </w:tcPr>
          <w:p w:rsidR="009D2548" w:rsidRPr="009D2548" w:rsidRDefault="008557BE" w:rsidP="008557B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Отримувач, аудиторія</w:t>
            </w:r>
          </w:p>
        </w:tc>
        <w:tc>
          <w:tcPr>
            <w:tcW w:w="2121" w:type="dxa"/>
          </w:tcPr>
          <w:p w:rsidR="009D2548" w:rsidRPr="009D2548" w:rsidRDefault="008557BE" w:rsidP="008557B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2273" w:type="dxa"/>
          </w:tcPr>
          <w:p w:rsidR="00D81E42" w:rsidRDefault="008557BE" w:rsidP="008557B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  <w:p w:rsidR="009D2548" w:rsidRPr="009D2548" w:rsidRDefault="008557BE" w:rsidP="008557B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(про що)</w:t>
            </w:r>
          </w:p>
        </w:tc>
      </w:tr>
      <w:tr w:rsidR="009D2548" w:rsidRPr="009D2548" w:rsidTr="009D2548">
        <w:trPr>
          <w:jc w:val="center"/>
        </w:trPr>
        <w:tc>
          <w:tcPr>
            <w:tcW w:w="2410" w:type="dxa"/>
          </w:tcPr>
          <w:p w:rsidR="009D2548" w:rsidRPr="009D2548" w:rsidRDefault="00572009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Гектор</w:t>
            </w:r>
          </w:p>
        </w:tc>
        <w:tc>
          <w:tcPr>
            <w:tcW w:w="2268" w:type="dxa"/>
          </w:tcPr>
          <w:p w:rsidR="009D2548" w:rsidRPr="009D2548" w:rsidRDefault="00572009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Ахілл</w:t>
            </w:r>
          </w:p>
        </w:tc>
        <w:tc>
          <w:tcPr>
            <w:tcW w:w="2121" w:type="dxa"/>
          </w:tcPr>
          <w:p w:rsidR="009D2548" w:rsidRPr="009D2548" w:rsidRDefault="00572009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побажання</w:t>
            </w:r>
          </w:p>
        </w:tc>
        <w:tc>
          <w:tcPr>
            <w:tcW w:w="2273" w:type="dxa"/>
          </w:tcPr>
          <w:p w:rsidR="009D2548" w:rsidRPr="009D2548" w:rsidRDefault="00D81E42" w:rsidP="002511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«…тільки верни моє тіло додому, щоб Трої синове й</w:t>
            </w:r>
            <w:r w:rsidR="007A1BE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A1BE4">
              <w:rPr>
                <w:rFonts w:ascii="Times New Roman" w:hAnsi="Times New Roman" w:cs="Times New Roman"/>
                <w:sz w:val="24"/>
              </w:rPr>
              <w:t>жони</w:t>
            </w:r>
            <w:proofErr w:type="spellEnd"/>
            <w:r w:rsidR="007A1BE4">
              <w:rPr>
                <w:rFonts w:ascii="Times New Roman" w:hAnsi="Times New Roman" w:cs="Times New Roman"/>
                <w:sz w:val="24"/>
              </w:rPr>
              <w:t xml:space="preserve"> Троянські, </w:t>
            </w:r>
            <w:r w:rsidR="002511EE">
              <w:rPr>
                <w:rFonts w:ascii="Times New Roman" w:hAnsi="Times New Roman" w:cs="Times New Roman"/>
                <w:sz w:val="24"/>
              </w:rPr>
              <w:t>в</w:t>
            </w:r>
            <w:r w:rsidR="007A1BE4">
              <w:rPr>
                <w:rFonts w:ascii="Times New Roman" w:hAnsi="Times New Roman" w:cs="Times New Roman"/>
                <w:sz w:val="24"/>
              </w:rPr>
              <w:t>огнем попаливши, його поховали…»</w:t>
            </w:r>
          </w:p>
        </w:tc>
      </w:tr>
      <w:tr w:rsidR="009D2548" w:rsidRPr="009D2548" w:rsidTr="009D2548">
        <w:trPr>
          <w:jc w:val="center"/>
        </w:trPr>
        <w:tc>
          <w:tcPr>
            <w:tcW w:w="2410" w:type="dxa"/>
          </w:tcPr>
          <w:p w:rsidR="009D2548" w:rsidRPr="009D2548" w:rsidRDefault="00572009" w:rsidP="002511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Афіна(в образі Де</w:t>
            </w:r>
            <w:r w:rsidR="002511EE">
              <w:rPr>
                <w:rFonts w:ascii="Times New Roman" w:hAnsi="Times New Roman" w:cs="Times New Roman"/>
                <w:sz w:val="24"/>
              </w:rPr>
              <w:t>фіоба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</w:tcPr>
          <w:p w:rsidR="009D2548" w:rsidRPr="009D2548" w:rsidRDefault="00572009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Гектор</w:t>
            </w:r>
          </w:p>
        </w:tc>
        <w:tc>
          <w:tcPr>
            <w:tcW w:w="2121" w:type="dxa"/>
          </w:tcPr>
          <w:p w:rsidR="009D2548" w:rsidRPr="009D2548" w:rsidRDefault="00D81E42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просьба (підступна)</w:t>
            </w:r>
          </w:p>
        </w:tc>
        <w:tc>
          <w:tcPr>
            <w:tcW w:w="2273" w:type="dxa"/>
          </w:tcPr>
          <w:p w:rsidR="009D2548" w:rsidRPr="009D2548" w:rsidRDefault="007A1BE4" w:rsidP="007A1B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«Спинімось, 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дождім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його(Ахілла) й будемо вдвох боронитись»</w:t>
            </w:r>
          </w:p>
        </w:tc>
      </w:tr>
      <w:tr w:rsidR="009D2548" w:rsidRPr="009D2548" w:rsidTr="009D2548">
        <w:trPr>
          <w:jc w:val="center"/>
        </w:trPr>
        <w:tc>
          <w:tcPr>
            <w:tcW w:w="2410" w:type="dxa"/>
          </w:tcPr>
          <w:p w:rsidR="009D2548" w:rsidRPr="009D2548" w:rsidRDefault="003F5945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Пріам</w:t>
            </w:r>
            <w:proofErr w:type="spellEnd"/>
          </w:p>
        </w:tc>
        <w:tc>
          <w:tcPr>
            <w:tcW w:w="2268" w:type="dxa"/>
          </w:tcPr>
          <w:p w:rsidR="009D2548" w:rsidRPr="009D2548" w:rsidRDefault="003F5945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Ахілл</w:t>
            </w:r>
          </w:p>
        </w:tc>
        <w:tc>
          <w:tcPr>
            <w:tcW w:w="2121" w:type="dxa"/>
          </w:tcPr>
          <w:p w:rsidR="009D2548" w:rsidRPr="009D2548" w:rsidRDefault="003F5945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благання</w:t>
            </w:r>
          </w:p>
        </w:tc>
        <w:tc>
          <w:tcPr>
            <w:tcW w:w="2273" w:type="dxa"/>
          </w:tcPr>
          <w:p w:rsidR="009D2548" w:rsidRDefault="003F5945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«Бійся, Ахілле, богів і зглянься ласкаво на мене.</w:t>
            </w:r>
          </w:p>
          <w:p w:rsidR="003F5945" w:rsidRPr="009D2548" w:rsidRDefault="003F5945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 убивці</w:t>
            </w:r>
            <w:r w:rsidR="00351DED">
              <w:rPr>
                <w:rFonts w:ascii="Times New Roman" w:hAnsi="Times New Roman" w:cs="Times New Roman"/>
                <w:sz w:val="24"/>
              </w:rPr>
              <w:t xml:space="preserve"> синів своїх я доторкаюсь </w:t>
            </w:r>
            <w:r w:rsidR="00351DED">
              <w:rPr>
                <w:rFonts w:ascii="Times New Roman" w:hAnsi="Times New Roman" w:cs="Times New Roman"/>
                <w:sz w:val="24"/>
              </w:rPr>
              <w:lastRenderedPageBreak/>
              <w:t>руками…»</w:t>
            </w:r>
          </w:p>
        </w:tc>
      </w:tr>
      <w:tr w:rsidR="009D2548" w:rsidRPr="009D2548" w:rsidTr="009D2548">
        <w:trPr>
          <w:jc w:val="center"/>
        </w:trPr>
        <w:tc>
          <w:tcPr>
            <w:tcW w:w="2410" w:type="dxa"/>
          </w:tcPr>
          <w:p w:rsidR="009D2548" w:rsidRPr="009D2548" w:rsidRDefault="00351DED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Ахілл</w:t>
            </w:r>
          </w:p>
        </w:tc>
        <w:tc>
          <w:tcPr>
            <w:tcW w:w="2268" w:type="dxa"/>
          </w:tcPr>
          <w:p w:rsidR="009249CF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Патрокл </w:t>
            </w:r>
          </w:p>
          <w:p w:rsidR="009D2548" w:rsidRPr="009D2548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(мертвий)</w:t>
            </w:r>
          </w:p>
        </w:tc>
        <w:tc>
          <w:tcPr>
            <w:tcW w:w="2121" w:type="dxa"/>
          </w:tcPr>
          <w:p w:rsidR="009249CF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звертання</w:t>
            </w:r>
          </w:p>
          <w:p w:rsidR="009D2548" w:rsidRPr="009D2548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(голосіння)</w:t>
            </w:r>
          </w:p>
        </w:tc>
        <w:tc>
          <w:tcPr>
            <w:tcW w:w="2273" w:type="dxa"/>
          </w:tcPr>
          <w:p w:rsidR="009D2548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«О не гнівися, Патрокле, як навіть в </w:t>
            </w:r>
            <w:r w:rsidR="00BE655F">
              <w:rPr>
                <w:rFonts w:ascii="Times New Roman" w:hAnsi="Times New Roman" w:cs="Times New Roman"/>
                <w:sz w:val="24"/>
              </w:rPr>
              <w:t>Аїді почуєш,</w:t>
            </w:r>
          </w:p>
          <w:p w:rsidR="00BE655F" w:rsidRPr="009D2548" w:rsidRDefault="00BE655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що світлого Гектора тіло віддав дорогому батькові я…»</w:t>
            </w:r>
          </w:p>
        </w:tc>
      </w:tr>
      <w:tr w:rsidR="009D2548" w:rsidRPr="009D2548" w:rsidTr="009D2548">
        <w:trPr>
          <w:jc w:val="center"/>
        </w:trPr>
        <w:tc>
          <w:tcPr>
            <w:tcW w:w="2410" w:type="dxa"/>
          </w:tcPr>
          <w:p w:rsidR="009D2548" w:rsidRPr="009D2548" w:rsidRDefault="00351DED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Андромаха</w:t>
            </w:r>
            <w:proofErr w:type="spellEnd"/>
          </w:p>
        </w:tc>
        <w:tc>
          <w:tcPr>
            <w:tcW w:w="2268" w:type="dxa"/>
          </w:tcPr>
          <w:p w:rsidR="009D2548" w:rsidRPr="009D2548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Гектор</w:t>
            </w:r>
          </w:p>
        </w:tc>
        <w:tc>
          <w:tcPr>
            <w:tcW w:w="2121" w:type="dxa"/>
          </w:tcPr>
          <w:p w:rsidR="009D2548" w:rsidRPr="009D2548" w:rsidRDefault="009249C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плач </w:t>
            </w:r>
          </w:p>
        </w:tc>
        <w:tc>
          <w:tcPr>
            <w:tcW w:w="2273" w:type="dxa"/>
          </w:tcPr>
          <w:p w:rsidR="009D2548" w:rsidRPr="009D2548" w:rsidRDefault="00BE655F" w:rsidP="008557B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«Рано ти, мужу мій любий, пішов із життя…»</w:t>
            </w:r>
          </w:p>
        </w:tc>
      </w:tr>
    </w:tbl>
    <w:p w:rsidR="00606A8F" w:rsidRDefault="00ED2AD3" w:rsidP="00ED2AD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Сенкани</w:t>
      </w:r>
      <w:proofErr w:type="spellEnd"/>
    </w:p>
    <w:p w:rsidR="00ED2AD3" w:rsidRDefault="00ED2AD3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Ахілл</w:t>
      </w:r>
    </w:p>
    <w:p w:rsidR="00ED2AD3" w:rsidRDefault="00ED2AD3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сильний, безстрашний</w:t>
      </w:r>
    </w:p>
    <w:p w:rsidR="00ED2AD3" w:rsidRDefault="00ED2AD3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наздоганяє, б</w:t>
      </w:r>
      <w:r>
        <w:rPr>
          <w:rFonts w:ascii="Times New Roman" w:hAnsi="Times New Roman" w:cs="Times New Roman"/>
          <w:sz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</w:rPr>
        <w:t>ється</w:t>
      </w:r>
      <w:proofErr w:type="spellEnd"/>
      <w:r>
        <w:rPr>
          <w:rFonts w:ascii="Times New Roman" w:hAnsi="Times New Roman" w:cs="Times New Roman"/>
          <w:sz w:val="28"/>
        </w:rPr>
        <w:t>, перемагає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вбиває ватажка троянців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Месник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</w:rPr>
        <w:t>Пріам</w:t>
      </w:r>
      <w:proofErr w:type="spellEnd"/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благородний, сивочолий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страждає, вимагає, благає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готовий на все заради сина</w:t>
      </w:r>
    </w:p>
    <w:p w:rsidR="00B23921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B23921">
        <w:rPr>
          <w:rFonts w:ascii="Times New Roman" w:hAnsi="Times New Roman" w:cs="Times New Roman"/>
          <w:sz w:val="28"/>
        </w:rPr>
        <w:t>ильний духом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</w:rPr>
        <w:t>Андромаха</w:t>
      </w:r>
      <w:proofErr w:type="spellEnd"/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вірна, розумна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кохає, співчуває, сподівається</w:t>
      </w:r>
    </w:p>
    <w:p w:rsidR="00B23921" w:rsidRDefault="00B23921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плаче над тілом чоловіка</w:t>
      </w:r>
    </w:p>
    <w:p w:rsidR="00B23921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Біль втрати</w:t>
      </w:r>
    </w:p>
    <w:p w:rsidR="000C5842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</w:rPr>
        <w:t>Паріс</w:t>
      </w:r>
      <w:proofErr w:type="spellEnd"/>
    </w:p>
    <w:p w:rsidR="000C5842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благородний, легковажний</w:t>
      </w:r>
    </w:p>
    <w:p w:rsidR="000C5842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закохується, освідчується, страждає</w:t>
      </w:r>
    </w:p>
    <w:p w:rsidR="000C5842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викрадає прекрасну Єлену</w:t>
      </w:r>
    </w:p>
    <w:p w:rsidR="000C5842" w:rsidRPr="00ED2AD3" w:rsidRDefault="000C5842" w:rsidP="00ED2AD3">
      <w:pPr>
        <w:pStyle w:val="a3"/>
        <w:spacing w:line="360" w:lineRule="auto"/>
        <w:ind w:left="101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Спричинив війну</w:t>
      </w:r>
    </w:p>
    <w:sectPr w:rsidR="000C5842" w:rsidRPr="00ED2A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72A"/>
    <w:multiLevelType w:val="hybridMultilevel"/>
    <w:tmpl w:val="15EEC3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F415B"/>
    <w:multiLevelType w:val="hybridMultilevel"/>
    <w:tmpl w:val="2612D2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B6487"/>
    <w:multiLevelType w:val="hybridMultilevel"/>
    <w:tmpl w:val="7B0E319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E2F3F"/>
    <w:multiLevelType w:val="hybridMultilevel"/>
    <w:tmpl w:val="7B0E319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A0C53"/>
    <w:multiLevelType w:val="hybridMultilevel"/>
    <w:tmpl w:val="40FEC48E"/>
    <w:lvl w:ilvl="0" w:tplc="9530F3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C2BE7"/>
    <w:multiLevelType w:val="hybridMultilevel"/>
    <w:tmpl w:val="C63C7E84"/>
    <w:lvl w:ilvl="0" w:tplc="BE5C4A24">
      <w:start w:val="1"/>
      <w:numFmt w:val="decimal"/>
      <w:lvlText w:val="%1)"/>
      <w:lvlJc w:val="left"/>
      <w:pPr>
        <w:ind w:left="10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31" w:hanging="360"/>
      </w:pPr>
    </w:lvl>
    <w:lvl w:ilvl="2" w:tplc="0422001B" w:tentative="1">
      <w:start w:val="1"/>
      <w:numFmt w:val="lowerRoman"/>
      <w:lvlText w:val="%3."/>
      <w:lvlJc w:val="right"/>
      <w:pPr>
        <w:ind w:left="2451" w:hanging="180"/>
      </w:pPr>
    </w:lvl>
    <w:lvl w:ilvl="3" w:tplc="0422000F" w:tentative="1">
      <w:start w:val="1"/>
      <w:numFmt w:val="decimal"/>
      <w:lvlText w:val="%4."/>
      <w:lvlJc w:val="left"/>
      <w:pPr>
        <w:ind w:left="3171" w:hanging="360"/>
      </w:pPr>
    </w:lvl>
    <w:lvl w:ilvl="4" w:tplc="04220019" w:tentative="1">
      <w:start w:val="1"/>
      <w:numFmt w:val="lowerLetter"/>
      <w:lvlText w:val="%5."/>
      <w:lvlJc w:val="left"/>
      <w:pPr>
        <w:ind w:left="3891" w:hanging="360"/>
      </w:pPr>
    </w:lvl>
    <w:lvl w:ilvl="5" w:tplc="0422001B" w:tentative="1">
      <w:start w:val="1"/>
      <w:numFmt w:val="lowerRoman"/>
      <w:lvlText w:val="%6."/>
      <w:lvlJc w:val="right"/>
      <w:pPr>
        <w:ind w:left="4611" w:hanging="180"/>
      </w:pPr>
    </w:lvl>
    <w:lvl w:ilvl="6" w:tplc="0422000F" w:tentative="1">
      <w:start w:val="1"/>
      <w:numFmt w:val="decimal"/>
      <w:lvlText w:val="%7."/>
      <w:lvlJc w:val="left"/>
      <w:pPr>
        <w:ind w:left="5331" w:hanging="360"/>
      </w:pPr>
    </w:lvl>
    <w:lvl w:ilvl="7" w:tplc="04220019" w:tentative="1">
      <w:start w:val="1"/>
      <w:numFmt w:val="lowerLetter"/>
      <w:lvlText w:val="%8."/>
      <w:lvlJc w:val="left"/>
      <w:pPr>
        <w:ind w:left="6051" w:hanging="360"/>
      </w:pPr>
    </w:lvl>
    <w:lvl w:ilvl="8" w:tplc="0422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">
    <w:nsid w:val="4E4D2B08"/>
    <w:multiLevelType w:val="hybridMultilevel"/>
    <w:tmpl w:val="49AA84CC"/>
    <w:lvl w:ilvl="0" w:tplc="118A533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350D6"/>
    <w:multiLevelType w:val="hybridMultilevel"/>
    <w:tmpl w:val="6F929158"/>
    <w:lvl w:ilvl="0" w:tplc="AA9A78DE">
      <w:start w:val="2"/>
      <w:numFmt w:val="decimal"/>
      <w:lvlText w:val="%1)"/>
      <w:lvlJc w:val="left"/>
      <w:pPr>
        <w:ind w:left="13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91" w:hanging="360"/>
      </w:pPr>
    </w:lvl>
    <w:lvl w:ilvl="2" w:tplc="0422001B" w:tentative="1">
      <w:start w:val="1"/>
      <w:numFmt w:val="lowerRoman"/>
      <w:lvlText w:val="%3."/>
      <w:lvlJc w:val="right"/>
      <w:pPr>
        <w:ind w:left="2811" w:hanging="180"/>
      </w:pPr>
    </w:lvl>
    <w:lvl w:ilvl="3" w:tplc="0422000F" w:tentative="1">
      <w:start w:val="1"/>
      <w:numFmt w:val="decimal"/>
      <w:lvlText w:val="%4."/>
      <w:lvlJc w:val="left"/>
      <w:pPr>
        <w:ind w:left="3531" w:hanging="360"/>
      </w:pPr>
    </w:lvl>
    <w:lvl w:ilvl="4" w:tplc="04220019" w:tentative="1">
      <w:start w:val="1"/>
      <w:numFmt w:val="lowerLetter"/>
      <w:lvlText w:val="%5."/>
      <w:lvlJc w:val="left"/>
      <w:pPr>
        <w:ind w:left="4251" w:hanging="360"/>
      </w:pPr>
    </w:lvl>
    <w:lvl w:ilvl="5" w:tplc="0422001B" w:tentative="1">
      <w:start w:val="1"/>
      <w:numFmt w:val="lowerRoman"/>
      <w:lvlText w:val="%6."/>
      <w:lvlJc w:val="right"/>
      <w:pPr>
        <w:ind w:left="4971" w:hanging="180"/>
      </w:pPr>
    </w:lvl>
    <w:lvl w:ilvl="6" w:tplc="0422000F" w:tentative="1">
      <w:start w:val="1"/>
      <w:numFmt w:val="decimal"/>
      <w:lvlText w:val="%7."/>
      <w:lvlJc w:val="left"/>
      <w:pPr>
        <w:ind w:left="5691" w:hanging="360"/>
      </w:pPr>
    </w:lvl>
    <w:lvl w:ilvl="7" w:tplc="04220019" w:tentative="1">
      <w:start w:val="1"/>
      <w:numFmt w:val="lowerLetter"/>
      <w:lvlText w:val="%8."/>
      <w:lvlJc w:val="left"/>
      <w:pPr>
        <w:ind w:left="6411" w:hanging="360"/>
      </w:pPr>
    </w:lvl>
    <w:lvl w:ilvl="8" w:tplc="0422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8">
    <w:nsid w:val="5ABE0530"/>
    <w:multiLevelType w:val="hybridMultilevel"/>
    <w:tmpl w:val="52B44048"/>
    <w:lvl w:ilvl="0" w:tplc="04220011">
      <w:start w:val="1"/>
      <w:numFmt w:val="decimal"/>
      <w:lvlText w:val="%1)"/>
      <w:lvlJc w:val="left"/>
      <w:pPr>
        <w:ind w:left="1365" w:hanging="360"/>
      </w:pPr>
    </w:lvl>
    <w:lvl w:ilvl="1" w:tplc="04220019" w:tentative="1">
      <w:start w:val="1"/>
      <w:numFmt w:val="lowerLetter"/>
      <w:lvlText w:val="%2."/>
      <w:lvlJc w:val="left"/>
      <w:pPr>
        <w:ind w:left="2085" w:hanging="360"/>
      </w:pPr>
    </w:lvl>
    <w:lvl w:ilvl="2" w:tplc="0422001B" w:tentative="1">
      <w:start w:val="1"/>
      <w:numFmt w:val="lowerRoman"/>
      <w:lvlText w:val="%3."/>
      <w:lvlJc w:val="right"/>
      <w:pPr>
        <w:ind w:left="2805" w:hanging="180"/>
      </w:pPr>
    </w:lvl>
    <w:lvl w:ilvl="3" w:tplc="0422000F" w:tentative="1">
      <w:start w:val="1"/>
      <w:numFmt w:val="decimal"/>
      <w:lvlText w:val="%4."/>
      <w:lvlJc w:val="left"/>
      <w:pPr>
        <w:ind w:left="3525" w:hanging="360"/>
      </w:pPr>
    </w:lvl>
    <w:lvl w:ilvl="4" w:tplc="04220019" w:tentative="1">
      <w:start w:val="1"/>
      <w:numFmt w:val="lowerLetter"/>
      <w:lvlText w:val="%5."/>
      <w:lvlJc w:val="left"/>
      <w:pPr>
        <w:ind w:left="4245" w:hanging="360"/>
      </w:pPr>
    </w:lvl>
    <w:lvl w:ilvl="5" w:tplc="0422001B" w:tentative="1">
      <w:start w:val="1"/>
      <w:numFmt w:val="lowerRoman"/>
      <w:lvlText w:val="%6."/>
      <w:lvlJc w:val="right"/>
      <w:pPr>
        <w:ind w:left="4965" w:hanging="180"/>
      </w:pPr>
    </w:lvl>
    <w:lvl w:ilvl="6" w:tplc="0422000F" w:tentative="1">
      <w:start w:val="1"/>
      <w:numFmt w:val="decimal"/>
      <w:lvlText w:val="%7."/>
      <w:lvlJc w:val="left"/>
      <w:pPr>
        <w:ind w:left="5685" w:hanging="360"/>
      </w:pPr>
    </w:lvl>
    <w:lvl w:ilvl="7" w:tplc="04220019" w:tentative="1">
      <w:start w:val="1"/>
      <w:numFmt w:val="lowerLetter"/>
      <w:lvlText w:val="%8."/>
      <w:lvlJc w:val="left"/>
      <w:pPr>
        <w:ind w:left="6405" w:hanging="360"/>
      </w:pPr>
    </w:lvl>
    <w:lvl w:ilvl="8" w:tplc="0422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5E936FD8"/>
    <w:multiLevelType w:val="hybridMultilevel"/>
    <w:tmpl w:val="FFA29E3C"/>
    <w:lvl w:ilvl="0" w:tplc="6FE89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44"/>
    <w:rsid w:val="00004BCD"/>
    <w:rsid w:val="000131BC"/>
    <w:rsid w:val="000133CE"/>
    <w:rsid w:val="000140D1"/>
    <w:rsid w:val="000167C2"/>
    <w:rsid w:val="0002359E"/>
    <w:rsid w:val="000263AB"/>
    <w:rsid w:val="00027B04"/>
    <w:rsid w:val="00031561"/>
    <w:rsid w:val="0003396B"/>
    <w:rsid w:val="00035860"/>
    <w:rsid w:val="00040344"/>
    <w:rsid w:val="00044F2A"/>
    <w:rsid w:val="00045BD5"/>
    <w:rsid w:val="00047878"/>
    <w:rsid w:val="00053ABB"/>
    <w:rsid w:val="00056770"/>
    <w:rsid w:val="00060DE3"/>
    <w:rsid w:val="0007077A"/>
    <w:rsid w:val="000713AB"/>
    <w:rsid w:val="00080D7F"/>
    <w:rsid w:val="00086CFB"/>
    <w:rsid w:val="000909CC"/>
    <w:rsid w:val="00095FFA"/>
    <w:rsid w:val="000A3C64"/>
    <w:rsid w:val="000A40BD"/>
    <w:rsid w:val="000A71DF"/>
    <w:rsid w:val="000B4082"/>
    <w:rsid w:val="000C0131"/>
    <w:rsid w:val="000C398F"/>
    <w:rsid w:val="000C5842"/>
    <w:rsid w:val="000C6988"/>
    <w:rsid w:val="000D111C"/>
    <w:rsid w:val="000D3DA4"/>
    <w:rsid w:val="000D41F2"/>
    <w:rsid w:val="000D53CC"/>
    <w:rsid w:val="000D61F8"/>
    <w:rsid w:val="000D6D7F"/>
    <w:rsid w:val="000D72C8"/>
    <w:rsid w:val="000E0D03"/>
    <w:rsid w:val="000E1601"/>
    <w:rsid w:val="000E212E"/>
    <w:rsid w:val="000E30EC"/>
    <w:rsid w:val="000F0245"/>
    <w:rsid w:val="000F0251"/>
    <w:rsid w:val="000F049A"/>
    <w:rsid w:val="00100870"/>
    <w:rsid w:val="0010488A"/>
    <w:rsid w:val="00104934"/>
    <w:rsid w:val="00104A29"/>
    <w:rsid w:val="0010604B"/>
    <w:rsid w:val="001064B3"/>
    <w:rsid w:val="0011174F"/>
    <w:rsid w:val="00113EFE"/>
    <w:rsid w:val="00115541"/>
    <w:rsid w:val="00116AC2"/>
    <w:rsid w:val="00117B44"/>
    <w:rsid w:val="00124941"/>
    <w:rsid w:val="0012665D"/>
    <w:rsid w:val="0013356C"/>
    <w:rsid w:val="00135929"/>
    <w:rsid w:val="00144B9D"/>
    <w:rsid w:val="00145D8A"/>
    <w:rsid w:val="00156608"/>
    <w:rsid w:val="00163E69"/>
    <w:rsid w:val="0016578E"/>
    <w:rsid w:val="0016745E"/>
    <w:rsid w:val="001869C7"/>
    <w:rsid w:val="001876E1"/>
    <w:rsid w:val="00194168"/>
    <w:rsid w:val="0019541D"/>
    <w:rsid w:val="0019566A"/>
    <w:rsid w:val="001969A8"/>
    <w:rsid w:val="001A119C"/>
    <w:rsid w:val="001A64A4"/>
    <w:rsid w:val="001A6BF6"/>
    <w:rsid w:val="001A7FC2"/>
    <w:rsid w:val="001B0D46"/>
    <w:rsid w:val="001B11E6"/>
    <w:rsid w:val="001B262E"/>
    <w:rsid w:val="001B2771"/>
    <w:rsid w:val="001B3524"/>
    <w:rsid w:val="001C461C"/>
    <w:rsid w:val="001C607A"/>
    <w:rsid w:val="001D1766"/>
    <w:rsid w:val="001D183C"/>
    <w:rsid w:val="001D2A33"/>
    <w:rsid w:val="001D2AAE"/>
    <w:rsid w:val="001D2D81"/>
    <w:rsid w:val="001D3616"/>
    <w:rsid w:val="001D4043"/>
    <w:rsid w:val="001E6ED9"/>
    <w:rsid w:val="001F4989"/>
    <w:rsid w:val="001F4CBA"/>
    <w:rsid w:val="001F6D3A"/>
    <w:rsid w:val="00201628"/>
    <w:rsid w:val="002020D4"/>
    <w:rsid w:val="00203B5B"/>
    <w:rsid w:val="0021127D"/>
    <w:rsid w:val="0021152F"/>
    <w:rsid w:val="0021315F"/>
    <w:rsid w:val="0022501E"/>
    <w:rsid w:val="0022548E"/>
    <w:rsid w:val="00227C23"/>
    <w:rsid w:val="00230A16"/>
    <w:rsid w:val="002329FF"/>
    <w:rsid w:val="00233300"/>
    <w:rsid w:val="00235E48"/>
    <w:rsid w:val="002377FD"/>
    <w:rsid w:val="002435E4"/>
    <w:rsid w:val="002446D2"/>
    <w:rsid w:val="0024596F"/>
    <w:rsid w:val="002511EE"/>
    <w:rsid w:val="00251568"/>
    <w:rsid w:val="00252A85"/>
    <w:rsid w:val="0026006F"/>
    <w:rsid w:val="00262C0C"/>
    <w:rsid w:val="00263BCE"/>
    <w:rsid w:val="002641D3"/>
    <w:rsid w:val="00273809"/>
    <w:rsid w:val="00281D75"/>
    <w:rsid w:val="0028282C"/>
    <w:rsid w:val="00284D82"/>
    <w:rsid w:val="00290844"/>
    <w:rsid w:val="00292DDD"/>
    <w:rsid w:val="00294163"/>
    <w:rsid w:val="0029416A"/>
    <w:rsid w:val="002945E5"/>
    <w:rsid w:val="00296140"/>
    <w:rsid w:val="002A3DBC"/>
    <w:rsid w:val="002A410D"/>
    <w:rsid w:val="002A505A"/>
    <w:rsid w:val="002A5F2C"/>
    <w:rsid w:val="002B5CD0"/>
    <w:rsid w:val="002B6488"/>
    <w:rsid w:val="002B710D"/>
    <w:rsid w:val="002B77B9"/>
    <w:rsid w:val="002C1487"/>
    <w:rsid w:val="002C19B8"/>
    <w:rsid w:val="002D1E05"/>
    <w:rsid w:val="002D2B64"/>
    <w:rsid w:val="002D4154"/>
    <w:rsid w:val="002D4669"/>
    <w:rsid w:val="002D6191"/>
    <w:rsid w:val="002D7DBF"/>
    <w:rsid w:val="002E035D"/>
    <w:rsid w:val="002E036D"/>
    <w:rsid w:val="002E0E0C"/>
    <w:rsid w:val="002E174F"/>
    <w:rsid w:val="002E2F66"/>
    <w:rsid w:val="002F132B"/>
    <w:rsid w:val="00300243"/>
    <w:rsid w:val="00302146"/>
    <w:rsid w:val="00312392"/>
    <w:rsid w:val="00312F3C"/>
    <w:rsid w:val="003176DD"/>
    <w:rsid w:val="00320B41"/>
    <w:rsid w:val="00320F22"/>
    <w:rsid w:val="00332DDE"/>
    <w:rsid w:val="00332FB7"/>
    <w:rsid w:val="00335465"/>
    <w:rsid w:val="00342756"/>
    <w:rsid w:val="00350872"/>
    <w:rsid w:val="00351DED"/>
    <w:rsid w:val="00353AFE"/>
    <w:rsid w:val="00354B18"/>
    <w:rsid w:val="00356A57"/>
    <w:rsid w:val="0036341C"/>
    <w:rsid w:val="003657A3"/>
    <w:rsid w:val="003669CC"/>
    <w:rsid w:val="003712AC"/>
    <w:rsid w:val="00371564"/>
    <w:rsid w:val="00372EFA"/>
    <w:rsid w:val="0037319B"/>
    <w:rsid w:val="003765BB"/>
    <w:rsid w:val="00376857"/>
    <w:rsid w:val="00376DD2"/>
    <w:rsid w:val="00376EB3"/>
    <w:rsid w:val="00376FCD"/>
    <w:rsid w:val="00377063"/>
    <w:rsid w:val="0038251E"/>
    <w:rsid w:val="00384962"/>
    <w:rsid w:val="003903FD"/>
    <w:rsid w:val="00395C18"/>
    <w:rsid w:val="003A0B17"/>
    <w:rsid w:val="003A125E"/>
    <w:rsid w:val="003A17DC"/>
    <w:rsid w:val="003A1844"/>
    <w:rsid w:val="003A33AE"/>
    <w:rsid w:val="003A392B"/>
    <w:rsid w:val="003A418B"/>
    <w:rsid w:val="003A6B7D"/>
    <w:rsid w:val="003B0696"/>
    <w:rsid w:val="003B3C9A"/>
    <w:rsid w:val="003C0824"/>
    <w:rsid w:val="003D56FF"/>
    <w:rsid w:val="003D7465"/>
    <w:rsid w:val="003E015A"/>
    <w:rsid w:val="003E266A"/>
    <w:rsid w:val="003E2792"/>
    <w:rsid w:val="003E2E59"/>
    <w:rsid w:val="003F2412"/>
    <w:rsid w:val="003F2DBF"/>
    <w:rsid w:val="003F342B"/>
    <w:rsid w:val="003F5945"/>
    <w:rsid w:val="003F6823"/>
    <w:rsid w:val="003F7209"/>
    <w:rsid w:val="00412B24"/>
    <w:rsid w:val="00413729"/>
    <w:rsid w:val="00417909"/>
    <w:rsid w:val="00422D44"/>
    <w:rsid w:val="004276B3"/>
    <w:rsid w:val="00430F0F"/>
    <w:rsid w:val="004340FC"/>
    <w:rsid w:val="00434683"/>
    <w:rsid w:val="0044230C"/>
    <w:rsid w:val="0044310C"/>
    <w:rsid w:val="004466C7"/>
    <w:rsid w:val="00447733"/>
    <w:rsid w:val="00450B21"/>
    <w:rsid w:val="004514C0"/>
    <w:rsid w:val="004523DB"/>
    <w:rsid w:val="00452B01"/>
    <w:rsid w:val="00452BAC"/>
    <w:rsid w:val="00454B02"/>
    <w:rsid w:val="00455EC9"/>
    <w:rsid w:val="00461B8D"/>
    <w:rsid w:val="00462DA8"/>
    <w:rsid w:val="00464571"/>
    <w:rsid w:val="00465D8B"/>
    <w:rsid w:val="00471F36"/>
    <w:rsid w:val="00472AA6"/>
    <w:rsid w:val="004732AE"/>
    <w:rsid w:val="00473D4D"/>
    <w:rsid w:val="004767F7"/>
    <w:rsid w:val="00480073"/>
    <w:rsid w:val="004801EE"/>
    <w:rsid w:val="004918DD"/>
    <w:rsid w:val="00496CDC"/>
    <w:rsid w:val="004A3D09"/>
    <w:rsid w:val="004A4F42"/>
    <w:rsid w:val="004B199E"/>
    <w:rsid w:val="004C41DC"/>
    <w:rsid w:val="004C486E"/>
    <w:rsid w:val="004D3584"/>
    <w:rsid w:val="004D7F78"/>
    <w:rsid w:val="004E1E4F"/>
    <w:rsid w:val="004E25D0"/>
    <w:rsid w:val="004E34A0"/>
    <w:rsid w:val="004E4CD6"/>
    <w:rsid w:val="004E5C9B"/>
    <w:rsid w:val="004F087F"/>
    <w:rsid w:val="004F2EA5"/>
    <w:rsid w:val="004F3BE1"/>
    <w:rsid w:val="004F697D"/>
    <w:rsid w:val="005019C3"/>
    <w:rsid w:val="00501B57"/>
    <w:rsid w:val="00504053"/>
    <w:rsid w:val="0050795C"/>
    <w:rsid w:val="00511F46"/>
    <w:rsid w:val="005120E1"/>
    <w:rsid w:val="00514F3F"/>
    <w:rsid w:val="00517266"/>
    <w:rsid w:val="005216E3"/>
    <w:rsid w:val="00524FD5"/>
    <w:rsid w:val="005303E9"/>
    <w:rsid w:val="005322EE"/>
    <w:rsid w:val="005346AE"/>
    <w:rsid w:val="005434A4"/>
    <w:rsid w:val="00545EDD"/>
    <w:rsid w:val="005556E6"/>
    <w:rsid w:val="00556C5C"/>
    <w:rsid w:val="00561F92"/>
    <w:rsid w:val="0056573F"/>
    <w:rsid w:val="00567A78"/>
    <w:rsid w:val="0057112D"/>
    <w:rsid w:val="0057116D"/>
    <w:rsid w:val="00571DEC"/>
    <w:rsid w:val="00572009"/>
    <w:rsid w:val="00576A73"/>
    <w:rsid w:val="00580BBA"/>
    <w:rsid w:val="00581A9B"/>
    <w:rsid w:val="00582473"/>
    <w:rsid w:val="00583BB4"/>
    <w:rsid w:val="005848BA"/>
    <w:rsid w:val="00586581"/>
    <w:rsid w:val="00591EB4"/>
    <w:rsid w:val="00593679"/>
    <w:rsid w:val="005B0F63"/>
    <w:rsid w:val="005B193B"/>
    <w:rsid w:val="005B3771"/>
    <w:rsid w:val="005C00BD"/>
    <w:rsid w:val="005C0339"/>
    <w:rsid w:val="005C2906"/>
    <w:rsid w:val="005C4601"/>
    <w:rsid w:val="005C6E3B"/>
    <w:rsid w:val="005D0B32"/>
    <w:rsid w:val="005D4F31"/>
    <w:rsid w:val="005D66CC"/>
    <w:rsid w:val="005D7AD7"/>
    <w:rsid w:val="005E0421"/>
    <w:rsid w:val="005E0910"/>
    <w:rsid w:val="005E26B0"/>
    <w:rsid w:val="005E53BE"/>
    <w:rsid w:val="005E7F1D"/>
    <w:rsid w:val="005F3247"/>
    <w:rsid w:val="005F3D15"/>
    <w:rsid w:val="005F51F8"/>
    <w:rsid w:val="005F52D0"/>
    <w:rsid w:val="005F6156"/>
    <w:rsid w:val="005F6663"/>
    <w:rsid w:val="005F6BB5"/>
    <w:rsid w:val="005F7430"/>
    <w:rsid w:val="00601D1D"/>
    <w:rsid w:val="00601FB9"/>
    <w:rsid w:val="006039DD"/>
    <w:rsid w:val="006050BB"/>
    <w:rsid w:val="00606A8F"/>
    <w:rsid w:val="00610D95"/>
    <w:rsid w:val="00612FD0"/>
    <w:rsid w:val="00614B57"/>
    <w:rsid w:val="00615219"/>
    <w:rsid w:val="0062367D"/>
    <w:rsid w:val="00623B22"/>
    <w:rsid w:val="00624E94"/>
    <w:rsid w:val="006342A8"/>
    <w:rsid w:val="0064184E"/>
    <w:rsid w:val="0064245E"/>
    <w:rsid w:val="006504C2"/>
    <w:rsid w:val="00655572"/>
    <w:rsid w:val="00656997"/>
    <w:rsid w:val="006619B7"/>
    <w:rsid w:val="00662413"/>
    <w:rsid w:val="00663C0F"/>
    <w:rsid w:val="006708E8"/>
    <w:rsid w:val="006844A3"/>
    <w:rsid w:val="006866E7"/>
    <w:rsid w:val="00687BCF"/>
    <w:rsid w:val="00687C89"/>
    <w:rsid w:val="00690D8B"/>
    <w:rsid w:val="00697137"/>
    <w:rsid w:val="006A221A"/>
    <w:rsid w:val="006A227D"/>
    <w:rsid w:val="006A23D4"/>
    <w:rsid w:val="006A34AC"/>
    <w:rsid w:val="006B211D"/>
    <w:rsid w:val="006B3C0B"/>
    <w:rsid w:val="006B5052"/>
    <w:rsid w:val="006C1E9A"/>
    <w:rsid w:val="006C62C4"/>
    <w:rsid w:val="006C74A9"/>
    <w:rsid w:val="006D587A"/>
    <w:rsid w:val="006D5DCF"/>
    <w:rsid w:val="006E0EB7"/>
    <w:rsid w:val="006E3847"/>
    <w:rsid w:val="006E3FDB"/>
    <w:rsid w:val="006E5A86"/>
    <w:rsid w:val="006E5F42"/>
    <w:rsid w:val="006E7F38"/>
    <w:rsid w:val="006F2651"/>
    <w:rsid w:val="006F54C9"/>
    <w:rsid w:val="006F77D3"/>
    <w:rsid w:val="0070365F"/>
    <w:rsid w:val="0070400C"/>
    <w:rsid w:val="007058BE"/>
    <w:rsid w:val="00705DCD"/>
    <w:rsid w:val="00710E43"/>
    <w:rsid w:val="007135A3"/>
    <w:rsid w:val="0072248A"/>
    <w:rsid w:val="00722C52"/>
    <w:rsid w:val="00732B4C"/>
    <w:rsid w:val="007333B2"/>
    <w:rsid w:val="00740006"/>
    <w:rsid w:val="00740F8B"/>
    <w:rsid w:val="007420D5"/>
    <w:rsid w:val="00747AD9"/>
    <w:rsid w:val="0075262D"/>
    <w:rsid w:val="00752D5B"/>
    <w:rsid w:val="0075439F"/>
    <w:rsid w:val="00756B1B"/>
    <w:rsid w:val="00757FF9"/>
    <w:rsid w:val="00763B60"/>
    <w:rsid w:val="00765C40"/>
    <w:rsid w:val="00767007"/>
    <w:rsid w:val="007706B5"/>
    <w:rsid w:val="00776061"/>
    <w:rsid w:val="00780BF5"/>
    <w:rsid w:val="00780E1C"/>
    <w:rsid w:val="00784752"/>
    <w:rsid w:val="00784987"/>
    <w:rsid w:val="00785527"/>
    <w:rsid w:val="00787528"/>
    <w:rsid w:val="00787B5F"/>
    <w:rsid w:val="00790C35"/>
    <w:rsid w:val="0079227F"/>
    <w:rsid w:val="00793681"/>
    <w:rsid w:val="007943F8"/>
    <w:rsid w:val="0079663F"/>
    <w:rsid w:val="007A1BE4"/>
    <w:rsid w:val="007A3FCA"/>
    <w:rsid w:val="007A517C"/>
    <w:rsid w:val="007B0E10"/>
    <w:rsid w:val="007B0E8E"/>
    <w:rsid w:val="007B204A"/>
    <w:rsid w:val="007B7041"/>
    <w:rsid w:val="007C2CEA"/>
    <w:rsid w:val="007C5C06"/>
    <w:rsid w:val="007C77A9"/>
    <w:rsid w:val="007D14D2"/>
    <w:rsid w:val="007D2E5F"/>
    <w:rsid w:val="007D3A71"/>
    <w:rsid w:val="007D768F"/>
    <w:rsid w:val="007E1C3C"/>
    <w:rsid w:val="007E37FD"/>
    <w:rsid w:val="007E6C18"/>
    <w:rsid w:val="007E6C70"/>
    <w:rsid w:val="007E7511"/>
    <w:rsid w:val="007F0097"/>
    <w:rsid w:val="007F44D1"/>
    <w:rsid w:val="007F4EA6"/>
    <w:rsid w:val="007F675D"/>
    <w:rsid w:val="00807A1E"/>
    <w:rsid w:val="00807DF8"/>
    <w:rsid w:val="00811709"/>
    <w:rsid w:val="008119E7"/>
    <w:rsid w:val="0081600D"/>
    <w:rsid w:val="00821E3E"/>
    <w:rsid w:val="0083013D"/>
    <w:rsid w:val="0083030A"/>
    <w:rsid w:val="00833284"/>
    <w:rsid w:val="00842188"/>
    <w:rsid w:val="00843812"/>
    <w:rsid w:val="00843CC8"/>
    <w:rsid w:val="00845653"/>
    <w:rsid w:val="008472A2"/>
    <w:rsid w:val="00853A2E"/>
    <w:rsid w:val="008557BE"/>
    <w:rsid w:val="00857FC9"/>
    <w:rsid w:val="00860173"/>
    <w:rsid w:val="0086085A"/>
    <w:rsid w:val="0086225B"/>
    <w:rsid w:val="00862AB7"/>
    <w:rsid w:val="00871821"/>
    <w:rsid w:val="00873D6E"/>
    <w:rsid w:val="0087432F"/>
    <w:rsid w:val="0087455F"/>
    <w:rsid w:val="00874E07"/>
    <w:rsid w:val="008762E1"/>
    <w:rsid w:val="008778CA"/>
    <w:rsid w:val="00883397"/>
    <w:rsid w:val="00891F27"/>
    <w:rsid w:val="00892424"/>
    <w:rsid w:val="00894025"/>
    <w:rsid w:val="00896DDB"/>
    <w:rsid w:val="008A3F28"/>
    <w:rsid w:val="008A54CF"/>
    <w:rsid w:val="008A5FBD"/>
    <w:rsid w:val="008A65D0"/>
    <w:rsid w:val="008B2593"/>
    <w:rsid w:val="008B6C43"/>
    <w:rsid w:val="008C0CD9"/>
    <w:rsid w:val="008C2071"/>
    <w:rsid w:val="008C410E"/>
    <w:rsid w:val="008C4AE7"/>
    <w:rsid w:val="008D275B"/>
    <w:rsid w:val="008D5EDC"/>
    <w:rsid w:val="008D716E"/>
    <w:rsid w:val="008E0FCF"/>
    <w:rsid w:val="008E1BDE"/>
    <w:rsid w:val="008E3F20"/>
    <w:rsid w:val="008E4267"/>
    <w:rsid w:val="008E712E"/>
    <w:rsid w:val="008F2778"/>
    <w:rsid w:val="008F3AB1"/>
    <w:rsid w:val="008F59CA"/>
    <w:rsid w:val="008F6534"/>
    <w:rsid w:val="0090139D"/>
    <w:rsid w:val="00901738"/>
    <w:rsid w:val="00911029"/>
    <w:rsid w:val="00914948"/>
    <w:rsid w:val="009163F6"/>
    <w:rsid w:val="009168F1"/>
    <w:rsid w:val="00916940"/>
    <w:rsid w:val="009225E3"/>
    <w:rsid w:val="0092463F"/>
    <w:rsid w:val="009249CF"/>
    <w:rsid w:val="00924CC7"/>
    <w:rsid w:val="00925077"/>
    <w:rsid w:val="00926527"/>
    <w:rsid w:val="00931BB1"/>
    <w:rsid w:val="00931E28"/>
    <w:rsid w:val="00933453"/>
    <w:rsid w:val="00941793"/>
    <w:rsid w:val="00945DA1"/>
    <w:rsid w:val="00952930"/>
    <w:rsid w:val="00954D93"/>
    <w:rsid w:val="00964527"/>
    <w:rsid w:val="009662D1"/>
    <w:rsid w:val="0096741A"/>
    <w:rsid w:val="00972903"/>
    <w:rsid w:val="00974D73"/>
    <w:rsid w:val="00990295"/>
    <w:rsid w:val="009905D9"/>
    <w:rsid w:val="00993496"/>
    <w:rsid w:val="00995031"/>
    <w:rsid w:val="00996D7C"/>
    <w:rsid w:val="009A064D"/>
    <w:rsid w:val="009A2EAD"/>
    <w:rsid w:val="009A4B0F"/>
    <w:rsid w:val="009B36AD"/>
    <w:rsid w:val="009B39A8"/>
    <w:rsid w:val="009B3B42"/>
    <w:rsid w:val="009B5D57"/>
    <w:rsid w:val="009C088A"/>
    <w:rsid w:val="009C7173"/>
    <w:rsid w:val="009C789D"/>
    <w:rsid w:val="009D0354"/>
    <w:rsid w:val="009D2548"/>
    <w:rsid w:val="009D3853"/>
    <w:rsid w:val="009D3EC5"/>
    <w:rsid w:val="009D55AD"/>
    <w:rsid w:val="009D6501"/>
    <w:rsid w:val="009E07FB"/>
    <w:rsid w:val="009E0A85"/>
    <w:rsid w:val="009E3A3B"/>
    <w:rsid w:val="009F3051"/>
    <w:rsid w:val="009F6250"/>
    <w:rsid w:val="00A01E25"/>
    <w:rsid w:val="00A067B1"/>
    <w:rsid w:val="00A07836"/>
    <w:rsid w:val="00A103C1"/>
    <w:rsid w:val="00A103E1"/>
    <w:rsid w:val="00A12846"/>
    <w:rsid w:val="00A168C6"/>
    <w:rsid w:val="00A21A73"/>
    <w:rsid w:val="00A21AFD"/>
    <w:rsid w:val="00A252F5"/>
    <w:rsid w:val="00A262E8"/>
    <w:rsid w:val="00A37C9A"/>
    <w:rsid w:val="00A40190"/>
    <w:rsid w:val="00A41F87"/>
    <w:rsid w:val="00A43DFF"/>
    <w:rsid w:val="00A440E1"/>
    <w:rsid w:val="00A4682B"/>
    <w:rsid w:val="00A53E08"/>
    <w:rsid w:val="00A57D88"/>
    <w:rsid w:val="00A607D8"/>
    <w:rsid w:val="00A62026"/>
    <w:rsid w:val="00A66A44"/>
    <w:rsid w:val="00A70C7E"/>
    <w:rsid w:val="00A717E2"/>
    <w:rsid w:val="00A71AF8"/>
    <w:rsid w:val="00A765D6"/>
    <w:rsid w:val="00A842FC"/>
    <w:rsid w:val="00A8465D"/>
    <w:rsid w:val="00A86E64"/>
    <w:rsid w:val="00A94D84"/>
    <w:rsid w:val="00AA1025"/>
    <w:rsid w:val="00AA4544"/>
    <w:rsid w:val="00AA504E"/>
    <w:rsid w:val="00AB3E6A"/>
    <w:rsid w:val="00AB5306"/>
    <w:rsid w:val="00AB5A0C"/>
    <w:rsid w:val="00AC0E41"/>
    <w:rsid w:val="00AC1B97"/>
    <w:rsid w:val="00AC3019"/>
    <w:rsid w:val="00AD0E37"/>
    <w:rsid w:val="00AD15E3"/>
    <w:rsid w:val="00AD184F"/>
    <w:rsid w:val="00AD1A34"/>
    <w:rsid w:val="00AD2B0E"/>
    <w:rsid w:val="00AD409D"/>
    <w:rsid w:val="00AD7D6B"/>
    <w:rsid w:val="00AE2561"/>
    <w:rsid w:val="00AE3BBB"/>
    <w:rsid w:val="00AE5692"/>
    <w:rsid w:val="00AE6E66"/>
    <w:rsid w:val="00AF56D8"/>
    <w:rsid w:val="00B065BD"/>
    <w:rsid w:val="00B13C6E"/>
    <w:rsid w:val="00B14636"/>
    <w:rsid w:val="00B20BC6"/>
    <w:rsid w:val="00B23921"/>
    <w:rsid w:val="00B24097"/>
    <w:rsid w:val="00B32447"/>
    <w:rsid w:val="00B32CF2"/>
    <w:rsid w:val="00B408CB"/>
    <w:rsid w:val="00B45832"/>
    <w:rsid w:val="00B46E7F"/>
    <w:rsid w:val="00B47438"/>
    <w:rsid w:val="00B47EA1"/>
    <w:rsid w:val="00B51274"/>
    <w:rsid w:val="00B52359"/>
    <w:rsid w:val="00B53677"/>
    <w:rsid w:val="00B670D9"/>
    <w:rsid w:val="00B71D12"/>
    <w:rsid w:val="00B738DF"/>
    <w:rsid w:val="00B76D19"/>
    <w:rsid w:val="00B8075C"/>
    <w:rsid w:val="00B842A7"/>
    <w:rsid w:val="00B850DF"/>
    <w:rsid w:val="00B85D2C"/>
    <w:rsid w:val="00B87DC3"/>
    <w:rsid w:val="00B91404"/>
    <w:rsid w:val="00B91D97"/>
    <w:rsid w:val="00B95D99"/>
    <w:rsid w:val="00BA0F74"/>
    <w:rsid w:val="00BA4E74"/>
    <w:rsid w:val="00BA5C22"/>
    <w:rsid w:val="00BA74BD"/>
    <w:rsid w:val="00BB535C"/>
    <w:rsid w:val="00BB59B4"/>
    <w:rsid w:val="00BC1877"/>
    <w:rsid w:val="00BC2C15"/>
    <w:rsid w:val="00BC463C"/>
    <w:rsid w:val="00BD2D94"/>
    <w:rsid w:val="00BD3B61"/>
    <w:rsid w:val="00BD4D08"/>
    <w:rsid w:val="00BD6B91"/>
    <w:rsid w:val="00BD7E23"/>
    <w:rsid w:val="00BE655F"/>
    <w:rsid w:val="00BE67A3"/>
    <w:rsid w:val="00BE7577"/>
    <w:rsid w:val="00BF1254"/>
    <w:rsid w:val="00BF3D87"/>
    <w:rsid w:val="00BF55D5"/>
    <w:rsid w:val="00BF56E8"/>
    <w:rsid w:val="00C020F4"/>
    <w:rsid w:val="00C04256"/>
    <w:rsid w:val="00C043BD"/>
    <w:rsid w:val="00C10162"/>
    <w:rsid w:val="00C10948"/>
    <w:rsid w:val="00C1272C"/>
    <w:rsid w:val="00C241CB"/>
    <w:rsid w:val="00C24C8D"/>
    <w:rsid w:val="00C3053D"/>
    <w:rsid w:val="00C324BC"/>
    <w:rsid w:val="00C34100"/>
    <w:rsid w:val="00C350A8"/>
    <w:rsid w:val="00C356B6"/>
    <w:rsid w:val="00C36687"/>
    <w:rsid w:val="00C40481"/>
    <w:rsid w:val="00C4167C"/>
    <w:rsid w:val="00C44B6E"/>
    <w:rsid w:val="00C46936"/>
    <w:rsid w:val="00C46F58"/>
    <w:rsid w:val="00C54B86"/>
    <w:rsid w:val="00C6193C"/>
    <w:rsid w:val="00C61C29"/>
    <w:rsid w:val="00C714B7"/>
    <w:rsid w:val="00C71DAE"/>
    <w:rsid w:val="00C800C6"/>
    <w:rsid w:val="00C82068"/>
    <w:rsid w:val="00C83EBE"/>
    <w:rsid w:val="00C86A5E"/>
    <w:rsid w:val="00C86BBC"/>
    <w:rsid w:val="00C95276"/>
    <w:rsid w:val="00C967B9"/>
    <w:rsid w:val="00C9770A"/>
    <w:rsid w:val="00C97748"/>
    <w:rsid w:val="00CA42DB"/>
    <w:rsid w:val="00CA6B09"/>
    <w:rsid w:val="00CB012F"/>
    <w:rsid w:val="00CB29BB"/>
    <w:rsid w:val="00CC1B2B"/>
    <w:rsid w:val="00CC758D"/>
    <w:rsid w:val="00CD02BA"/>
    <w:rsid w:val="00CD7301"/>
    <w:rsid w:val="00CE024F"/>
    <w:rsid w:val="00CE07DE"/>
    <w:rsid w:val="00CE4CF6"/>
    <w:rsid w:val="00CE4D94"/>
    <w:rsid w:val="00CE7EBB"/>
    <w:rsid w:val="00CF76B6"/>
    <w:rsid w:val="00D014C9"/>
    <w:rsid w:val="00D077E1"/>
    <w:rsid w:val="00D07923"/>
    <w:rsid w:val="00D110C2"/>
    <w:rsid w:val="00D16CBA"/>
    <w:rsid w:val="00D224E2"/>
    <w:rsid w:val="00D22DBB"/>
    <w:rsid w:val="00D241EB"/>
    <w:rsid w:val="00D25006"/>
    <w:rsid w:val="00D26F0F"/>
    <w:rsid w:val="00D35A12"/>
    <w:rsid w:val="00D425D4"/>
    <w:rsid w:val="00D4413B"/>
    <w:rsid w:val="00D51A22"/>
    <w:rsid w:val="00D61BAD"/>
    <w:rsid w:val="00D628C8"/>
    <w:rsid w:val="00D67668"/>
    <w:rsid w:val="00D702DF"/>
    <w:rsid w:val="00D726EF"/>
    <w:rsid w:val="00D754DB"/>
    <w:rsid w:val="00D76A9A"/>
    <w:rsid w:val="00D76E62"/>
    <w:rsid w:val="00D77B08"/>
    <w:rsid w:val="00D81358"/>
    <w:rsid w:val="00D81E42"/>
    <w:rsid w:val="00D82ADF"/>
    <w:rsid w:val="00D844FC"/>
    <w:rsid w:val="00D8523A"/>
    <w:rsid w:val="00D85698"/>
    <w:rsid w:val="00D9717B"/>
    <w:rsid w:val="00D97A11"/>
    <w:rsid w:val="00DA11D6"/>
    <w:rsid w:val="00DA182E"/>
    <w:rsid w:val="00DA290C"/>
    <w:rsid w:val="00DA432A"/>
    <w:rsid w:val="00DB0FB8"/>
    <w:rsid w:val="00DB149F"/>
    <w:rsid w:val="00DB33BA"/>
    <w:rsid w:val="00DC0476"/>
    <w:rsid w:val="00DC048D"/>
    <w:rsid w:val="00DC0A92"/>
    <w:rsid w:val="00DC19E4"/>
    <w:rsid w:val="00DC7CAF"/>
    <w:rsid w:val="00DD1891"/>
    <w:rsid w:val="00DD2DF9"/>
    <w:rsid w:val="00DD3ED7"/>
    <w:rsid w:val="00DD418C"/>
    <w:rsid w:val="00DD46ED"/>
    <w:rsid w:val="00DE0A1F"/>
    <w:rsid w:val="00DE27F5"/>
    <w:rsid w:val="00DE3AF1"/>
    <w:rsid w:val="00DE4E02"/>
    <w:rsid w:val="00DF3049"/>
    <w:rsid w:val="00DF4A3A"/>
    <w:rsid w:val="00E02229"/>
    <w:rsid w:val="00E02275"/>
    <w:rsid w:val="00E02EAA"/>
    <w:rsid w:val="00E10A3B"/>
    <w:rsid w:val="00E12F5E"/>
    <w:rsid w:val="00E16140"/>
    <w:rsid w:val="00E1686F"/>
    <w:rsid w:val="00E22942"/>
    <w:rsid w:val="00E22CBE"/>
    <w:rsid w:val="00E24530"/>
    <w:rsid w:val="00E254AA"/>
    <w:rsid w:val="00E30BE6"/>
    <w:rsid w:val="00E31CF5"/>
    <w:rsid w:val="00E32737"/>
    <w:rsid w:val="00E341AB"/>
    <w:rsid w:val="00E34CEC"/>
    <w:rsid w:val="00E3525B"/>
    <w:rsid w:val="00E353FD"/>
    <w:rsid w:val="00E376CE"/>
    <w:rsid w:val="00E42355"/>
    <w:rsid w:val="00E445FC"/>
    <w:rsid w:val="00E461F6"/>
    <w:rsid w:val="00E4718E"/>
    <w:rsid w:val="00E50FB9"/>
    <w:rsid w:val="00E5425A"/>
    <w:rsid w:val="00E54F65"/>
    <w:rsid w:val="00E626FD"/>
    <w:rsid w:val="00E644CD"/>
    <w:rsid w:val="00E722F3"/>
    <w:rsid w:val="00E813DA"/>
    <w:rsid w:val="00E82C69"/>
    <w:rsid w:val="00E83958"/>
    <w:rsid w:val="00E864BB"/>
    <w:rsid w:val="00E875D7"/>
    <w:rsid w:val="00E87DCC"/>
    <w:rsid w:val="00E93858"/>
    <w:rsid w:val="00E938C1"/>
    <w:rsid w:val="00E93AAB"/>
    <w:rsid w:val="00E95EEA"/>
    <w:rsid w:val="00EA008F"/>
    <w:rsid w:val="00EA0C2A"/>
    <w:rsid w:val="00EA1A1E"/>
    <w:rsid w:val="00EA21C0"/>
    <w:rsid w:val="00EA2892"/>
    <w:rsid w:val="00EA29BA"/>
    <w:rsid w:val="00EA2CFD"/>
    <w:rsid w:val="00EA4258"/>
    <w:rsid w:val="00EB1098"/>
    <w:rsid w:val="00EB2F38"/>
    <w:rsid w:val="00EB6DC9"/>
    <w:rsid w:val="00EC0934"/>
    <w:rsid w:val="00EC1AD6"/>
    <w:rsid w:val="00EC3ED1"/>
    <w:rsid w:val="00EC4704"/>
    <w:rsid w:val="00EC6AF6"/>
    <w:rsid w:val="00ED0683"/>
    <w:rsid w:val="00ED0D66"/>
    <w:rsid w:val="00ED2AD3"/>
    <w:rsid w:val="00ED3837"/>
    <w:rsid w:val="00ED3BCC"/>
    <w:rsid w:val="00ED72DF"/>
    <w:rsid w:val="00ED7422"/>
    <w:rsid w:val="00EE110D"/>
    <w:rsid w:val="00EE3A62"/>
    <w:rsid w:val="00EE7E23"/>
    <w:rsid w:val="00EF0200"/>
    <w:rsid w:val="00EF2ADB"/>
    <w:rsid w:val="00EF2CE1"/>
    <w:rsid w:val="00EF2E04"/>
    <w:rsid w:val="00EF5F43"/>
    <w:rsid w:val="00EF6A1F"/>
    <w:rsid w:val="00EF6ED3"/>
    <w:rsid w:val="00EF7232"/>
    <w:rsid w:val="00F017BB"/>
    <w:rsid w:val="00F021F3"/>
    <w:rsid w:val="00F11264"/>
    <w:rsid w:val="00F121B5"/>
    <w:rsid w:val="00F12FD9"/>
    <w:rsid w:val="00F21726"/>
    <w:rsid w:val="00F2640A"/>
    <w:rsid w:val="00F27124"/>
    <w:rsid w:val="00F3299D"/>
    <w:rsid w:val="00F32C95"/>
    <w:rsid w:val="00F32DAC"/>
    <w:rsid w:val="00F32EE5"/>
    <w:rsid w:val="00F34A44"/>
    <w:rsid w:val="00F3713A"/>
    <w:rsid w:val="00F400FE"/>
    <w:rsid w:val="00F439D0"/>
    <w:rsid w:val="00F44234"/>
    <w:rsid w:val="00F50DBC"/>
    <w:rsid w:val="00F532C2"/>
    <w:rsid w:val="00F536B6"/>
    <w:rsid w:val="00F56977"/>
    <w:rsid w:val="00F61AEC"/>
    <w:rsid w:val="00F61CDF"/>
    <w:rsid w:val="00F636CC"/>
    <w:rsid w:val="00F64910"/>
    <w:rsid w:val="00F6520B"/>
    <w:rsid w:val="00F677CA"/>
    <w:rsid w:val="00F705A3"/>
    <w:rsid w:val="00F70661"/>
    <w:rsid w:val="00F72590"/>
    <w:rsid w:val="00F7660C"/>
    <w:rsid w:val="00F7698B"/>
    <w:rsid w:val="00F86BB7"/>
    <w:rsid w:val="00F86D74"/>
    <w:rsid w:val="00F90848"/>
    <w:rsid w:val="00F954E7"/>
    <w:rsid w:val="00F96A30"/>
    <w:rsid w:val="00FA29C5"/>
    <w:rsid w:val="00FA7A59"/>
    <w:rsid w:val="00FA7EC6"/>
    <w:rsid w:val="00FB01A3"/>
    <w:rsid w:val="00FB080C"/>
    <w:rsid w:val="00FB0DFA"/>
    <w:rsid w:val="00FB0F0A"/>
    <w:rsid w:val="00FB2CDD"/>
    <w:rsid w:val="00FB6634"/>
    <w:rsid w:val="00FC1E50"/>
    <w:rsid w:val="00FC66B3"/>
    <w:rsid w:val="00FD3B60"/>
    <w:rsid w:val="00FD6DDD"/>
    <w:rsid w:val="00FE2BD1"/>
    <w:rsid w:val="00FE5615"/>
    <w:rsid w:val="00FE7B0B"/>
    <w:rsid w:val="00FF267C"/>
    <w:rsid w:val="00FF35BF"/>
    <w:rsid w:val="00FF3F60"/>
    <w:rsid w:val="00FF6870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634"/>
    <w:pPr>
      <w:spacing w:after="0" w:line="240" w:lineRule="auto"/>
    </w:pPr>
  </w:style>
  <w:style w:type="table" w:styleId="a4">
    <w:name w:val="Table Grid"/>
    <w:basedOn w:val="a1"/>
    <w:uiPriority w:val="59"/>
    <w:rsid w:val="00780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634"/>
    <w:pPr>
      <w:spacing w:after="0" w:line="240" w:lineRule="auto"/>
    </w:pPr>
  </w:style>
  <w:style w:type="table" w:styleId="a4">
    <w:name w:val="Table Grid"/>
    <w:basedOn w:val="a1"/>
    <w:uiPriority w:val="59"/>
    <w:rsid w:val="00780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FF8D9D-7320-43B1-AF6D-8AE1B5D9B77E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350E2BE8-F583-47B4-A3EA-F41130C0C509}">
      <dgm:prSet phldrT="[Текст]" custT="1"/>
      <dgm:spPr/>
      <dgm:t>
        <a:bodyPr/>
        <a:lstStyle/>
        <a:p>
          <a:r>
            <a:rPr lang="uk-UA" sz="3200">
              <a:latin typeface="Times New Roman" panose="02020603050405020304" pitchFamily="18" charset="0"/>
              <a:cs typeface="Times New Roman" panose="02020603050405020304" pitchFamily="18" charset="0"/>
            </a:rPr>
            <a:t>АХІЛЛ</a:t>
          </a:r>
        </a:p>
      </dgm:t>
    </dgm:pt>
    <dgm:pt modelId="{54081B7A-10FF-40AA-AFCA-D809555C1B4A}" type="parTrans" cxnId="{1AFE94AF-F3F7-4908-92B8-07689D2D1EE2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9D35BE-38C9-4799-9759-ABDABD0BF347}" type="sibTrans" cxnId="{1AFE94AF-F3F7-4908-92B8-07689D2D1EE2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5F84A3-697B-4A10-BBDF-6E39EAFA6CE2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найхробріший воїн ахейців</a:t>
          </a:r>
        </a:p>
      </dgm:t>
    </dgm:pt>
    <dgm:pt modelId="{54BF08B5-34CD-4185-BA70-0A952FC35A99}" type="parTrans" cxnId="{F335BE6F-5EC6-4AEC-A513-931C2D44EDBC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BDFB2D-E0ED-44C3-82B2-DAD44B91D73B}" type="sibTrans" cxnId="{F335BE6F-5EC6-4AEC-A513-931C2D44EDBC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E34CBF-620E-48CF-8A70-FD2BC9EF3B5B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сильний</a:t>
          </a:r>
        </a:p>
      </dgm:t>
    </dgm:pt>
    <dgm:pt modelId="{DE959F82-3C59-4054-B2C7-DF56E9B345A6}" type="parTrans" cxnId="{A90593AD-1FE1-4F8F-A88A-4E540B9DD14D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0C77EE-78EE-406A-9CB9-6AB3630232E1}" type="sibTrans" cxnId="{A90593AD-1FE1-4F8F-A88A-4E540B9DD14D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ABAC64-4A76-470A-B732-5A122E29AE04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жорстокий</a:t>
          </a:r>
        </a:p>
      </dgm:t>
    </dgm:pt>
    <dgm:pt modelId="{CB903A3C-5D2E-4734-9144-285C5FC0B963}" type="parTrans" cxnId="{259BD329-4351-4698-9C92-27BE630CA4F8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6EA903-71E3-4170-9395-19CBD08F3F6A}" type="sibTrans" cxnId="{259BD329-4351-4698-9C92-27BE630CA4F8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CA7CBD-8AA7-4643-A612-93692CEF6072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поважає старших</a:t>
          </a:r>
        </a:p>
      </dgm:t>
    </dgm:pt>
    <dgm:pt modelId="{1BFEB3DB-AAC0-4363-8A3E-64938E7F423D}" type="parTrans" cxnId="{AD759ED1-75BA-48F1-A39E-72C72F9B5340}">
      <dgm:prSet/>
      <dgm:spPr/>
      <dgm:t>
        <a:bodyPr/>
        <a:lstStyle/>
        <a:p>
          <a:endParaRPr lang="uk-UA"/>
        </a:p>
      </dgm:t>
    </dgm:pt>
    <dgm:pt modelId="{BEFEFC1A-FA6C-4B27-8215-92DABE7091A4}" type="sibTrans" cxnId="{AD759ED1-75BA-48F1-A39E-72C72F9B5340}">
      <dgm:prSet/>
      <dgm:spPr/>
      <dgm:t>
        <a:bodyPr/>
        <a:lstStyle/>
        <a:p>
          <a:endParaRPr lang="uk-UA"/>
        </a:p>
      </dgm:t>
    </dgm:pt>
    <dgm:pt modelId="{CC985D2A-6359-41B7-85FB-4C92197E5C04}">
      <dgm:prSet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Адже у нього єдине вразливе місце - п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'</a:t>
          </a:r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ята, тому він не боїться померти</a:t>
          </a:r>
        </a:p>
      </dgm:t>
    </dgm:pt>
    <dgm:pt modelId="{D03F17DC-7D92-407A-AA44-75E8D1516D7A}" type="parTrans" cxnId="{3C1D156D-B65A-4CCF-95EC-C5ED254CE4A2}">
      <dgm:prSet/>
      <dgm:spPr/>
      <dgm:t>
        <a:bodyPr/>
        <a:lstStyle/>
        <a:p>
          <a:endParaRPr lang="uk-UA"/>
        </a:p>
      </dgm:t>
    </dgm:pt>
    <dgm:pt modelId="{42536BD4-A786-491C-9D45-B6DCD1033BD6}" type="sibTrans" cxnId="{3C1D156D-B65A-4CCF-95EC-C5ED254CE4A2}">
      <dgm:prSet/>
      <dgm:spPr/>
      <dgm:t>
        <a:bodyPr/>
        <a:lstStyle/>
        <a:p>
          <a:endParaRPr lang="uk-UA"/>
        </a:p>
      </dgm:t>
    </dgm:pt>
    <dgm:pt modelId="{57F18FD8-C89E-4FC3-9EDD-91BF90EC09A1}">
      <dgm:prSet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крім того, що юнак тренований, у нього обладунки, які йому викував сам Гефест</a:t>
          </a:r>
        </a:p>
      </dgm:t>
    </dgm:pt>
    <dgm:pt modelId="{05C03BFD-C2CA-44B7-88A3-C649C70F7590}" type="parTrans" cxnId="{E6CC9CE4-6123-4055-B5FF-648B17097238}">
      <dgm:prSet/>
      <dgm:spPr/>
      <dgm:t>
        <a:bodyPr/>
        <a:lstStyle/>
        <a:p>
          <a:endParaRPr lang="uk-UA"/>
        </a:p>
      </dgm:t>
    </dgm:pt>
    <dgm:pt modelId="{D35A45A0-5DBA-44A9-81F9-85C3C6B5DAF0}" type="sibTrans" cxnId="{E6CC9CE4-6123-4055-B5FF-648B17097238}">
      <dgm:prSet/>
      <dgm:spPr/>
      <dgm:t>
        <a:bodyPr/>
        <a:lstStyle/>
        <a:p>
          <a:endParaRPr lang="uk-UA"/>
        </a:p>
      </dgm:t>
    </dgm:pt>
    <dgm:pt modelId="{4652AA27-51FA-4AC5-9145-EB0E24C9DEEA}">
      <dgm:prSet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безжально мстить за смерть друга, вбиваючи тисячі троянців, знущається з тіла мертвого Гектора</a:t>
          </a:r>
        </a:p>
      </dgm:t>
    </dgm:pt>
    <dgm:pt modelId="{6B70D670-2E8E-493D-99E1-D1D21E448363}" type="parTrans" cxnId="{FEA4CDE8-BF51-4449-852F-36F8D57DD4E3}">
      <dgm:prSet/>
      <dgm:spPr/>
      <dgm:t>
        <a:bodyPr/>
        <a:lstStyle/>
        <a:p>
          <a:endParaRPr lang="uk-UA"/>
        </a:p>
      </dgm:t>
    </dgm:pt>
    <dgm:pt modelId="{54B21DBA-C465-478B-8D3D-F57E0BB2F965}" type="sibTrans" cxnId="{FEA4CDE8-BF51-4449-852F-36F8D57DD4E3}">
      <dgm:prSet/>
      <dgm:spPr/>
      <dgm:t>
        <a:bodyPr/>
        <a:lstStyle/>
        <a:p>
          <a:endParaRPr lang="uk-UA"/>
        </a:p>
      </dgm:t>
    </dgm:pt>
    <dgm:pt modelId="{F820F315-2C26-48B0-85B7-9C4FD0520EC0}">
      <dgm:prSet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незважаючи на те, що цар Пріам - батько ненавистного Гектора, Ахілл знаходить  у собі сили пробачити старця  і співчуває його горю, віддає тіло його сина для поховання</a:t>
          </a:r>
        </a:p>
      </dgm:t>
    </dgm:pt>
    <dgm:pt modelId="{86F11E50-C8AD-47EA-8DAD-FE69B15319ED}" type="parTrans" cxnId="{FB943BF4-6C0E-4B2B-893D-38E3C83324E1}">
      <dgm:prSet/>
      <dgm:spPr/>
      <dgm:t>
        <a:bodyPr/>
        <a:lstStyle/>
        <a:p>
          <a:endParaRPr lang="uk-UA"/>
        </a:p>
      </dgm:t>
    </dgm:pt>
    <dgm:pt modelId="{24F34E81-F8ED-434A-A8C4-BA3C18BECD98}" type="sibTrans" cxnId="{FB943BF4-6C0E-4B2B-893D-38E3C83324E1}">
      <dgm:prSet/>
      <dgm:spPr/>
      <dgm:t>
        <a:bodyPr/>
        <a:lstStyle/>
        <a:p>
          <a:endParaRPr lang="uk-UA"/>
        </a:p>
      </dgm:t>
    </dgm:pt>
    <dgm:pt modelId="{3C51B9D1-1C8F-4462-B0DC-2673270CEC06}" type="pres">
      <dgm:prSet presAssocID="{99FF8D9D-7320-43B1-AF6D-8AE1B5D9B77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20F5B58F-92FE-4781-A9EA-D42450A762DA}" type="pres">
      <dgm:prSet presAssocID="{350E2BE8-F583-47B4-A3EA-F41130C0C509}" presName="hierRoot1" presStyleCnt="0"/>
      <dgm:spPr/>
    </dgm:pt>
    <dgm:pt modelId="{2CE351D0-9D6D-41A4-A193-01EC1865BEE1}" type="pres">
      <dgm:prSet presAssocID="{350E2BE8-F583-47B4-A3EA-F41130C0C509}" presName="composite" presStyleCnt="0"/>
      <dgm:spPr/>
    </dgm:pt>
    <dgm:pt modelId="{6800114D-F1F8-4D25-B2D7-33C8C5B1C59A}" type="pres">
      <dgm:prSet presAssocID="{350E2BE8-F583-47B4-A3EA-F41130C0C509}" presName="background" presStyleLbl="node0" presStyleIdx="0" presStyleCnt="1"/>
      <dgm:spPr/>
    </dgm:pt>
    <dgm:pt modelId="{9B2EEEEE-7A7A-4643-B5B9-62D9228EE9CB}" type="pres">
      <dgm:prSet presAssocID="{350E2BE8-F583-47B4-A3EA-F41130C0C509}" presName="text" presStyleLbl="fgAcc0" presStyleIdx="0" presStyleCnt="1" custScaleX="235012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9BDEB159-EF1B-4F24-8394-BA53E1A25B0F}" type="pres">
      <dgm:prSet presAssocID="{350E2BE8-F583-47B4-A3EA-F41130C0C509}" presName="hierChild2" presStyleCnt="0"/>
      <dgm:spPr/>
    </dgm:pt>
    <dgm:pt modelId="{510BADAE-B2E9-434D-B7C1-D8A39820DF24}" type="pres">
      <dgm:prSet presAssocID="{54BF08B5-34CD-4185-BA70-0A952FC35A99}" presName="Name10" presStyleLbl="parChTrans1D2" presStyleIdx="0" presStyleCnt="4"/>
      <dgm:spPr/>
      <dgm:t>
        <a:bodyPr/>
        <a:lstStyle/>
        <a:p>
          <a:endParaRPr lang="uk-UA"/>
        </a:p>
      </dgm:t>
    </dgm:pt>
    <dgm:pt modelId="{55BB23F1-9C1B-44A9-802D-1072A3C76804}" type="pres">
      <dgm:prSet presAssocID="{DE5F84A3-697B-4A10-BBDF-6E39EAFA6CE2}" presName="hierRoot2" presStyleCnt="0"/>
      <dgm:spPr/>
    </dgm:pt>
    <dgm:pt modelId="{5007D4A3-3B95-4E94-9431-F163C3FFADE2}" type="pres">
      <dgm:prSet presAssocID="{DE5F84A3-697B-4A10-BBDF-6E39EAFA6CE2}" presName="composite2" presStyleCnt="0"/>
      <dgm:spPr/>
    </dgm:pt>
    <dgm:pt modelId="{57BC9A51-02F4-4174-A34F-FB6365818250}" type="pres">
      <dgm:prSet presAssocID="{DE5F84A3-697B-4A10-BBDF-6E39EAFA6CE2}" presName="background2" presStyleLbl="node2" presStyleIdx="0" presStyleCnt="4"/>
      <dgm:spPr/>
    </dgm:pt>
    <dgm:pt modelId="{074964FD-D2E6-492E-9DEA-8FCC0409351C}" type="pres">
      <dgm:prSet presAssocID="{DE5F84A3-697B-4A10-BBDF-6E39EAFA6CE2}" presName="text2" presStyleLbl="fgAcc2" presStyleIdx="0" presStyleCnt="4" custScaleX="167088" custScaleY="130226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61BA115C-2247-4B84-8558-9BBC671812E4}" type="pres">
      <dgm:prSet presAssocID="{DE5F84A3-697B-4A10-BBDF-6E39EAFA6CE2}" presName="hierChild3" presStyleCnt="0"/>
      <dgm:spPr/>
    </dgm:pt>
    <dgm:pt modelId="{48AECFD1-CB16-42D0-B753-1B9952B16AAC}" type="pres">
      <dgm:prSet presAssocID="{D03F17DC-7D92-407A-AA44-75E8D1516D7A}" presName="Name17" presStyleLbl="parChTrans1D3" presStyleIdx="0" presStyleCnt="4"/>
      <dgm:spPr/>
      <dgm:t>
        <a:bodyPr/>
        <a:lstStyle/>
        <a:p>
          <a:endParaRPr lang="uk-UA"/>
        </a:p>
      </dgm:t>
    </dgm:pt>
    <dgm:pt modelId="{32CC4F35-9BC0-4994-BC95-B210AF8342D9}" type="pres">
      <dgm:prSet presAssocID="{CC985D2A-6359-41B7-85FB-4C92197E5C04}" presName="hierRoot3" presStyleCnt="0"/>
      <dgm:spPr/>
    </dgm:pt>
    <dgm:pt modelId="{49FEED7A-467B-46A4-AB5D-4D48093687D3}" type="pres">
      <dgm:prSet presAssocID="{CC985D2A-6359-41B7-85FB-4C92197E5C04}" presName="composite3" presStyleCnt="0"/>
      <dgm:spPr/>
    </dgm:pt>
    <dgm:pt modelId="{8B4251E6-03FC-4E78-9114-F43122C18124}" type="pres">
      <dgm:prSet presAssocID="{CC985D2A-6359-41B7-85FB-4C92197E5C04}" presName="background3" presStyleLbl="node3" presStyleIdx="0" presStyleCnt="4"/>
      <dgm:spPr/>
    </dgm:pt>
    <dgm:pt modelId="{567A5037-C171-46D1-908F-BF80CA8FB82B}" type="pres">
      <dgm:prSet presAssocID="{CC985D2A-6359-41B7-85FB-4C92197E5C04}" presName="text3" presStyleLbl="fgAcc3" presStyleIdx="0" presStyleCnt="4" custScaleX="133854" custScaleY="263684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ECE21653-9E41-43C4-9B59-7B6BA5E71D55}" type="pres">
      <dgm:prSet presAssocID="{CC985D2A-6359-41B7-85FB-4C92197E5C04}" presName="hierChild4" presStyleCnt="0"/>
      <dgm:spPr/>
    </dgm:pt>
    <dgm:pt modelId="{86D053A8-21DD-4A68-99D3-4736535E161E}" type="pres">
      <dgm:prSet presAssocID="{DE959F82-3C59-4054-B2C7-DF56E9B345A6}" presName="Name10" presStyleLbl="parChTrans1D2" presStyleIdx="1" presStyleCnt="4"/>
      <dgm:spPr/>
      <dgm:t>
        <a:bodyPr/>
        <a:lstStyle/>
        <a:p>
          <a:endParaRPr lang="uk-UA"/>
        </a:p>
      </dgm:t>
    </dgm:pt>
    <dgm:pt modelId="{544398B8-CD7F-4C47-A607-EF463ACED1D5}" type="pres">
      <dgm:prSet presAssocID="{C1E34CBF-620E-48CF-8A70-FD2BC9EF3B5B}" presName="hierRoot2" presStyleCnt="0"/>
      <dgm:spPr/>
    </dgm:pt>
    <dgm:pt modelId="{010F2154-0B4F-4506-A769-33910C9B1263}" type="pres">
      <dgm:prSet presAssocID="{C1E34CBF-620E-48CF-8A70-FD2BC9EF3B5B}" presName="composite2" presStyleCnt="0"/>
      <dgm:spPr/>
    </dgm:pt>
    <dgm:pt modelId="{0F09E229-0CE7-49AA-93B1-CE2217EF853C}" type="pres">
      <dgm:prSet presAssocID="{C1E34CBF-620E-48CF-8A70-FD2BC9EF3B5B}" presName="background2" presStyleLbl="node2" presStyleIdx="1" presStyleCnt="4"/>
      <dgm:spPr/>
    </dgm:pt>
    <dgm:pt modelId="{59653801-968C-479B-AAE4-3A2E3D9B5501}" type="pres">
      <dgm:prSet presAssocID="{C1E34CBF-620E-48CF-8A70-FD2BC9EF3B5B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FBFF2D98-077D-4CD1-A551-3F7DF2AA0B49}" type="pres">
      <dgm:prSet presAssocID="{C1E34CBF-620E-48CF-8A70-FD2BC9EF3B5B}" presName="hierChild3" presStyleCnt="0"/>
      <dgm:spPr/>
    </dgm:pt>
    <dgm:pt modelId="{233DBC38-95C0-4430-A527-95954E02A5E9}" type="pres">
      <dgm:prSet presAssocID="{05C03BFD-C2CA-44B7-88A3-C649C70F7590}" presName="Name17" presStyleLbl="parChTrans1D3" presStyleIdx="1" presStyleCnt="4"/>
      <dgm:spPr/>
      <dgm:t>
        <a:bodyPr/>
        <a:lstStyle/>
        <a:p>
          <a:endParaRPr lang="uk-UA"/>
        </a:p>
      </dgm:t>
    </dgm:pt>
    <dgm:pt modelId="{F0244ED1-91BE-4618-BE85-DBC34988187C}" type="pres">
      <dgm:prSet presAssocID="{57F18FD8-C89E-4FC3-9EDD-91BF90EC09A1}" presName="hierRoot3" presStyleCnt="0"/>
      <dgm:spPr/>
    </dgm:pt>
    <dgm:pt modelId="{1CF4E350-DFF3-4DE8-A1D2-0219114EB22E}" type="pres">
      <dgm:prSet presAssocID="{57F18FD8-C89E-4FC3-9EDD-91BF90EC09A1}" presName="composite3" presStyleCnt="0"/>
      <dgm:spPr/>
    </dgm:pt>
    <dgm:pt modelId="{28D238F8-7DAD-49BD-850C-DEC9B44AA596}" type="pres">
      <dgm:prSet presAssocID="{57F18FD8-C89E-4FC3-9EDD-91BF90EC09A1}" presName="background3" presStyleLbl="node3" presStyleIdx="1" presStyleCnt="4"/>
      <dgm:spPr/>
    </dgm:pt>
    <dgm:pt modelId="{26413886-E1CD-44AA-BC30-9C6B9A905561}" type="pres">
      <dgm:prSet presAssocID="{57F18FD8-C89E-4FC3-9EDD-91BF90EC09A1}" presName="text3" presStyleLbl="fgAcc3" presStyleIdx="1" presStyleCnt="4" custScaleX="128623" custScaleY="300988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01BD3C2A-9EA0-4046-BB30-A7487E7499E4}" type="pres">
      <dgm:prSet presAssocID="{57F18FD8-C89E-4FC3-9EDD-91BF90EC09A1}" presName="hierChild4" presStyleCnt="0"/>
      <dgm:spPr/>
    </dgm:pt>
    <dgm:pt modelId="{82B01B6A-2F2B-4F35-B311-EFD20B7D97D1}" type="pres">
      <dgm:prSet presAssocID="{CB903A3C-5D2E-4734-9144-285C5FC0B963}" presName="Name10" presStyleLbl="parChTrans1D2" presStyleIdx="2" presStyleCnt="4"/>
      <dgm:spPr/>
      <dgm:t>
        <a:bodyPr/>
        <a:lstStyle/>
        <a:p>
          <a:endParaRPr lang="uk-UA"/>
        </a:p>
      </dgm:t>
    </dgm:pt>
    <dgm:pt modelId="{B628FA94-EFCA-484C-9992-1BE419BBC5EF}" type="pres">
      <dgm:prSet presAssocID="{91ABAC64-4A76-470A-B732-5A122E29AE04}" presName="hierRoot2" presStyleCnt="0"/>
      <dgm:spPr/>
    </dgm:pt>
    <dgm:pt modelId="{173F0F8D-D45A-4EF0-A8A9-2A96EDC7F769}" type="pres">
      <dgm:prSet presAssocID="{91ABAC64-4A76-470A-B732-5A122E29AE04}" presName="composite2" presStyleCnt="0"/>
      <dgm:spPr/>
    </dgm:pt>
    <dgm:pt modelId="{F6776D0E-1845-4A9E-BB46-16513A44257C}" type="pres">
      <dgm:prSet presAssocID="{91ABAC64-4A76-470A-B732-5A122E29AE04}" presName="background2" presStyleLbl="node2" presStyleIdx="2" presStyleCnt="4"/>
      <dgm:spPr/>
    </dgm:pt>
    <dgm:pt modelId="{294B385E-882C-4CE8-84DC-0648366C4EF0}" type="pres">
      <dgm:prSet presAssocID="{91ABAC64-4A76-470A-B732-5A122E29AE04}" presName="text2" presStyleLbl="fgAcc2" presStyleIdx="2" presStyleCnt="4" custScaleX="167849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9B9F10F7-28A7-4B5A-AD6A-31C639DAECBE}" type="pres">
      <dgm:prSet presAssocID="{91ABAC64-4A76-470A-B732-5A122E29AE04}" presName="hierChild3" presStyleCnt="0"/>
      <dgm:spPr/>
    </dgm:pt>
    <dgm:pt modelId="{264D19E6-47CC-4B1F-9CD5-067E68DF8F11}" type="pres">
      <dgm:prSet presAssocID="{6B70D670-2E8E-493D-99E1-D1D21E448363}" presName="Name17" presStyleLbl="parChTrans1D3" presStyleIdx="2" presStyleCnt="4"/>
      <dgm:spPr/>
      <dgm:t>
        <a:bodyPr/>
        <a:lstStyle/>
        <a:p>
          <a:endParaRPr lang="uk-UA"/>
        </a:p>
      </dgm:t>
    </dgm:pt>
    <dgm:pt modelId="{761B4076-9C79-48C5-98E6-95EFAEFBD14A}" type="pres">
      <dgm:prSet presAssocID="{4652AA27-51FA-4AC5-9145-EB0E24C9DEEA}" presName="hierRoot3" presStyleCnt="0"/>
      <dgm:spPr/>
    </dgm:pt>
    <dgm:pt modelId="{D461644A-8519-48DA-8AFF-AECD1592E29A}" type="pres">
      <dgm:prSet presAssocID="{4652AA27-51FA-4AC5-9145-EB0E24C9DEEA}" presName="composite3" presStyleCnt="0"/>
      <dgm:spPr/>
    </dgm:pt>
    <dgm:pt modelId="{5282807B-5AC3-4A4A-BA4A-60406B2B85CF}" type="pres">
      <dgm:prSet presAssocID="{4652AA27-51FA-4AC5-9145-EB0E24C9DEEA}" presName="background3" presStyleLbl="node3" presStyleIdx="2" presStyleCnt="4"/>
      <dgm:spPr/>
    </dgm:pt>
    <dgm:pt modelId="{F5865800-076A-44EC-AA14-67B5B7878354}" type="pres">
      <dgm:prSet presAssocID="{4652AA27-51FA-4AC5-9145-EB0E24C9DEEA}" presName="text3" presStyleLbl="fgAcc3" presStyleIdx="2" presStyleCnt="4" custScaleX="125748" custScaleY="39767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475C0F57-7E3E-46FF-A643-FD8B71EB98BD}" type="pres">
      <dgm:prSet presAssocID="{4652AA27-51FA-4AC5-9145-EB0E24C9DEEA}" presName="hierChild4" presStyleCnt="0"/>
      <dgm:spPr/>
    </dgm:pt>
    <dgm:pt modelId="{FE0E5E14-8701-4FAC-8853-517C07FE5DFF}" type="pres">
      <dgm:prSet presAssocID="{1BFEB3DB-AAC0-4363-8A3E-64938E7F423D}" presName="Name10" presStyleLbl="parChTrans1D2" presStyleIdx="3" presStyleCnt="4"/>
      <dgm:spPr/>
      <dgm:t>
        <a:bodyPr/>
        <a:lstStyle/>
        <a:p>
          <a:endParaRPr lang="uk-UA"/>
        </a:p>
      </dgm:t>
    </dgm:pt>
    <dgm:pt modelId="{AF340001-21AD-4CDB-A139-17F8E1892238}" type="pres">
      <dgm:prSet presAssocID="{97CA7CBD-8AA7-4643-A612-93692CEF6072}" presName="hierRoot2" presStyleCnt="0"/>
      <dgm:spPr/>
    </dgm:pt>
    <dgm:pt modelId="{1D6C669B-8847-442F-B8EC-C2437F25F645}" type="pres">
      <dgm:prSet presAssocID="{97CA7CBD-8AA7-4643-A612-93692CEF6072}" presName="composite2" presStyleCnt="0"/>
      <dgm:spPr/>
    </dgm:pt>
    <dgm:pt modelId="{8F4EBAE3-9343-48CF-A464-E3F7B3FB906C}" type="pres">
      <dgm:prSet presAssocID="{97CA7CBD-8AA7-4643-A612-93692CEF6072}" presName="background2" presStyleLbl="node2" presStyleIdx="3" presStyleCnt="4"/>
      <dgm:spPr/>
    </dgm:pt>
    <dgm:pt modelId="{9A77308B-5EC7-4E9A-8455-7F857117ABE7}" type="pres">
      <dgm:prSet presAssocID="{97CA7CBD-8AA7-4643-A612-93692CEF6072}" presName="text2" presStyleLbl="fgAcc2" presStyleIdx="3" presStyleCnt="4" custScaleX="132642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A2090097-7195-482B-8642-058BD012478B}" type="pres">
      <dgm:prSet presAssocID="{97CA7CBD-8AA7-4643-A612-93692CEF6072}" presName="hierChild3" presStyleCnt="0"/>
      <dgm:spPr/>
    </dgm:pt>
    <dgm:pt modelId="{9F1530C2-328C-4EEC-84C9-7995FE98D16F}" type="pres">
      <dgm:prSet presAssocID="{86F11E50-C8AD-47EA-8DAD-FE69B15319ED}" presName="Name17" presStyleLbl="parChTrans1D3" presStyleIdx="3" presStyleCnt="4"/>
      <dgm:spPr/>
      <dgm:t>
        <a:bodyPr/>
        <a:lstStyle/>
        <a:p>
          <a:endParaRPr lang="uk-UA"/>
        </a:p>
      </dgm:t>
    </dgm:pt>
    <dgm:pt modelId="{CDF2E570-2C16-46F8-97C9-95C22D53D306}" type="pres">
      <dgm:prSet presAssocID="{F820F315-2C26-48B0-85B7-9C4FD0520EC0}" presName="hierRoot3" presStyleCnt="0"/>
      <dgm:spPr/>
    </dgm:pt>
    <dgm:pt modelId="{2174281D-14D0-4610-8405-05A24B9DAF3F}" type="pres">
      <dgm:prSet presAssocID="{F820F315-2C26-48B0-85B7-9C4FD0520EC0}" presName="composite3" presStyleCnt="0"/>
      <dgm:spPr/>
    </dgm:pt>
    <dgm:pt modelId="{782F1FC5-6D9F-4133-B75F-6B82F9D25887}" type="pres">
      <dgm:prSet presAssocID="{F820F315-2C26-48B0-85B7-9C4FD0520EC0}" presName="background3" presStyleLbl="node3" presStyleIdx="3" presStyleCnt="4"/>
      <dgm:spPr/>
    </dgm:pt>
    <dgm:pt modelId="{53803766-88DB-4867-9694-5293BAD11514}" type="pres">
      <dgm:prSet presAssocID="{F820F315-2C26-48B0-85B7-9C4FD0520EC0}" presName="text3" presStyleLbl="fgAcc3" presStyleIdx="3" presStyleCnt="4" custScaleX="194588" custScaleY="418268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D41B222A-D10A-4205-A3A7-678F53868802}" type="pres">
      <dgm:prSet presAssocID="{F820F315-2C26-48B0-85B7-9C4FD0520EC0}" presName="hierChild4" presStyleCnt="0"/>
      <dgm:spPr/>
    </dgm:pt>
  </dgm:ptLst>
  <dgm:cxnLst>
    <dgm:cxn modelId="{3C1D156D-B65A-4CCF-95EC-C5ED254CE4A2}" srcId="{DE5F84A3-697B-4A10-BBDF-6E39EAFA6CE2}" destId="{CC985D2A-6359-41B7-85FB-4C92197E5C04}" srcOrd="0" destOrd="0" parTransId="{D03F17DC-7D92-407A-AA44-75E8D1516D7A}" sibTransId="{42536BD4-A786-491C-9D45-B6DCD1033BD6}"/>
    <dgm:cxn modelId="{549EB2C6-0A8F-464D-9BCB-45EF86F81991}" type="presOf" srcId="{CB903A3C-5D2E-4734-9144-285C5FC0B963}" destId="{82B01B6A-2F2B-4F35-B311-EFD20B7D97D1}" srcOrd="0" destOrd="0" presId="urn:microsoft.com/office/officeart/2005/8/layout/hierarchy1"/>
    <dgm:cxn modelId="{E6CC9CE4-6123-4055-B5FF-648B17097238}" srcId="{C1E34CBF-620E-48CF-8A70-FD2BC9EF3B5B}" destId="{57F18FD8-C89E-4FC3-9EDD-91BF90EC09A1}" srcOrd="0" destOrd="0" parTransId="{05C03BFD-C2CA-44B7-88A3-C649C70F7590}" sibTransId="{D35A45A0-5DBA-44A9-81F9-85C3C6B5DAF0}"/>
    <dgm:cxn modelId="{9DF4AF22-3835-4A70-AA44-8DCAED36D5DE}" type="presOf" srcId="{99FF8D9D-7320-43B1-AF6D-8AE1B5D9B77E}" destId="{3C51B9D1-1C8F-4462-B0DC-2673270CEC06}" srcOrd="0" destOrd="0" presId="urn:microsoft.com/office/officeart/2005/8/layout/hierarchy1"/>
    <dgm:cxn modelId="{E8947A66-2495-4FD5-A5A8-961EEC9038C9}" type="presOf" srcId="{6B70D670-2E8E-493D-99E1-D1D21E448363}" destId="{264D19E6-47CC-4B1F-9CD5-067E68DF8F11}" srcOrd="0" destOrd="0" presId="urn:microsoft.com/office/officeart/2005/8/layout/hierarchy1"/>
    <dgm:cxn modelId="{ACCEB7A2-1319-4226-B47C-EFC61B5C0458}" type="presOf" srcId="{97CA7CBD-8AA7-4643-A612-93692CEF6072}" destId="{9A77308B-5EC7-4E9A-8455-7F857117ABE7}" srcOrd="0" destOrd="0" presId="urn:microsoft.com/office/officeart/2005/8/layout/hierarchy1"/>
    <dgm:cxn modelId="{B76D3C9C-BAA9-478F-BA7B-30C9844E828B}" type="presOf" srcId="{4652AA27-51FA-4AC5-9145-EB0E24C9DEEA}" destId="{F5865800-076A-44EC-AA14-67B5B7878354}" srcOrd="0" destOrd="0" presId="urn:microsoft.com/office/officeart/2005/8/layout/hierarchy1"/>
    <dgm:cxn modelId="{A90593AD-1FE1-4F8F-A88A-4E540B9DD14D}" srcId="{350E2BE8-F583-47B4-A3EA-F41130C0C509}" destId="{C1E34CBF-620E-48CF-8A70-FD2BC9EF3B5B}" srcOrd="1" destOrd="0" parTransId="{DE959F82-3C59-4054-B2C7-DF56E9B345A6}" sibTransId="{5E0C77EE-78EE-406A-9CB9-6AB3630232E1}"/>
    <dgm:cxn modelId="{48B2B363-DBA8-4D73-9B69-CF212147A38D}" type="presOf" srcId="{DE5F84A3-697B-4A10-BBDF-6E39EAFA6CE2}" destId="{074964FD-D2E6-492E-9DEA-8FCC0409351C}" srcOrd="0" destOrd="0" presId="urn:microsoft.com/office/officeart/2005/8/layout/hierarchy1"/>
    <dgm:cxn modelId="{F335BE6F-5EC6-4AEC-A513-931C2D44EDBC}" srcId="{350E2BE8-F583-47B4-A3EA-F41130C0C509}" destId="{DE5F84A3-697B-4A10-BBDF-6E39EAFA6CE2}" srcOrd="0" destOrd="0" parTransId="{54BF08B5-34CD-4185-BA70-0A952FC35A99}" sibTransId="{9EBDFB2D-E0ED-44C3-82B2-DAD44B91D73B}"/>
    <dgm:cxn modelId="{5AB2770B-CD20-4F73-B049-861AE818919C}" type="presOf" srcId="{86F11E50-C8AD-47EA-8DAD-FE69B15319ED}" destId="{9F1530C2-328C-4EEC-84C9-7995FE98D16F}" srcOrd="0" destOrd="0" presId="urn:microsoft.com/office/officeart/2005/8/layout/hierarchy1"/>
    <dgm:cxn modelId="{9175DE4E-954D-4044-8612-EECEEA285B61}" type="presOf" srcId="{CC985D2A-6359-41B7-85FB-4C92197E5C04}" destId="{567A5037-C171-46D1-908F-BF80CA8FB82B}" srcOrd="0" destOrd="0" presId="urn:microsoft.com/office/officeart/2005/8/layout/hierarchy1"/>
    <dgm:cxn modelId="{7EEDE4CA-5B43-427A-AE99-D226135DF285}" type="presOf" srcId="{1BFEB3DB-AAC0-4363-8A3E-64938E7F423D}" destId="{FE0E5E14-8701-4FAC-8853-517C07FE5DFF}" srcOrd="0" destOrd="0" presId="urn:microsoft.com/office/officeart/2005/8/layout/hierarchy1"/>
    <dgm:cxn modelId="{99D83A52-2C3A-4B3F-8F7F-72069075C85C}" type="presOf" srcId="{D03F17DC-7D92-407A-AA44-75E8D1516D7A}" destId="{48AECFD1-CB16-42D0-B753-1B9952B16AAC}" srcOrd="0" destOrd="0" presId="urn:microsoft.com/office/officeart/2005/8/layout/hierarchy1"/>
    <dgm:cxn modelId="{29F972C3-25BC-47DA-9333-D74F2635C16A}" type="presOf" srcId="{C1E34CBF-620E-48CF-8A70-FD2BC9EF3B5B}" destId="{59653801-968C-479B-AAE4-3A2E3D9B5501}" srcOrd="0" destOrd="0" presId="urn:microsoft.com/office/officeart/2005/8/layout/hierarchy1"/>
    <dgm:cxn modelId="{30660A16-5A35-44DD-8EB8-B8817B2F6BEF}" type="presOf" srcId="{91ABAC64-4A76-470A-B732-5A122E29AE04}" destId="{294B385E-882C-4CE8-84DC-0648366C4EF0}" srcOrd="0" destOrd="0" presId="urn:microsoft.com/office/officeart/2005/8/layout/hierarchy1"/>
    <dgm:cxn modelId="{FB943BF4-6C0E-4B2B-893D-38E3C83324E1}" srcId="{97CA7CBD-8AA7-4643-A612-93692CEF6072}" destId="{F820F315-2C26-48B0-85B7-9C4FD0520EC0}" srcOrd="0" destOrd="0" parTransId="{86F11E50-C8AD-47EA-8DAD-FE69B15319ED}" sibTransId="{24F34E81-F8ED-434A-A8C4-BA3C18BECD98}"/>
    <dgm:cxn modelId="{7544FC41-92B8-4625-98BF-7502E04E430E}" type="presOf" srcId="{54BF08B5-34CD-4185-BA70-0A952FC35A99}" destId="{510BADAE-B2E9-434D-B7C1-D8A39820DF24}" srcOrd="0" destOrd="0" presId="urn:microsoft.com/office/officeart/2005/8/layout/hierarchy1"/>
    <dgm:cxn modelId="{6FCC426E-5DDD-43A7-9AAC-F47759EFA913}" type="presOf" srcId="{F820F315-2C26-48B0-85B7-9C4FD0520EC0}" destId="{53803766-88DB-4867-9694-5293BAD11514}" srcOrd="0" destOrd="0" presId="urn:microsoft.com/office/officeart/2005/8/layout/hierarchy1"/>
    <dgm:cxn modelId="{D90EE62D-A5B5-4B93-957C-6F12FC0966CF}" type="presOf" srcId="{57F18FD8-C89E-4FC3-9EDD-91BF90EC09A1}" destId="{26413886-E1CD-44AA-BC30-9C6B9A905561}" srcOrd="0" destOrd="0" presId="urn:microsoft.com/office/officeart/2005/8/layout/hierarchy1"/>
    <dgm:cxn modelId="{259BD329-4351-4698-9C92-27BE630CA4F8}" srcId="{350E2BE8-F583-47B4-A3EA-F41130C0C509}" destId="{91ABAC64-4A76-470A-B732-5A122E29AE04}" srcOrd="2" destOrd="0" parTransId="{CB903A3C-5D2E-4734-9144-285C5FC0B963}" sibTransId="{746EA903-71E3-4170-9395-19CBD08F3F6A}"/>
    <dgm:cxn modelId="{70A0A150-A12C-4C1E-9DB1-EB26091AF631}" type="presOf" srcId="{DE959F82-3C59-4054-B2C7-DF56E9B345A6}" destId="{86D053A8-21DD-4A68-99D3-4736535E161E}" srcOrd="0" destOrd="0" presId="urn:microsoft.com/office/officeart/2005/8/layout/hierarchy1"/>
    <dgm:cxn modelId="{A72ECB71-4332-4902-90B8-DDCD6E97976B}" type="presOf" srcId="{05C03BFD-C2CA-44B7-88A3-C649C70F7590}" destId="{233DBC38-95C0-4430-A527-95954E02A5E9}" srcOrd="0" destOrd="0" presId="urn:microsoft.com/office/officeart/2005/8/layout/hierarchy1"/>
    <dgm:cxn modelId="{FEA4CDE8-BF51-4449-852F-36F8D57DD4E3}" srcId="{91ABAC64-4A76-470A-B732-5A122E29AE04}" destId="{4652AA27-51FA-4AC5-9145-EB0E24C9DEEA}" srcOrd="0" destOrd="0" parTransId="{6B70D670-2E8E-493D-99E1-D1D21E448363}" sibTransId="{54B21DBA-C465-478B-8D3D-F57E0BB2F965}"/>
    <dgm:cxn modelId="{1AFE94AF-F3F7-4908-92B8-07689D2D1EE2}" srcId="{99FF8D9D-7320-43B1-AF6D-8AE1B5D9B77E}" destId="{350E2BE8-F583-47B4-A3EA-F41130C0C509}" srcOrd="0" destOrd="0" parTransId="{54081B7A-10FF-40AA-AFCA-D809555C1B4A}" sibTransId="{D09D35BE-38C9-4799-9759-ABDABD0BF347}"/>
    <dgm:cxn modelId="{84F18B68-6038-40F6-91A5-A9F92A122B5C}" type="presOf" srcId="{350E2BE8-F583-47B4-A3EA-F41130C0C509}" destId="{9B2EEEEE-7A7A-4643-B5B9-62D9228EE9CB}" srcOrd="0" destOrd="0" presId="urn:microsoft.com/office/officeart/2005/8/layout/hierarchy1"/>
    <dgm:cxn modelId="{AD759ED1-75BA-48F1-A39E-72C72F9B5340}" srcId="{350E2BE8-F583-47B4-A3EA-F41130C0C509}" destId="{97CA7CBD-8AA7-4643-A612-93692CEF6072}" srcOrd="3" destOrd="0" parTransId="{1BFEB3DB-AAC0-4363-8A3E-64938E7F423D}" sibTransId="{BEFEFC1A-FA6C-4B27-8215-92DABE7091A4}"/>
    <dgm:cxn modelId="{0D2A94E4-8288-44E0-98D8-0FE52781E86E}" type="presParOf" srcId="{3C51B9D1-1C8F-4462-B0DC-2673270CEC06}" destId="{20F5B58F-92FE-4781-A9EA-D42450A762DA}" srcOrd="0" destOrd="0" presId="urn:microsoft.com/office/officeart/2005/8/layout/hierarchy1"/>
    <dgm:cxn modelId="{8FC389C5-A9E8-42A1-B366-9063072F53EB}" type="presParOf" srcId="{20F5B58F-92FE-4781-A9EA-D42450A762DA}" destId="{2CE351D0-9D6D-41A4-A193-01EC1865BEE1}" srcOrd="0" destOrd="0" presId="urn:microsoft.com/office/officeart/2005/8/layout/hierarchy1"/>
    <dgm:cxn modelId="{8C908697-18F9-47F9-B551-0DD713A1B23D}" type="presParOf" srcId="{2CE351D0-9D6D-41A4-A193-01EC1865BEE1}" destId="{6800114D-F1F8-4D25-B2D7-33C8C5B1C59A}" srcOrd="0" destOrd="0" presId="urn:microsoft.com/office/officeart/2005/8/layout/hierarchy1"/>
    <dgm:cxn modelId="{2EEBF1C3-974B-4962-A986-F21F5FDDDE60}" type="presParOf" srcId="{2CE351D0-9D6D-41A4-A193-01EC1865BEE1}" destId="{9B2EEEEE-7A7A-4643-B5B9-62D9228EE9CB}" srcOrd="1" destOrd="0" presId="urn:microsoft.com/office/officeart/2005/8/layout/hierarchy1"/>
    <dgm:cxn modelId="{7136FE80-E75C-4F77-A5D9-3E956655668C}" type="presParOf" srcId="{20F5B58F-92FE-4781-A9EA-D42450A762DA}" destId="{9BDEB159-EF1B-4F24-8394-BA53E1A25B0F}" srcOrd="1" destOrd="0" presId="urn:microsoft.com/office/officeart/2005/8/layout/hierarchy1"/>
    <dgm:cxn modelId="{2A071EF4-3097-44FE-B4E3-7328156F8EEF}" type="presParOf" srcId="{9BDEB159-EF1B-4F24-8394-BA53E1A25B0F}" destId="{510BADAE-B2E9-434D-B7C1-D8A39820DF24}" srcOrd="0" destOrd="0" presId="urn:microsoft.com/office/officeart/2005/8/layout/hierarchy1"/>
    <dgm:cxn modelId="{86E1A4B0-CBEE-4F1D-9BBE-481033CC2480}" type="presParOf" srcId="{9BDEB159-EF1B-4F24-8394-BA53E1A25B0F}" destId="{55BB23F1-9C1B-44A9-802D-1072A3C76804}" srcOrd="1" destOrd="0" presId="urn:microsoft.com/office/officeart/2005/8/layout/hierarchy1"/>
    <dgm:cxn modelId="{BE78DA73-F168-4FFB-B19C-61CDC4F7B0E4}" type="presParOf" srcId="{55BB23F1-9C1B-44A9-802D-1072A3C76804}" destId="{5007D4A3-3B95-4E94-9431-F163C3FFADE2}" srcOrd="0" destOrd="0" presId="urn:microsoft.com/office/officeart/2005/8/layout/hierarchy1"/>
    <dgm:cxn modelId="{D09F1467-A55B-4DD9-B26B-5DF33449DF6C}" type="presParOf" srcId="{5007D4A3-3B95-4E94-9431-F163C3FFADE2}" destId="{57BC9A51-02F4-4174-A34F-FB6365818250}" srcOrd="0" destOrd="0" presId="urn:microsoft.com/office/officeart/2005/8/layout/hierarchy1"/>
    <dgm:cxn modelId="{4B3FF0E4-481E-4EF3-A260-6DF8A109087C}" type="presParOf" srcId="{5007D4A3-3B95-4E94-9431-F163C3FFADE2}" destId="{074964FD-D2E6-492E-9DEA-8FCC0409351C}" srcOrd="1" destOrd="0" presId="urn:microsoft.com/office/officeart/2005/8/layout/hierarchy1"/>
    <dgm:cxn modelId="{FB399802-7F90-436D-A93B-1BDC0106AAAC}" type="presParOf" srcId="{55BB23F1-9C1B-44A9-802D-1072A3C76804}" destId="{61BA115C-2247-4B84-8558-9BBC671812E4}" srcOrd="1" destOrd="0" presId="urn:microsoft.com/office/officeart/2005/8/layout/hierarchy1"/>
    <dgm:cxn modelId="{B575A0FE-E70E-4781-9258-61B27CB9F371}" type="presParOf" srcId="{61BA115C-2247-4B84-8558-9BBC671812E4}" destId="{48AECFD1-CB16-42D0-B753-1B9952B16AAC}" srcOrd="0" destOrd="0" presId="urn:microsoft.com/office/officeart/2005/8/layout/hierarchy1"/>
    <dgm:cxn modelId="{CCB3361F-CA27-4711-9DCA-96761E279795}" type="presParOf" srcId="{61BA115C-2247-4B84-8558-9BBC671812E4}" destId="{32CC4F35-9BC0-4994-BC95-B210AF8342D9}" srcOrd="1" destOrd="0" presId="urn:microsoft.com/office/officeart/2005/8/layout/hierarchy1"/>
    <dgm:cxn modelId="{BFAE377D-09D8-4E8F-9A82-493FD6877B57}" type="presParOf" srcId="{32CC4F35-9BC0-4994-BC95-B210AF8342D9}" destId="{49FEED7A-467B-46A4-AB5D-4D48093687D3}" srcOrd="0" destOrd="0" presId="urn:microsoft.com/office/officeart/2005/8/layout/hierarchy1"/>
    <dgm:cxn modelId="{92E4FD19-40C9-4D04-A13D-55FC29177720}" type="presParOf" srcId="{49FEED7A-467B-46A4-AB5D-4D48093687D3}" destId="{8B4251E6-03FC-4E78-9114-F43122C18124}" srcOrd="0" destOrd="0" presId="urn:microsoft.com/office/officeart/2005/8/layout/hierarchy1"/>
    <dgm:cxn modelId="{F120BACB-2F39-4857-AAE1-7BE1023A3A9D}" type="presParOf" srcId="{49FEED7A-467B-46A4-AB5D-4D48093687D3}" destId="{567A5037-C171-46D1-908F-BF80CA8FB82B}" srcOrd="1" destOrd="0" presId="urn:microsoft.com/office/officeart/2005/8/layout/hierarchy1"/>
    <dgm:cxn modelId="{14EB41AD-79DF-4CCA-AB49-8159CF7E33AD}" type="presParOf" srcId="{32CC4F35-9BC0-4994-BC95-B210AF8342D9}" destId="{ECE21653-9E41-43C4-9B59-7B6BA5E71D55}" srcOrd="1" destOrd="0" presId="urn:microsoft.com/office/officeart/2005/8/layout/hierarchy1"/>
    <dgm:cxn modelId="{10A1DB27-1872-4A97-98AC-CF4E6FF029DA}" type="presParOf" srcId="{9BDEB159-EF1B-4F24-8394-BA53E1A25B0F}" destId="{86D053A8-21DD-4A68-99D3-4736535E161E}" srcOrd="2" destOrd="0" presId="urn:microsoft.com/office/officeart/2005/8/layout/hierarchy1"/>
    <dgm:cxn modelId="{B401DACD-6613-4983-AAC0-476B993C96E1}" type="presParOf" srcId="{9BDEB159-EF1B-4F24-8394-BA53E1A25B0F}" destId="{544398B8-CD7F-4C47-A607-EF463ACED1D5}" srcOrd="3" destOrd="0" presId="urn:microsoft.com/office/officeart/2005/8/layout/hierarchy1"/>
    <dgm:cxn modelId="{B61F1C8C-A089-4576-A92A-FAE9CE96B5C4}" type="presParOf" srcId="{544398B8-CD7F-4C47-A607-EF463ACED1D5}" destId="{010F2154-0B4F-4506-A769-33910C9B1263}" srcOrd="0" destOrd="0" presId="urn:microsoft.com/office/officeart/2005/8/layout/hierarchy1"/>
    <dgm:cxn modelId="{1C27141F-B94B-46AB-9291-D694A0BDC918}" type="presParOf" srcId="{010F2154-0B4F-4506-A769-33910C9B1263}" destId="{0F09E229-0CE7-49AA-93B1-CE2217EF853C}" srcOrd="0" destOrd="0" presId="urn:microsoft.com/office/officeart/2005/8/layout/hierarchy1"/>
    <dgm:cxn modelId="{246F6BF3-D6F7-4978-A2E5-7464624CE02F}" type="presParOf" srcId="{010F2154-0B4F-4506-A769-33910C9B1263}" destId="{59653801-968C-479B-AAE4-3A2E3D9B5501}" srcOrd="1" destOrd="0" presId="urn:microsoft.com/office/officeart/2005/8/layout/hierarchy1"/>
    <dgm:cxn modelId="{0AF92CD4-9A63-4E3E-B0CF-DE7411FBEE61}" type="presParOf" srcId="{544398B8-CD7F-4C47-A607-EF463ACED1D5}" destId="{FBFF2D98-077D-4CD1-A551-3F7DF2AA0B49}" srcOrd="1" destOrd="0" presId="urn:microsoft.com/office/officeart/2005/8/layout/hierarchy1"/>
    <dgm:cxn modelId="{76BB10C8-6E82-48DD-8CA4-25A394DEE6BE}" type="presParOf" srcId="{FBFF2D98-077D-4CD1-A551-3F7DF2AA0B49}" destId="{233DBC38-95C0-4430-A527-95954E02A5E9}" srcOrd="0" destOrd="0" presId="urn:microsoft.com/office/officeart/2005/8/layout/hierarchy1"/>
    <dgm:cxn modelId="{22C6CA4C-0409-42A5-8EA4-60EA06D5CA09}" type="presParOf" srcId="{FBFF2D98-077D-4CD1-A551-3F7DF2AA0B49}" destId="{F0244ED1-91BE-4618-BE85-DBC34988187C}" srcOrd="1" destOrd="0" presId="urn:microsoft.com/office/officeart/2005/8/layout/hierarchy1"/>
    <dgm:cxn modelId="{6B88BC84-62FB-4471-9B62-AEBCADCAA8D6}" type="presParOf" srcId="{F0244ED1-91BE-4618-BE85-DBC34988187C}" destId="{1CF4E350-DFF3-4DE8-A1D2-0219114EB22E}" srcOrd="0" destOrd="0" presId="urn:microsoft.com/office/officeart/2005/8/layout/hierarchy1"/>
    <dgm:cxn modelId="{E54DDF9D-5F23-4163-91C0-3081540DDD99}" type="presParOf" srcId="{1CF4E350-DFF3-4DE8-A1D2-0219114EB22E}" destId="{28D238F8-7DAD-49BD-850C-DEC9B44AA596}" srcOrd="0" destOrd="0" presId="urn:microsoft.com/office/officeart/2005/8/layout/hierarchy1"/>
    <dgm:cxn modelId="{E1FA14B4-4415-4849-AA2F-3CE391078794}" type="presParOf" srcId="{1CF4E350-DFF3-4DE8-A1D2-0219114EB22E}" destId="{26413886-E1CD-44AA-BC30-9C6B9A905561}" srcOrd="1" destOrd="0" presId="urn:microsoft.com/office/officeart/2005/8/layout/hierarchy1"/>
    <dgm:cxn modelId="{2680D1AF-E4E0-4378-9759-8E00B779FAA8}" type="presParOf" srcId="{F0244ED1-91BE-4618-BE85-DBC34988187C}" destId="{01BD3C2A-9EA0-4046-BB30-A7487E7499E4}" srcOrd="1" destOrd="0" presId="urn:microsoft.com/office/officeart/2005/8/layout/hierarchy1"/>
    <dgm:cxn modelId="{BA9620A5-75C2-4461-91D9-0D575C7823E5}" type="presParOf" srcId="{9BDEB159-EF1B-4F24-8394-BA53E1A25B0F}" destId="{82B01B6A-2F2B-4F35-B311-EFD20B7D97D1}" srcOrd="4" destOrd="0" presId="urn:microsoft.com/office/officeart/2005/8/layout/hierarchy1"/>
    <dgm:cxn modelId="{EB1FD6DB-D436-41A4-920F-F96EDA7EF90A}" type="presParOf" srcId="{9BDEB159-EF1B-4F24-8394-BA53E1A25B0F}" destId="{B628FA94-EFCA-484C-9992-1BE419BBC5EF}" srcOrd="5" destOrd="0" presId="urn:microsoft.com/office/officeart/2005/8/layout/hierarchy1"/>
    <dgm:cxn modelId="{EAC513C3-FBD8-4900-8CCC-8B6A60B8E061}" type="presParOf" srcId="{B628FA94-EFCA-484C-9992-1BE419BBC5EF}" destId="{173F0F8D-D45A-4EF0-A8A9-2A96EDC7F769}" srcOrd="0" destOrd="0" presId="urn:microsoft.com/office/officeart/2005/8/layout/hierarchy1"/>
    <dgm:cxn modelId="{36455841-A42D-4D17-992B-AE80B31FD40F}" type="presParOf" srcId="{173F0F8D-D45A-4EF0-A8A9-2A96EDC7F769}" destId="{F6776D0E-1845-4A9E-BB46-16513A44257C}" srcOrd="0" destOrd="0" presId="urn:microsoft.com/office/officeart/2005/8/layout/hierarchy1"/>
    <dgm:cxn modelId="{EE4D17C0-84E4-4B4F-90A2-3D41247FD460}" type="presParOf" srcId="{173F0F8D-D45A-4EF0-A8A9-2A96EDC7F769}" destId="{294B385E-882C-4CE8-84DC-0648366C4EF0}" srcOrd="1" destOrd="0" presId="urn:microsoft.com/office/officeart/2005/8/layout/hierarchy1"/>
    <dgm:cxn modelId="{9AF67665-4F4D-4795-B94B-8A7383457EBA}" type="presParOf" srcId="{B628FA94-EFCA-484C-9992-1BE419BBC5EF}" destId="{9B9F10F7-28A7-4B5A-AD6A-31C639DAECBE}" srcOrd="1" destOrd="0" presId="urn:microsoft.com/office/officeart/2005/8/layout/hierarchy1"/>
    <dgm:cxn modelId="{A979DC60-AB07-4102-BA0A-51B59F7065D3}" type="presParOf" srcId="{9B9F10F7-28A7-4B5A-AD6A-31C639DAECBE}" destId="{264D19E6-47CC-4B1F-9CD5-067E68DF8F11}" srcOrd="0" destOrd="0" presId="urn:microsoft.com/office/officeart/2005/8/layout/hierarchy1"/>
    <dgm:cxn modelId="{E63F0A83-BC25-4F4E-A81C-17EFEBD41D5D}" type="presParOf" srcId="{9B9F10F7-28A7-4B5A-AD6A-31C639DAECBE}" destId="{761B4076-9C79-48C5-98E6-95EFAEFBD14A}" srcOrd="1" destOrd="0" presId="urn:microsoft.com/office/officeart/2005/8/layout/hierarchy1"/>
    <dgm:cxn modelId="{2D486B46-2E56-4B91-9559-ADAFE8A1CEA8}" type="presParOf" srcId="{761B4076-9C79-48C5-98E6-95EFAEFBD14A}" destId="{D461644A-8519-48DA-8AFF-AECD1592E29A}" srcOrd="0" destOrd="0" presId="urn:microsoft.com/office/officeart/2005/8/layout/hierarchy1"/>
    <dgm:cxn modelId="{154E967F-0786-4D86-9286-20AC31B90420}" type="presParOf" srcId="{D461644A-8519-48DA-8AFF-AECD1592E29A}" destId="{5282807B-5AC3-4A4A-BA4A-60406B2B85CF}" srcOrd="0" destOrd="0" presId="urn:microsoft.com/office/officeart/2005/8/layout/hierarchy1"/>
    <dgm:cxn modelId="{25284241-E350-4C93-8B3E-5FA806D4957F}" type="presParOf" srcId="{D461644A-8519-48DA-8AFF-AECD1592E29A}" destId="{F5865800-076A-44EC-AA14-67B5B7878354}" srcOrd="1" destOrd="0" presId="urn:microsoft.com/office/officeart/2005/8/layout/hierarchy1"/>
    <dgm:cxn modelId="{4078370B-0D9F-4A32-9DB3-613BC1C806F3}" type="presParOf" srcId="{761B4076-9C79-48C5-98E6-95EFAEFBD14A}" destId="{475C0F57-7E3E-46FF-A643-FD8B71EB98BD}" srcOrd="1" destOrd="0" presId="urn:microsoft.com/office/officeart/2005/8/layout/hierarchy1"/>
    <dgm:cxn modelId="{26219CA2-933D-4795-B94F-BBAF0BB84764}" type="presParOf" srcId="{9BDEB159-EF1B-4F24-8394-BA53E1A25B0F}" destId="{FE0E5E14-8701-4FAC-8853-517C07FE5DFF}" srcOrd="6" destOrd="0" presId="urn:microsoft.com/office/officeart/2005/8/layout/hierarchy1"/>
    <dgm:cxn modelId="{88178450-654C-444F-9F96-CB487DC90249}" type="presParOf" srcId="{9BDEB159-EF1B-4F24-8394-BA53E1A25B0F}" destId="{AF340001-21AD-4CDB-A139-17F8E1892238}" srcOrd="7" destOrd="0" presId="urn:microsoft.com/office/officeart/2005/8/layout/hierarchy1"/>
    <dgm:cxn modelId="{A56C3518-A650-4DF4-802E-D87F472E0472}" type="presParOf" srcId="{AF340001-21AD-4CDB-A139-17F8E1892238}" destId="{1D6C669B-8847-442F-B8EC-C2437F25F645}" srcOrd="0" destOrd="0" presId="urn:microsoft.com/office/officeart/2005/8/layout/hierarchy1"/>
    <dgm:cxn modelId="{4E45140B-CAB7-4157-8E1D-67FD389E568C}" type="presParOf" srcId="{1D6C669B-8847-442F-B8EC-C2437F25F645}" destId="{8F4EBAE3-9343-48CF-A464-E3F7B3FB906C}" srcOrd="0" destOrd="0" presId="urn:microsoft.com/office/officeart/2005/8/layout/hierarchy1"/>
    <dgm:cxn modelId="{A8E46AE1-329C-4188-9FDC-37BFD9C4C74E}" type="presParOf" srcId="{1D6C669B-8847-442F-B8EC-C2437F25F645}" destId="{9A77308B-5EC7-4E9A-8455-7F857117ABE7}" srcOrd="1" destOrd="0" presId="urn:microsoft.com/office/officeart/2005/8/layout/hierarchy1"/>
    <dgm:cxn modelId="{6010F97B-6906-405F-96B7-B38BD23FC4E0}" type="presParOf" srcId="{AF340001-21AD-4CDB-A139-17F8E1892238}" destId="{A2090097-7195-482B-8642-058BD012478B}" srcOrd="1" destOrd="0" presId="urn:microsoft.com/office/officeart/2005/8/layout/hierarchy1"/>
    <dgm:cxn modelId="{65E8E886-4F4D-4ABA-ABB6-4CC4C13CF946}" type="presParOf" srcId="{A2090097-7195-482B-8642-058BD012478B}" destId="{9F1530C2-328C-4EEC-84C9-7995FE98D16F}" srcOrd="0" destOrd="0" presId="urn:microsoft.com/office/officeart/2005/8/layout/hierarchy1"/>
    <dgm:cxn modelId="{2F395CDB-AF3F-47BA-9BC4-C86D36B70B71}" type="presParOf" srcId="{A2090097-7195-482B-8642-058BD012478B}" destId="{CDF2E570-2C16-46F8-97C9-95C22D53D306}" srcOrd="1" destOrd="0" presId="urn:microsoft.com/office/officeart/2005/8/layout/hierarchy1"/>
    <dgm:cxn modelId="{C945CCC5-E34A-4128-8F59-420B3075BBC7}" type="presParOf" srcId="{CDF2E570-2C16-46F8-97C9-95C22D53D306}" destId="{2174281D-14D0-4610-8405-05A24B9DAF3F}" srcOrd="0" destOrd="0" presId="urn:microsoft.com/office/officeart/2005/8/layout/hierarchy1"/>
    <dgm:cxn modelId="{33E7B3C5-673B-4301-9516-E94782A62B8E}" type="presParOf" srcId="{2174281D-14D0-4610-8405-05A24B9DAF3F}" destId="{782F1FC5-6D9F-4133-B75F-6B82F9D25887}" srcOrd="0" destOrd="0" presId="urn:microsoft.com/office/officeart/2005/8/layout/hierarchy1"/>
    <dgm:cxn modelId="{DF28FB8E-467B-4AE9-8267-C5D550BD2D26}" type="presParOf" srcId="{2174281D-14D0-4610-8405-05A24B9DAF3F}" destId="{53803766-88DB-4867-9694-5293BAD11514}" srcOrd="1" destOrd="0" presId="urn:microsoft.com/office/officeart/2005/8/layout/hierarchy1"/>
    <dgm:cxn modelId="{BA1672E3-1560-42AB-A37E-41FC68F01CBE}" type="presParOf" srcId="{CDF2E570-2C16-46F8-97C9-95C22D53D306}" destId="{D41B222A-D10A-4205-A3A7-678F5386880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9FF8D9D-7320-43B1-AF6D-8AE1B5D9B77E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350E2BE8-F583-47B4-A3EA-F41130C0C509}">
      <dgm:prSet phldrT="[Текст]" custT="1"/>
      <dgm:spPr>
        <a:xfrm>
          <a:off x="1746165" y="89387"/>
          <a:ext cx="1838674" cy="496807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3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ГЕКТОР</a:t>
          </a:r>
        </a:p>
      </dgm:t>
    </dgm:pt>
    <dgm:pt modelId="{54081B7A-10FF-40AA-AFCA-D809555C1B4A}" type="parTrans" cxnId="{1AFE94AF-F3F7-4908-92B8-07689D2D1EE2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9D35BE-38C9-4799-9759-ABDABD0BF347}" type="sibTrans" cxnId="{1AFE94AF-F3F7-4908-92B8-07689D2D1EE2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5F84A3-697B-4A10-BBDF-6E39EAFA6CE2}">
      <dgm:prSet phldrT="[Текст]" custT="1"/>
      <dgm:spPr>
        <a:xfrm>
          <a:off x="89614" y="813735"/>
          <a:ext cx="1307254" cy="646972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ватажок троянців</a:t>
          </a:r>
        </a:p>
      </dgm:t>
    </dgm:pt>
    <dgm:pt modelId="{54BF08B5-34CD-4185-BA70-0A952FC35A99}" type="parTrans" cxnId="{F335BE6F-5EC6-4AEC-A513-931C2D44EDBC}">
      <dgm:prSet/>
      <dgm:spPr>
        <a:xfrm>
          <a:off x="656310" y="503611"/>
          <a:ext cx="1922261" cy="227540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BDFB2D-E0ED-44C3-82B2-DAD44B91D73B}" type="sibTrans" cxnId="{F335BE6F-5EC6-4AEC-A513-931C2D44EDBC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E34CBF-620E-48CF-8A70-FD2BC9EF3B5B}">
      <dgm:prSet phldrT="[Текст]" custT="1"/>
      <dgm:spPr>
        <a:xfrm>
          <a:off x="1682698" y="813735"/>
          <a:ext cx="782374" cy="496807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люблячий чоловік і батько</a:t>
          </a:r>
        </a:p>
      </dgm:t>
    </dgm:pt>
    <dgm:pt modelId="{DE959F82-3C59-4054-B2C7-DF56E9B345A6}" type="parTrans" cxnId="{A90593AD-1FE1-4F8F-A88A-4E540B9DD14D}">
      <dgm:prSet/>
      <dgm:spPr>
        <a:xfrm>
          <a:off x="1986955" y="503611"/>
          <a:ext cx="591616" cy="227540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0C77EE-78EE-406A-9CB9-6AB3630232E1}" type="sibTrans" cxnId="{A90593AD-1FE1-4F8F-A88A-4E540B9DD14D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ABAC64-4A76-470A-B732-5A122E29AE04}">
      <dgm:prSet phldrT="[Текст]" custT="1"/>
      <dgm:spPr>
        <a:xfrm>
          <a:off x="2638934" y="813735"/>
          <a:ext cx="1313207" cy="496807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хороший брат</a:t>
          </a:r>
        </a:p>
      </dgm:t>
    </dgm:pt>
    <dgm:pt modelId="{CB903A3C-5D2E-4734-9144-285C5FC0B963}" type="parTrans" cxnId="{259BD329-4351-4698-9C92-27BE630CA4F8}">
      <dgm:prSet/>
      <dgm:spPr>
        <a:xfrm>
          <a:off x="2578572" y="503611"/>
          <a:ext cx="630035" cy="227540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6EA903-71E3-4170-9395-19CBD08F3F6A}" type="sibTrans" cxnId="{259BD329-4351-4698-9C92-27BE630CA4F8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CA7CBD-8AA7-4643-A612-93692CEF6072}">
      <dgm:prSet phldrT="[Текст]" custT="1"/>
      <dgm:spPr>
        <a:xfrm>
          <a:off x="4203634" y="813735"/>
          <a:ext cx="1037757" cy="496807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сміливий воїн</a:t>
          </a:r>
        </a:p>
      </dgm:t>
    </dgm:pt>
    <dgm:pt modelId="{1BFEB3DB-AAC0-4363-8A3E-64938E7F423D}" type="parTrans" cxnId="{AD759ED1-75BA-48F1-A39E-72C72F9B5340}">
      <dgm:prSet/>
      <dgm:spPr>
        <a:xfrm>
          <a:off x="2578572" y="503611"/>
          <a:ext cx="2057010" cy="227540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BEFEFC1A-FA6C-4B27-8215-92DABE7091A4}" type="sibTrans" cxnId="{AD759ED1-75BA-48F1-A39E-72C72F9B5340}">
      <dgm:prSet/>
      <dgm:spPr/>
      <dgm:t>
        <a:bodyPr/>
        <a:lstStyle/>
        <a:p>
          <a:endParaRPr lang="uk-UA"/>
        </a:p>
      </dgm:t>
    </dgm:pt>
    <dgm:pt modelId="{CC985D2A-6359-41B7-85FB-4C92197E5C04}">
      <dgm:prSet custT="1"/>
      <dgm:spPr>
        <a:xfrm>
          <a:off x="219621" y="1688249"/>
          <a:ext cx="1047239" cy="1310002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Адже він старший син царя Трої Пріама</a:t>
          </a:r>
        </a:p>
      </dgm:t>
    </dgm:pt>
    <dgm:pt modelId="{D03F17DC-7D92-407A-AA44-75E8D1516D7A}" type="parTrans" cxnId="{3C1D156D-B65A-4CCF-95EC-C5ED254CE4A2}">
      <dgm:prSet/>
      <dgm:spPr>
        <a:xfrm>
          <a:off x="610590" y="1378124"/>
          <a:ext cx="91440" cy="227540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42536BD4-A786-491C-9D45-B6DCD1033BD6}" type="sibTrans" cxnId="{3C1D156D-B65A-4CCF-95EC-C5ED254CE4A2}">
      <dgm:prSet/>
      <dgm:spPr/>
      <dgm:t>
        <a:bodyPr/>
        <a:lstStyle/>
        <a:p>
          <a:endParaRPr lang="uk-UA"/>
        </a:p>
      </dgm:t>
    </dgm:pt>
    <dgm:pt modelId="{57F18FD8-C89E-4FC3-9EDD-91BF90EC09A1}">
      <dgm:prSet custT="1"/>
      <dgm:spPr>
        <a:xfrm>
          <a:off x="1570729" y="1538084"/>
          <a:ext cx="1006313" cy="1495332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перед боєм прощається з дружиною і сином, дбає про їх порятунок</a:t>
          </a:r>
        </a:p>
      </dgm:t>
    </dgm:pt>
    <dgm:pt modelId="{05C03BFD-C2CA-44B7-88A3-C649C70F7590}" type="parTrans" cxnId="{E6CC9CE4-6123-4055-B5FF-648B17097238}">
      <dgm:prSet/>
      <dgm:spPr>
        <a:xfrm>
          <a:off x="1941235" y="1227959"/>
          <a:ext cx="91440" cy="227540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D35A45A0-5DBA-44A9-81F9-85C3C6B5DAF0}" type="sibTrans" cxnId="{E6CC9CE4-6123-4055-B5FF-648B17097238}">
      <dgm:prSet/>
      <dgm:spPr/>
      <dgm:t>
        <a:bodyPr/>
        <a:lstStyle/>
        <a:p>
          <a:endParaRPr lang="uk-UA"/>
        </a:p>
      </dgm:t>
    </dgm:pt>
    <dgm:pt modelId="{4652AA27-51FA-4AC5-9145-EB0E24C9DEEA}">
      <dgm:prSet custT="1"/>
      <dgm:spPr>
        <a:xfrm>
          <a:off x="2803628" y="1538084"/>
          <a:ext cx="983820" cy="1975670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вступає у війні за честь брата та його коханої</a:t>
          </a:r>
        </a:p>
      </dgm:t>
    </dgm:pt>
    <dgm:pt modelId="{6B70D670-2E8E-493D-99E1-D1D21E448363}" type="parTrans" cxnId="{FEA4CDE8-BF51-4449-852F-36F8D57DD4E3}">
      <dgm:prSet/>
      <dgm:spPr>
        <a:xfrm>
          <a:off x="3162887" y="1227959"/>
          <a:ext cx="91440" cy="227540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54B21DBA-C465-478B-8D3D-F57E0BB2F965}" type="sibTrans" cxnId="{FEA4CDE8-BF51-4449-852F-36F8D57DD4E3}">
      <dgm:prSet/>
      <dgm:spPr/>
      <dgm:t>
        <a:bodyPr/>
        <a:lstStyle/>
        <a:p>
          <a:endParaRPr lang="uk-UA"/>
        </a:p>
      </dgm:t>
    </dgm:pt>
    <dgm:pt modelId="{F820F315-2C26-48B0-85B7-9C4FD0520EC0}">
      <dgm:prSet custT="1"/>
      <dgm:spPr>
        <a:xfrm>
          <a:off x="3961309" y="1538084"/>
          <a:ext cx="1522407" cy="2077988"/>
        </a:xfr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uk-UA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убиває Патрокла і, знаючи, що його чекає смерть від помсти Ахілла, хоробро виходить на поєдинок</a:t>
          </a:r>
        </a:p>
      </dgm:t>
    </dgm:pt>
    <dgm:pt modelId="{86F11E50-C8AD-47EA-8DAD-FE69B15319ED}" type="parTrans" cxnId="{FB943BF4-6C0E-4B2B-893D-38E3C83324E1}">
      <dgm:prSet/>
      <dgm:spPr>
        <a:xfrm>
          <a:off x="4589862" y="1227959"/>
          <a:ext cx="91440" cy="227540"/>
        </a:xfr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24F34E81-F8ED-434A-A8C4-BA3C18BECD98}" type="sibTrans" cxnId="{FB943BF4-6C0E-4B2B-893D-38E3C83324E1}">
      <dgm:prSet/>
      <dgm:spPr/>
      <dgm:t>
        <a:bodyPr/>
        <a:lstStyle/>
        <a:p>
          <a:endParaRPr lang="uk-UA"/>
        </a:p>
      </dgm:t>
    </dgm:pt>
    <dgm:pt modelId="{3C51B9D1-1C8F-4462-B0DC-2673270CEC06}" type="pres">
      <dgm:prSet presAssocID="{99FF8D9D-7320-43B1-AF6D-8AE1B5D9B77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20F5B58F-92FE-4781-A9EA-D42450A762DA}" type="pres">
      <dgm:prSet presAssocID="{350E2BE8-F583-47B4-A3EA-F41130C0C509}" presName="hierRoot1" presStyleCnt="0"/>
      <dgm:spPr/>
    </dgm:pt>
    <dgm:pt modelId="{2CE351D0-9D6D-41A4-A193-01EC1865BEE1}" type="pres">
      <dgm:prSet presAssocID="{350E2BE8-F583-47B4-A3EA-F41130C0C509}" presName="composite" presStyleCnt="0"/>
      <dgm:spPr/>
    </dgm:pt>
    <dgm:pt modelId="{6800114D-F1F8-4D25-B2D7-33C8C5B1C59A}" type="pres">
      <dgm:prSet presAssocID="{350E2BE8-F583-47B4-A3EA-F41130C0C509}" presName="background" presStyleLbl="node0" presStyleIdx="0" presStyleCnt="1"/>
      <dgm:spPr>
        <a:xfrm>
          <a:off x="1659235" y="6803"/>
          <a:ext cx="1838674" cy="49680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9B2EEEEE-7A7A-4643-B5B9-62D9228EE9CB}" type="pres">
      <dgm:prSet presAssocID="{350E2BE8-F583-47B4-A3EA-F41130C0C509}" presName="text" presStyleLbl="fgAcc0" presStyleIdx="0" presStyleCnt="1" custScaleX="23501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9BDEB159-EF1B-4F24-8394-BA53E1A25B0F}" type="pres">
      <dgm:prSet presAssocID="{350E2BE8-F583-47B4-A3EA-F41130C0C509}" presName="hierChild2" presStyleCnt="0"/>
      <dgm:spPr/>
    </dgm:pt>
    <dgm:pt modelId="{510BADAE-B2E9-434D-B7C1-D8A39820DF24}" type="pres">
      <dgm:prSet presAssocID="{54BF08B5-34CD-4185-BA70-0A952FC35A99}" presName="Name10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922261" y="0"/>
              </a:moveTo>
              <a:lnTo>
                <a:pt x="1922261" y="155062"/>
              </a:lnTo>
              <a:lnTo>
                <a:pt x="0" y="155062"/>
              </a:lnTo>
              <a:lnTo>
                <a:pt x="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55BB23F1-9C1B-44A9-802D-1072A3C76804}" type="pres">
      <dgm:prSet presAssocID="{DE5F84A3-697B-4A10-BBDF-6E39EAFA6CE2}" presName="hierRoot2" presStyleCnt="0"/>
      <dgm:spPr/>
    </dgm:pt>
    <dgm:pt modelId="{5007D4A3-3B95-4E94-9431-F163C3FFADE2}" type="pres">
      <dgm:prSet presAssocID="{DE5F84A3-697B-4A10-BBDF-6E39EAFA6CE2}" presName="composite2" presStyleCnt="0"/>
      <dgm:spPr/>
    </dgm:pt>
    <dgm:pt modelId="{57BC9A51-02F4-4174-A34F-FB6365818250}" type="pres">
      <dgm:prSet presAssocID="{DE5F84A3-697B-4A10-BBDF-6E39EAFA6CE2}" presName="background2" presStyleLbl="node2" presStyleIdx="0" presStyleCnt="4"/>
      <dgm:spPr>
        <a:xfrm>
          <a:off x="2683" y="731151"/>
          <a:ext cx="1307254" cy="64697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074964FD-D2E6-492E-9DEA-8FCC0409351C}" type="pres">
      <dgm:prSet presAssocID="{DE5F84A3-697B-4A10-BBDF-6E39EAFA6CE2}" presName="text2" presStyleLbl="fgAcc2" presStyleIdx="0" presStyleCnt="4" custScaleX="167088" custScaleY="13022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61BA115C-2247-4B84-8558-9BBC671812E4}" type="pres">
      <dgm:prSet presAssocID="{DE5F84A3-697B-4A10-BBDF-6E39EAFA6CE2}" presName="hierChild3" presStyleCnt="0"/>
      <dgm:spPr/>
    </dgm:pt>
    <dgm:pt modelId="{48AECFD1-CB16-42D0-B753-1B9952B16AAC}" type="pres">
      <dgm:prSet presAssocID="{D03F17DC-7D92-407A-AA44-75E8D1516D7A}" presName="Name17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32CC4F35-9BC0-4994-BC95-B210AF8342D9}" type="pres">
      <dgm:prSet presAssocID="{CC985D2A-6359-41B7-85FB-4C92197E5C04}" presName="hierRoot3" presStyleCnt="0"/>
      <dgm:spPr/>
    </dgm:pt>
    <dgm:pt modelId="{49FEED7A-467B-46A4-AB5D-4D48093687D3}" type="pres">
      <dgm:prSet presAssocID="{CC985D2A-6359-41B7-85FB-4C92197E5C04}" presName="composite3" presStyleCnt="0"/>
      <dgm:spPr/>
    </dgm:pt>
    <dgm:pt modelId="{8B4251E6-03FC-4E78-9114-F43122C18124}" type="pres">
      <dgm:prSet presAssocID="{CC985D2A-6359-41B7-85FB-4C92197E5C04}" presName="background3" presStyleLbl="node3" presStyleIdx="0" presStyleCnt="4"/>
      <dgm:spPr>
        <a:xfrm>
          <a:off x="132690" y="1605665"/>
          <a:ext cx="1047239" cy="131000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567A5037-C171-46D1-908F-BF80CA8FB82B}" type="pres">
      <dgm:prSet presAssocID="{CC985D2A-6359-41B7-85FB-4C92197E5C04}" presName="text3" presStyleLbl="fgAcc3" presStyleIdx="0" presStyleCnt="4" custScaleX="133854" custScaleY="16860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ECE21653-9E41-43C4-9B59-7B6BA5E71D55}" type="pres">
      <dgm:prSet presAssocID="{CC985D2A-6359-41B7-85FB-4C92197E5C04}" presName="hierChild4" presStyleCnt="0"/>
      <dgm:spPr/>
    </dgm:pt>
    <dgm:pt modelId="{86D053A8-21DD-4A68-99D3-4736535E161E}" type="pres">
      <dgm:prSet presAssocID="{DE959F82-3C59-4054-B2C7-DF56E9B345A6}" presName="Name10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591616" y="0"/>
              </a:moveTo>
              <a:lnTo>
                <a:pt x="591616" y="155062"/>
              </a:lnTo>
              <a:lnTo>
                <a:pt x="0" y="155062"/>
              </a:lnTo>
              <a:lnTo>
                <a:pt x="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544398B8-CD7F-4C47-A607-EF463ACED1D5}" type="pres">
      <dgm:prSet presAssocID="{C1E34CBF-620E-48CF-8A70-FD2BC9EF3B5B}" presName="hierRoot2" presStyleCnt="0"/>
      <dgm:spPr/>
    </dgm:pt>
    <dgm:pt modelId="{010F2154-0B4F-4506-A769-33910C9B1263}" type="pres">
      <dgm:prSet presAssocID="{C1E34CBF-620E-48CF-8A70-FD2BC9EF3B5B}" presName="composite2" presStyleCnt="0"/>
      <dgm:spPr/>
    </dgm:pt>
    <dgm:pt modelId="{0F09E229-0CE7-49AA-93B1-CE2217EF853C}" type="pres">
      <dgm:prSet presAssocID="{C1E34CBF-620E-48CF-8A70-FD2BC9EF3B5B}" presName="background2" presStyleLbl="node2" presStyleIdx="1" presStyleCnt="4"/>
      <dgm:spPr>
        <a:xfrm>
          <a:off x="1595768" y="731151"/>
          <a:ext cx="782374" cy="49680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59653801-968C-479B-AAE4-3A2E3D9B5501}" type="pres">
      <dgm:prSet presAssocID="{C1E34CBF-620E-48CF-8A70-FD2BC9EF3B5B}" presName="text2" presStyleLbl="fgAcc2" presStyleIdx="1" presStyleCnt="4" custScaleY="17350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FBFF2D98-077D-4CD1-A551-3F7DF2AA0B49}" type="pres">
      <dgm:prSet presAssocID="{C1E34CBF-620E-48CF-8A70-FD2BC9EF3B5B}" presName="hierChild3" presStyleCnt="0"/>
      <dgm:spPr/>
    </dgm:pt>
    <dgm:pt modelId="{233DBC38-95C0-4430-A527-95954E02A5E9}" type="pres">
      <dgm:prSet presAssocID="{05C03BFD-C2CA-44B7-88A3-C649C70F7590}" presName="Name17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F0244ED1-91BE-4618-BE85-DBC34988187C}" type="pres">
      <dgm:prSet presAssocID="{57F18FD8-C89E-4FC3-9EDD-91BF90EC09A1}" presName="hierRoot3" presStyleCnt="0"/>
      <dgm:spPr/>
    </dgm:pt>
    <dgm:pt modelId="{1CF4E350-DFF3-4DE8-A1D2-0219114EB22E}" type="pres">
      <dgm:prSet presAssocID="{57F18FD8-C89E-4FC3-9EDD-91BF90EC09A1}" presName="composite3" presStyleCnt="0"/>
      <dgm:spPr/>
    </dgm:pt>
    <dgm:pt modelId="{28D238F8-7DAD-49BD-850C-DEC9B44AA596}" type="pres">
      <dgm:prSet presAssocID="{57F18FD8-C89E-4FC3-9EDD-91BF90EC09A1}" presName="background3" presStyleLbl="node3" presStyleIdx="1" presStyleCnt="4"/>
      <dgm:spPr>
        <a:xfrm>
          <a:off x="1483798" y="1455500"/>
          <a:ext cx="1006313" cy="149533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26413886-E1CD-44AA-BC30-9C6B9A905561}" type="pres">
      <dgm:prSet presAssocID="{57F18FD8-C89E-4FC3-9EDD-91BF90EC09A1}" presName="text3" presStyleLbl="fgAcc3" presStyleIdx="1" presStyleCnt="4" custScaleX="128623" custScaleY="25912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01BD3C2A-9EA0-4046-BB30-A7487E7499E4}" type="pres">
      <dgm:prSet presAssocID="{57F18FD8-C89E-4FC3-9EDD-91BF90EC09A1}" presName="hierChild4" presStyleCnt="0"/>
      <dgm:spPr/>
    </dgm:pt>
    <dgm:pt modelId="{82B01B6A-2F2B-4F35-B311-EFD20B7D97D1}" type="pres">
      <dgm:prSet presAssocID="{CB903A3C-5D2E-4734-9144-285C5FC0B963}" presName="Name10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62"/>
              </a:lnTo>
              <a:lnTo>
                <a:pt x="630035" y="155062"/>
              </a:lnTo>
              <a:lnTo>
                <a:pt x="630035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B628FA94-EFCA-484C-9992-1BE419BBC5EF}" type="pres">
      <dgm:prSet presAssocID="{91ABAC64-4A76-470A-B732-5A122E29AE04}" presName="hierRoot2" presStyleCnt="0"/>
      <dgm:spPr/>
    </dgm:pt>
    <dgm:pt modelId="{173F0F8D-D45A-4EF0-A8A9-2A96EDC7F769}" type="pres">
      <dgm:prSet presAssocID="{91ABAC64-4A76-470A-B732-5A122E29AE04}" presName="composite2" presStyleCnt="0"/>
      <dgm:spPr/>
    </dgm:pt>
    <dgm:pt modelId="{F6776D0E-1845-4A9E-BB46-16513A44257C}" type="pres">
      <dgm:prSet presAssocID="{91ABAC64-4A76-470A-B732-5A122E29AE04}" presName="background2" presStyleLbl="node2" presStyleIdx="2" presStyleCnt="4"/>
      <dgm:spPr>
        <a:xfrm>
          <a:off x="2552003" y="731151"/>
          <a:ext cx="1313207" cy="49680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294B385E-882C-4CE8-84DC-0648366C4EF0}" type="pres">
      <dgm:prSet presAssocID="{91ABAC64-4A76-470A-B732-5A122E29AE04}" presName="text2" presStyleLbl="fgAcc2" presStyleIdx="2" presStyleCnt="4" custScaleX="16784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9B9F10F7-28A7-4B5A-AD6A-31C639DAECBE}" type="pres">
      <dgm:prSet presAssocID="{91ABAC64-4A76-470A-B732-5A122E29AE04}" presName="hierChild3" presStyleCnt="0"/>
      <dgm:spPr/>
    </dgm:pt>
    <dgm:pt modelId="{264D19E6-47CC-4B1F-9CD5-067E68DF8F11}" type="pres">
      <dgm:prSet presAssocID="{6B70D670-2E8E-493D-99E1-D1D21E448363}" presName="Name17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761B4076-9C79-48C5-98E6-95EFAEFBD14A}" type="pres">
      <dgm:prSet presAssocID="{4652AA27-51FA-4AC5-9145-EB0E24C9DEEA}" presName="hierRoot3" presStyleCnt="0"/>
      <dgm:spPr/>
    </dgm:pt>
    <dgm:pt modelId="{D461644A-8519-48DA-8AFF-AECD1592E29A}" type="pres">
      <dgm:prSet presAssocID="{4652AA27-51FA-4AC5-9145-EB0E24C9DEEA}" presName="composite3" presStyleCnt="0"/>
      <dgm:spPr/>
    </dgm:pt>
    <dgm:pt modelId="{5282807B-5AC3-4A4A-BA4A-60406B2B85CF}" type="pres">
      <dgm:prSet presAssocID="{4652AA27-51FA-4AC5-9145-EB0E24C9DEEA}" presName="background3" presStyleLbl="node3" presStyleIdx="2" presStyleCnt="4"/>
      <dgm:spPr>
        <a:xfrm>
          <a:off x="2716697" y="1455500"/>
          <a:ext cx="983820" cy="1975670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F5865800-076A-44EC-AA14-67B5B7878354}" type="pres">
      <dgm:prSet presAssocID="{4652AA27-51FA-4AC5-9145-EB0E24C9DEEA}" presName="text3" presStyleLbl="fgAcc3" presStyleIdx="2" presStyleCnt="4" custScaleX="125748" custScaleY="21859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475C0F57-7E3E-46FF-A643-FD8B71EB98BD}" type="pres">
      <dgm:prSet presAssocID="{4652AA27-51FA-4AC5-9145-EB0E24C9DEEA}" presName="hierChild4" presStyleCnt="0"/>
      <dgm:spPr/>
    </dgm:pt>
    <dgm:pt modelId="{FE0E5E14-8701-4FAC-8853-517C07FE5DFF}" type="pres">
      <dgm:prSet presAssocID="{1BFEB3DB-AAC0-4363-8A3E-64938E7F423D}" presName="Name10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62"/>
              </a:lnTo>
              <a:lnTo>
                <a:pt x="2057010" y="155062"/>
              </a:lnTo>
              <a:lnTo>
                <a:pt x="205701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AF340001-21AD-4CDB-A139-17F8E1892238}" type="pres">
      <dgm:prSet presAssocID="{97CA7CBD-8AA7-4643-A612-93692CEF6072}" presName="hierRoot2" presStyleCnt="0"/>
      <dgm:spPr/>
    </dgm:pt>
    <dgm:pt modelId="{1D6C669B-8847-442F-B8EC-C2437F25F645}" type="pres">
      <dgm:prSet presAssocID="{97CA7CBD-8AA7-4643-A612-93692CEF6072}" presName="composite2" presStyleCnt="0"/>
      <dgm:spPr/>
    </dgm:pt>
    <dgm:pt modelId="{8F4EBAE3-9343-48CF-A464-E3F7B3FB906C}" type="pres">
      <dgm:prSet presAssocID="{97CA7CBD-8AA7-4643-A612-93692CEF6072}" presName="background2" presStyleLbl="node2" presStyleIdx="3" presStyleCnt="4"/>
      <dgm:spPr>
        <a:xfrm>
          <a:off x="4116703" y="731151"/>
          <a:ext cx="1037757" cy="49680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9A77308B-5EC7-4E9A-8455-7F857117ABE7}" type="pres">
      <dgm:prSet presAssocID="{97CA7CBD-8AA7-4643-A612-93692CEF6072}" presName="text2" presStyleLbl="fgAcc2" presStyleIdx="3" presStyleCnt="4" custScaleX="13264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A2090097-7195-482B-8642-058BD012478B}" type="pres">
      <dgm:prSet presAssocID="{97CA7CBD-8AA7-4643-A612-93692CEF6072}" presName="hierChild3" presStyleCnt="0"/>
      <dgm:spPr/>
    </dgm:pt>
    <dgm:pt modelId="{9F1530C2-328C-4EEC-84C9-7995FE98D16F}" type="pres">
      <dgm:prSet presAssocID="{86F11E50-C8AD-47EA-8DAD-FE69B15319ED}" presName="Name17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</dgm:spPr>
      <dgm:t>
        <a:bodyPr/>
        <a:lstStyle/>
        <a:p>
          <a:endParaRPr lang="uk-UA"/>
        </a:p>
      </dgm:t>
    </dgm:pt>
    <dgm:pt modelId="{CDF2E570-2C16-46F8-97C9-95C22D53D306}" type="pres">
      <dgm:prSet presAssocID="{F820F315-2C26-48B0-85B7-9C4FD0520EC0}" presName="hierRoot3" presStyleCnt="0"/>
      <dgm:spPr/>
    </dgm:pt>
    <dgm:pt modelId="{2174281D-14D0-4610-8405-05A24B9DAF3F}" type="pres">
      <dgm:prSet presAssocID="{F820F315-2C26-48B0-85B7-9C4FD0520EC0}" presName="composite3" presStyleCnt="0"/>
      <dgm:spPr/>
    </dgm:pt>
    <dgm:pt modelId="{782F1FC5-6D9F-4133-B75F-6B82F9D25887}" type="pres">
      <dgm:prSet presAssocID="{F820F315-2C26-48B0-85B7-9C4FD0520EC0}" presName="background3" presStyleLbl="node3" presStyleIdx="3" presStyleCnt="4"/>
      <dgm:spPr>
        <a:xfrm>
          <a:off x="3874378" y="1455500"/>
          <a:ext cx="1522407" cy="2077988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uk-UA"/>
        </a:p>
      </dgm:t>
    </dgm:pt>
    <dgm:pt modelId="{53803766-88DB-4867-9694-5293BAD11514}" type="pres">
      <dgm:prSet presAssocID="{F820F315-2C26-48B0-85B7-9C4FD0520EC0}" presName="text3" presStyleLbl="fgAcc3" presStyleIdx="3" presStyleCnt="4" custScaleX="194588" custScaleY="25618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D41B222A-D10A-4205-A3A7-678F53868802}" type="pres">
      <dgm:prSet presAssocID="{F820F315-2C26-48B0-85B7-9C4FD0520EC0}" presName="hierChild4" presStyleCnt="0"/>
      <dgm:spPr/>
    </dgm:pt>
  </dgm:ptLst>
  <dgm:cxnLst>
    <dgm:cxn modelId="{B31ABABD-AF78-4714-930B-9DA7E5D76759}" type="presOf" srcId="{D03F17DC-7D92-407A-AA44-75E8D1516D7A}" destId="{48AECFD1-CB16-42D0-B753-1B9952B16AAC}" srcOrd="0" destOrd="0" presId="urn:microsoft.com/office/officeart/2005/8/layout/hierarchy1"/>
    <dgm:cxn modelId="{3C1D156D-B65A-4CCF-95EC-C5ED254CE4A2}" srcId="{DE5F84A3-697B-4A10-BBDF-6E39EAFA6CE2}" destId="{CC985D2A-6359-41B7-85FB-4C92197E5C04}" srcOrd="0" destOrd="0" parTransId="{D03F17DC-7D92-407A-AA44-75E8D1516D7A}" sibTransId="{42536BD4-A786-491C-9D45-B6DCD1033BD6}"/>
    <dgm:cxn modelId="{1BAEAE09-A2D5-4C72-827A-05D14599B0BF}" type="presOf" srcId="{6B70D670-2E8E-493D-99E1-D1D21E448363}" destId="{264D19E6-47CC-4B1F-9CD5-067E68DF8F11}" srcOrd="0" destOrd="0" presId="urn:microsoft.com/office/officeart/2005/8/layout/hierarchy1"/>
    <dgm:cxn modelId="{E6CC9CE4-6123-4055-B5FF-648B17097238}" srcId="{C1E34CBF-620E-48CF-8A70-FD2BC9EF3B5B}" destId="{57F18FD8-C89E-4FC3-9EDD-91BF90EC09A1}" srcOrd="0" destOrd="0" parTransId="{05C03BFD-C2CA-44B7-88A3-C649C70F7590}" sibTransId="{D35A45A0-5DBA-44A9-81F9-85C3C6B5DAF0}"/>
    <dgm:cxn modelId="{7987012B-2A51-4744-BE5E-48D2046B6740}" type="presOf" srcId="{F820F315-2C26-48B0-85B7-9C4FD0520EC0}" destId="{53803766-88DB-4867-9694-5293BAD11514}" srcOrd="0" destOrd="0" presId="urn:microsoft.com/office/officeart/2005/8/layout/hierarchy1"/>
    <dgm:cxn modelId="{D0563CF9-6DDC-42AE-A8B4-CF531DA88E44}" type="presOf" srcId="{CB903A3C-5D2E-4734-9144-285C5FC0B963}" destId="{82B01B6A-2F2B-4F35-B311-EFD20B7D97D1}" srcOrd="0" destOrd="0" presId="urn:microsoft.com/office/officeart/2005/8/layout/hierarchy1"/>
    <dgm:cxn modelId="{15540126-A6DC-47BE-85C9-0BF3A9F9895E}" type="presOf" srcId="{86F11E50-C8AD-47EA-8DAD-FE69B15319ED}" destId="{9F1530C2-328C-4EEC-84C9-7995FE98D16F}" srcOrd="0" destOrd="0" presId="urn:microsoft.com/office/officeart/2005/8/layout/hierarchy1"/>
    <dgm:cxn modelId="{AD26293A-BAF7-4752-94DF-C6C02404EA71}" type="presOf" srcId="{C1E34CBF-620E-48CF-8A70-FD2BC9EF3B5B}" destId="{59653801-968C-479B-AAE4-3A2E3D9B5501}" srcOrd="0" destOrd="0" presId="urn:microsoft.com/office/officeart/2005/8/layout/hierarchy1"/>
    <dgm:cxn modelId="{A90593AD-1FE1-4F8F-A88A-4E540B9DD14D}" srcId="{350E2BE8-F583-47B4-A3EA-F41130C0C509}" destId="{C1E34CBF-620E-48CF-8A70-FD2BC9EF3B5B}" srcOrd="1" destOrd="0" parTransId="{DE959F82-3C59-4054-B2C7-DF56E9B345A6}" sibTransId="{5E0C77EE-78EE-406A-9CB9-6AB3630232E1}"/>
    <dgm:cxn modelId="{C6513B8F-38B4-4E58-9040-1FC18841EA28}" type="presOf" srcId="{97CA7CBD-8AA7-4643-A612-93692CEF6072}" destId="{9A77308B-5EC7-4E9A-8455-7F857117ABE7}" srcOrd="0" destOrd="0" presId="urn:microsoft.com/office/officeart/2005/8/layout/hierarchy1"/>
    <dgm:cxn modelId="{F335BE6F-5EC6-4AEC-A513-931C2D44EDBC}" srcId="{350E2BE8-F583-47B4-A3EA-F41130C0C509}" destId="{DE5F84A3-697B-4A10-BBDF-6E39EAFA6CE2}" srcOrd="0" destOrd="0" parTransId="{54BF08B5-34CD-4185-BA70-0A952FC35A99}" sibTransId="{9EBDFB2D-E0ED-44C3-82B2-DAD44B91D73B}"/>
    <dgm:cxn modelId="{F1B3FA0D-DD5F-4AAC-BF8F-DF367CE00BCD}" type="presOf" srcId="{DE959F82-3C59-4054-B2C7-DF56E9B345A6}" destId="{86D053A8-21DD-4A68-99D3-4736535E161E}" srcOrd="0" destOrd="0" presId="urn:microsoft.com/office/officeart/2005/8/layout/hierarchy1"/>
    <dgm:cxn modelId="{BCFB6E60-C5E4-4AFB-B8F5-654F7A410EFF}" type="presOf" srcId="{1BFEB3DB-AAC0-4363-8A3E-64938E7F423D}" destId="{FE0E5E14-8701-4FAC-8853-517C07FE5DFF}" srcOrd="0" destOrd="0" presId="urn:microsoft.com/office/officeart/2005/8/layout/hierarchy1"/>
    <dgm:cxn modelId="{575F7ED7-0135-42DB-84DB-E87F31F99F18}" type="presOf" srcId="{05C03BFD-C2CA-44B7-88A3-C649C70F7590}" destId="{233DBC38-95C0-4430-A527-95954E02A5E9}" srcOrd="0" destOrd="0" presId="urn:microsoft.com/office/officeart/2005/8/layout/hierarchy1"/>
    <dgm:cxn modelId="{726A532F-9C72-423D-A4EB-C9B7F7BC0895}" type="presOf" srcId="{CC985D2A-6359-41B7-85FB-4C92197E5C04}" destId="{567A5037-C171-46D1-908F-BF80CA8FB82B}" srcOrd="0" destOrd="0" presId="urn:microsoft.com/office/officeart/2005/8/layout/hierarchy1"/>
    <dgm:cxn modelId="{6A5706ED-38DF-4C76-A443-8B87E6B077DA}" type="presOf" srcId="{54BF08B5-34CD-4185-BA70-0A952FC35A99}" destId="{510BADAE-B2E9-434D-B7C1-D8A39820DF24}" srcOrd="0" destOrd="0" presId="urn:microsoft.com/office/officeart/2005/8/layout/hierarchy1"/>
    <dgm:cxn modelId="{FB943BF4-6C0E-4B2B-893D-38E3C83324E1}" srcId="{97CA7CBD-8AA7-4643-A612-93692CEF6072}" destId="{F820F315-2C26-48B0-85B7-9C4FD0520EC0}" srcOrd="0" destOrd="0" parTransId="{86F11E50-C8AD-47EA-8DAD-FE69B15319ED}" sibTransId="{24F34E81-F8ED-434A-A8C4-BA3C18BECD98}"/>
    <dgm:cxn modelId="{FD65FF27-5D5C-4DF3-ACCB-30AF268F61C3}" type="presOf" srcId="{DE5F84A3-697B-4A10-BBDF-6E39EAFA6CE2}" destId="{074964FD-D2E6-492E-9DEA-8FCC0409351C}" srcOrd="0" destOrd="0" presId="urn:microsoft.com/office/officeart/2005/8/layout/hierarchy1"/>
    <dgm:cxn modelId="{02684579-99DF-42C4-861A-87F8AEE9F438}" type="presOf" srcId="{350E2BE8-F583-47B4-A3EA-F41130C0C509}" destId="{9B2EEEEE-7A7A-4643-B5B9-62D9228EE9CB}" srcOrd="0" destOrd="0" presId="urn:microsoft.com/office/officeart/2005/8/layout/hierarchy1"/>
    <dgm:cxn modelId="{B9B33D46-2285-40AA-ACD4-04740AD7DEED}" type="presOf" srcId="{91ABAC64-4A76-470A-B732-5A122E29AE04}" destId="{294B385E-882C-4CE8-84DC-0648366C4EF0}" srcOrd="0" destOrd="0" presId="urn:microsoft.com/office/officeart/2005/8/layout/hierarchy1"/>
    <dgm:cxn modelId="{259BD329-4351-4698-9C92-27BE630CA4F8}" srcId="{350E2BE8-F583-47B4-A3EA-F41130C0C509}" destId="{91ABAC64-4A76-470A-B732-5A122E29AE04}" srcOrd="2" destOrd="0" parTransId="{CB903A3C-5D2E-4734-9144-285C5FC0B963}" sibTransId="{746EA903-71E3-4170-9395-19CBD08F3F6A}"/>
    <dgm:cxn modelId="{FEA4CDE8-BF51-4449-852F-36F8D57DD4E3}" srcId="{91ABAC64-4A76-470A-B732-5A122E29AE04}" destId="{4652AA27-51FA-4AC5-9145-EB0E24C9DEEA}" srcOrd="0" destOrd="0" parTransId="{6B70D670-2E8E-493D-99E1-D1D21E448363}" sibTransId="{54B21DBA-C465-478B-8D3D-F57E0BB2F965}"/>
    <dgm:cxn modelId="{DA94B3D4-ADAB-4EFE-A622-D6FDFEBD61FB}" type="presOf" srcId="{57F18FD8-C89E-4FC3-9EDD-91BF90EC09A1}" destId="{26413886-E1CD-44AA-BC30-9C6B9A905561}" srcOrd="0" destOrd="0" presId="urn:microsoft.com/office/officeart/2005/8/layout/hierarchy1"/>
    <dgm:cxn modelId="{1AFE94AF-F3F7-4908-92B8-07689D2D1EE2}" srcId="{99FF8D9D-7320-43B1-AF6D-8AE1B5D9B77E}" destId="{350E2BE8-F583-47B4-A3EA-F41130C0C509}" srcOrd="0" destOrd="0" parTransId="{54081B7A-10FF-40AA-AFCA-D809555C1B4A}" sibTransId="{D09D35BE-38C9-4799-9759-ABDABD0BF347}"/>
    <dgm:cxn modelId="{267A08C8-86CE-4E60-8CDC-FEB1EC543B25}" type="presOf" srcId="{99FF8D9D-7320-43B1-AF6D-8AE1B5D9B77E}" destId="{3C51B9D1-1C8F-4462-B0DC-2673270CEC06}" srcOrd="0" destOrd="0" presId="urn:microsoft.com/office/officeart/2005/8/layout/hierarchy1"/>
    <dgm:cxn modelId="{46CEF7DF-A0B7-4E90-A46A-273A48CA9236}" type="presOf" srcId="{4652AA27-51FA-4AC5-9145-EB0E24C9DEEA}" destId="{F5865800-076A-44EC-AA14-67B5B7878354}" srcOrd="0" destOrd="0" presId="urn:microsoft.com/office/officeart/2005/8/layout/hierarchy1"/>
    <dgm:cxn modelId="{AD759ED1-75BA-48F1-A39E-72C72F9B5340}" srcId="{350E2BE8-F583-47B4-A3EA-F41130C0C509}" destId="{97CA7CBD-8AA7-4643-A612-93692CEF6072}" srcOrd="3" destOrd="0" parTransId="{1BFEB3DB-AAC0-4363-8A3E-64938E7F423D}" sibTransId="{BEFEFC1A-FA6C-4B27-8215-92DABE7091A4}"/>
    <dgm:cxn modelId="{5A53AEDC-3533-4AB3-B701-11896421BBE1}" type="presParOf" srcId="{3C51B9D1-1C8F-4462-B0DC-2673270CEC06}" destId="{20F5B58F-92FE-4781-A9EA-D42450A762DA}" srcOrd="0" destOrd="0" presId="urn:microsoft.com/office/officeart/2005/8/layout/hierarchy1"/>
    <dgm:cxn modelId="{9655B32B-31D5-45B8-B0C6-EEDE2B952C6D}" type="presParOf" srcId="{20F5B58F-92FE-4781-A9EA-D42450A762DA}" destId="{2CE351D0-9D6D-41A4-A193-01EC1865BEE1}" srcOrd="0" destOrd="0" presId="urn:microsoft.com/office/officeart/2005/8/layout/hierarchy1"/>
    <dgm:cxn modelId="{90C66BDA-EDA6-488B-8749-892B2F1210EE}" type="presParOf" srcId="{2CE351D0-9D6D-41A4-A193-01EC1865BEE1}" destId="{6800114D-F1F8-4D25-B2D7-33C8C5B1C59A}" srcOrd="0" destOrd="0" presId="urn:microsoft.com/office/officeart/2005/8/layout/hierarchy1"/>
    <dgm:cxn modelId="{C09186DA-4D90-46EC-8896-A26E3A7B2547}" type="presParOf" srcId="{2CE351D0-9D6D-41A4-A193-01EC1865BEE1}" destId="{9B2EEEEE-7A7A-4643-B5B9-62D9228EE9CB}" srcOrd="1" destOrd="0" presId="urn:microsoft.com/office/officeart/2005/8/layout/hierarchy1"/>
    <dgm:cxn modelId="{D3C4A3B4-D259-4985-AFD7-ED0592AB1112}" type="presParOf" srcId="{20F5B58F-92FE-4781-A9EA-D42450A762DA}" destId="{9BDEB159-EF1B-4F24-8394-BA53E1A25B0F}" srcOrd="1" destOrd="0" presId="urn:microsoft.com/office/officeart/2005/8/layout/hierarchy1"/>
    <dgm:cxn modelId="{97EF4367-3EA4-40C4-AC87-D8BD13934AC8}" type="presParOf" srcId="{9BDEB159-EF1B-4F24-8394-BA53E1A25B0F}" destId="{510BADAE-B2E9-434D-B7C1-D8A39820DF24}" srcOrd="0" destOrd="0" presId="urn:microsoft.com/office/officeart/2005/8/layout/hierarchy1"/>
    <dgm:cxn modelId="{AAC904B2-10B3-4C26-AAA9-06AAF9F0C94C}" type="presParOf" srcId="{9BDEB159-EF1B-4F24-8394-BA53E1A25B0F}" destId="{55BB23F1-9C1B-44A9-802D-1072A3C76804}" srcOrd="1" destOrd="0" presId="urn:microsoft.com/office/officeart/2005/8/layout/hierarchy1"/>
    <dgm:cxn modelId="{0A4BA1DE-C839-4851-A507-3E6AAD911E5E}" type="presParOf" srcId="{55BB23F1-9C1B-44A9-802D-1072A3C76804}" destId="{5007D4A3-3B95-4E94-9431-F163C3FFADE2}" srcOrd="0" destOrd="0" presId="urn:microsoft.com/office/officeart/2005/8/layout/hierarchy1"/>
    <dgm:cxn modelId="{71F3C259-4B69-4420-AC05-E0D358FAADEF}" type="presParOf" srcId="{5007D4A3-3B95-4E94-9431-F163C3FFADE2}" destId="{57BC9A51-02F4-4174-A34F-FB6365818250}" srcOrd="0" destOrd="0" presId="urn:microsoft.com/office/officeart/2005/8/layout/hierarchy1"/>
    <dgm:cxn modelId="{F71714D1-5A36-4898-B2D9-8BFD24F37A40}" type="presParOf" srcId="{5007D4A3-3B95-4E94-9431-F163C3FFADE2}" destId="{074964FD-D2E6-492E-9DEA-8FCC0409351C}" srcOrd="1" destOrd="0" presId="urn:microsoft.com/office/officeart/2005/8/layout/hierarchy1"/>
    <dgm:cxn modelId="{BE65F763-68EA-4AFB-9FF8-53D0E8F99555}" type="presParOf" srcId="{55BB23F1-9C1B-44A9-802D-1072A3C76804}" destId="{61BA115C-2247-4B84-8558-9BBC671812E4}" srcOrd="1" destOrd="0" presId="urn:microsoft.com/office/officeart/2005/8/layout/hierarchy1"/>
    <dgm:cxn modelId="{E2D2515F-7FD2-4187-8B40-A72AE8A1B67A}" type="presParOf" srcId="{61BA115C-2247-4B84-8558-9BBC671812E4}" destId="{48AECFD1-CB16-42D0-B753-1B9952B16AAC}" srcOrd="0" destOrd="0" presId="urn:microsoft.com/office/officeart/2005/8/layout/hierarchy1"/>
    <dgm:cxn modelId="{74879C4A-0596-4FE8-BE34-9CBFF162EC77}" type="presParOf" srcId="{61BA115C-2247-4B84-8558-9BBC671812E4}" destId="{32CC4F35-9BC0-4994-BC95-B210AF8342D9}" srcOrd="1" destOrd="0" presId="urn:microsoft.com/office/officeart/2005/8/layout/hierarchy1"/>
    <dgm:cxn modelId="{BEBADDDB-2D07-446B-A8A0-0BADBABF8063}" type="presParOf" srcId="{32CC4F35-9BC0-4994-BC95-B210AF8342D9}" destId="{49FEED7A-467B-46A4-AB5D-4D48093687D3}" srcOrd="0" destOrd="0" presId="urn:microsoft.com/office/officeart/2005/8/layout/hierarchy1"/>
    <dgm:cxn modelId="{FFC9CCA7-0383-4667-930D-8D076DF615FB}" type="presParOf" srcId="{49FEED7A-467B-46A4-AB5D-4D48093687D3}" destId="{8B4251E6-03FC-4E78-9114-F43122C18124}" srcOrd="0" destOrd="0" presId="urn:microsoft.com/office/officeart/2005/8/layout/hierarchy1"/>
    <dgm:cxn modelId="{39C75729-4663-4242-A5A0-9485A1FD8B67}" type="presParOf" srcId="{49FEED7A-467B-46A4-AB5D-4D48093687D3}" destId="{567A5037-C171-46D1-908F-BF80CA8FB82B}" srcOrd="1" destOrd="0" presId="urn:microsoft.com/office/officeart/2005/8/layout/hierarchy1"/>
    <dgm:cxn modelId="{5F6561C1-7B07-4B47-8CB0-4D5E58D2D5B6}" type="presParOf" srcId="{32CC4F35-9BC0-4994-BC95-B210AF8342D9}" destId="{ECE21653-9E41-43C4-9B59-7B6BA5E71D55}" srcOrd="1" destOrd="0" presId="urn:microsoft.com/office/officeart/2005/8/layout/hierarchy1"/>
    <dgm:cxn modelId="{8D76B973-0A4F-4781-8DE9-1E2D65FC1DD5}" type="presParOf" srcId="{9BDEB159-EF1B-4F24-8394-BA53E1A25B0F}" destId="{86D053A8-21DD-4A68-99D3-4736535E161E}" srcOrd="2" destOrd="0" presId="urn:microsoft.com/office/officeart/2005/8/layout/hierarchy1"/>
    <dgm:cxn modelId="{491E7683-3533-4AAE-9F1F-C6F1DFF7933D}" type="presParOf" srcId="{9BDEB159-EF1B-4F24-8394-BA53E1A25B0F}" destId="{544398B8-CD7F-4C47-A607-EF463ACED1D5}" srcOrd="3" destOrd="0" presId="urn:microsoft.com/office/officeart/2005/8/layout/hierarchy1"/>
    <dgm:cxn modelId="{477F2AF5-4CE2-488B-AFD9-D83A8BF41328}" type="presParOf" srcId="{544398B8-CD7F-4C47-A607-EF463ACED1D5}" destId="{010F2154-0B4F-4506-A769-33910C9B1263}" srcOrd="0" destOrd="0" presId="urn:microsoft.com/office/officeart/2005/8/layout/hierarchy1"/>
    <dgm:cxn modelId="{D6264CCF-6F0B-44E9-BB5F-A1BA0618CEC4}" type="presParOf" srcId="{010F2154-0B4F-4506-A769-33910C9B1263}" destId="{0F09E229-0CE7-49AA-93B1-CE2217EF853C}" srcOrd="0" destOrd="0" presId="urn:microsoft.com/office/officeart/2005/8/layout/hierarchy1"/>
    <dgm:cxn modelId="{5133E5EC-F611-4CC9-9B74-79913684DAEB}" type="presParOf" srcId="{010F2154-0B4F-4506-A769-33910C9B1263}" destId="{59653801-968C-479B-AAE4-3A2E3D9B5501}" srcOrd="1" destOrd="0" presId="urn:microsoft.com/office/officeart/2005/8/layout/hierarchy1"/>
    <dgm:cxn modelId="{67161BC3-B8B4-4CBC-A67D-0E0704AD89E5}" type="presParOf" srcId="{544398B8-CD7F-4C47-A607-EF463ACED1D5}" destId="{FBFF2D98-077D-4CD1-A551-3F7DF2AA0B49}" srcOrd="1" destOrd="0" presId="urn:microsoft.com/office/officeart/2005/8/layout/hierarchy1"/>
    <dgm:cxn modelId="{ADF458A0-EC72-497C-A012-3F5C1DDC22AD}" type="presParOf" srcId="{FBFF2D98-077D-4CD1-A551-3F7DF2AA0B49}" destId="{233DBC38-95C0-4430-A527-95954E02A5E9}" srcOrd="0" destOrd="0" presId="urn:microsoft.com/office/officeart/2005/8/layout/hierarchy1"/>
    <dgm:cxn modelId="{EAFF235F-A14D-4D10-A037-BC603A09EB61}" type="presParOf" srcId="{FBFF2D98-077D-4CD1-A551-3F7DF2AA0B49}" destId="{F0244ED1-91BE-4618-BE85-DBC34988187C}" srcOrd="1" destOrd="0" presId="urn:microsoft.com/office/officeart/2005/8/layout/hierarchy1"/>
    <dgm:cxn modelId="{722AF6F6-D3D2-4F16-8F37-0F18043D0C42}" type="presParOf" srcId="{F0244ED1-91BE-4618-BE85-DBC34988187C}" destId="{1CF4E350-DFF3-4DE8-A1D2-0219114EB22E}" srcOrd="0" destOrd="0" presId="urn:microsoft.com/office/officeart/2005/8/layout/hierarchy1"/>
    <dgm:cxn modelId="{543036DF-B37D-4634-A911-F6900DC6C613}" type="presParOf" srcId="{1CF4E350-DFF3-4DE8-A1D2-0219114EB22E}" destId="{28D238F8-7DAD-49BD-850C-DEC9B44AA596}" srcOrd="0" destOrd="0" presId="urn:microsoft.com/office/officeart/2005/8/layout/hierarchy1"/>
    <dgm:cxn modelId="{0EC79D3F-29BD-4B44-9DC7-726CCD604E31}" type="presParOf" srcId="{1CF4E350-DFF3-4DE8-A1D2-0219114EB22E}" destId="{26413886-E1CD-44AA-BC30-9C6B9A905561}" srcOrd="1" destOrd="0" presId="urn:microsoft.com/office/officeart/2005/8/layout/hierarchy1"/>
    <dgm:cxn modelId="{FDEAF9C5-1197-4BDC-9164-F93D271B1A4F}" type="presParOf" srcId="{F0244ED1-91BE-4618-BE85-DBC34988187C}" destId="{01BD3C2A-9EA0-4046-BB30-A7487E7499E4}" srcOrd="1" destOrd="0" presId="urn:microsoft.com/office/officeart/2005/8/layout/hierarchy1"/>
    <dgm:cxn modelId="{B227B880-AA5B-41B9-94F0-615D3B4A96CF}" type="presParOf" srcId="{9BDEB159-EF1B-4F24-8394-BA53E1A25B0F}" destId="{82B01B6A-2F2B-4F35-B311-EFD20B7D97D1}" srcOrd="4" destOrd="0" presId="urn:microsoft.com/office/officeart/2005/8/layout/hierarchy1"/>
    <dgm:cxn modelId="{71A09233-E32F-491F-A11D-AA0E066700A2}" type="presParOf" srcId="{9BDEB159-EF1B-4F24-8394-BA53E1A25B0F}" destId="{B628FA94-EFCA-484C-9992-1BE419BBC5EF}" srcOrd="5" destOrd="0" presId="urn:microsoft.com/office/officeart/2005/8/layout/hierarchy1"/>
    <dgm:cxn modelId="{C358E765-C0D7-4D08-89C5-070865A29519}" type="presParOf" srcId="{B628FA94-EFCA-484C-9992-1BE419BBC5EF}" destId="{173F0F8D-D45A-4EF0-A8A9-2A96EDC7F769}" srcOrd="0" destOrd="0" presId="urn:microsoft.com/office/officeart/2005/8/layout/hierarchy1"/>
    <dgm:cxn modelId="{1B6499E6-BB9F-4619-867E-9300EF1DE43D}" type="presParOf" srcId="{173F0F8D-D45A-4EF0-A8A9-2A96EDC7F769}" destId="{F6776D0E-1845-4A9E-BB46-16513A44257C}" srcOrd="0" destOrd="0" presId="urn:microsoft.com/office/officeart/2005/8/layout/hierarchy1"/>
    <dgm:cxn modelId="{8D20FA93-0458-4A68-8554-E31F9B08E78B}" type="presParOf" srcId="{173F0F8D-D45A-4EF0-A8A9-2A96EDC7F769}" destId="{294B385E-882C-4CE8-84DC-0648366C4EF0}" srcOrd="1" destOrd="0" presId="urn:microsoft.com/office/officeart/2005/8/layout/hierarchy1"/>
    <dgm:cxn modelId="{AA0208F4-2FD5-43C1-AF5E-BD47CE6CD9DB}" type="presParOf" srcId="{B628FA94-EFCA-484C-9992-1BE419BBC5EF}" destId="{9B9F10F7-28A7-4B5A-AD6A-31C639DAECBE}" srcOrd="1" destOrd="0" presId="urn:microsoft.com/office/officeart/2005/8/layout/hierarchy1"/>
    <dgm:cxn modelId="{344F9CAE-8A82-4D3D-B2E8-AC69EE812D48}" type="presParOf" srcId="{9B9F10F7-28A7-4B5A-AD6A-31C639DAECBE}" destId="{264D19E6-47CC-4B1F-9CD5-067E68DF8F11}" srcOrd="0" destOrd="0" presId="urn:microsoft.com/office/officeart/2005/8/layout/hierarchy1"/>
    <dgm:cxn modelId="{30E16DAA-E299-43E3-BE6E-9868AE73ABFB}" type="presParOf" srcId="{9B9F10F7-28A7-4B5A-AD6A-31C639DAECBE}" destId="{761B4076-9C79-48C5-98E6-95EFAEFBD14A}" srcOrd="1" destOrd="0" presId="urn:microsoft.com/office/officeart/2005/8/layout/hierarchy1"/>
    <dgm:cxn modelId="{34446085-AA42-4D00-B9CB-CCFBABD5F02E}" type="presParOf" srcId="{761B4076-9C79-48C5-98E6-95EFAEFBD14A}" destId="{D461644A-8519-48DA-8AFF-AECD1592E29A}" srcOrd="0" destOrd="0" presId="urn:microsoft.com/office/officeart/2005/8/layout/hierarchy1"/>
    <dgm:cxn modelId="{7D1BE798-C69E-4DE1-A3BE-A567383B0E79}" type="presParOf" srcId="{D461644A-8519-48DA-8AFF-AECD1592E29A}" destId="{5282807B-5AC3-4A4A-BA4A-60406B2B85CF}" srcOrd="0" destOrd="0" presId="urn:microsoft.com/office/officeart/2005/8/layout/hierarchy1"/>
    <dgm:cxn modelId="{5471CB86-6E19-4AC7-B91A-A57F14000ACD}" type="presParOf" srcId="{D461644A-8519-48DA-8AFF-AECD1592E29A}" destId="{F5865800-076A-44EC-AA14-67B5B7878354}" srcOrd="1" destOrd="0" presId="urn:microsoft.com/office/officeart/2005/8/layout/hierarchy1"/>
    <dgm:cxn modelId="{E2122C00-8005-4256-89F4-8A3E3DDE6BA9}" type="presParOf" srcId="{761B4076-9C79-48C5-98E6-95EFAEFBD14A}" destId="{475C0F57-7E3E-46FF-A643-FD8B71EB98BD}" srcOrd="1" destOrd="0" presId="urn:microsoft.com/office/officeart/2005/8/layout/hierarchy1"/>
    <dgm:cxn modelId="{BF0C72D8-CA68-456D-AA04-0DA1C328ACD4}" type="presParOf" srcId="{9BDEB159-EF1B-4F24-8394-BA53E1A25B0F}" destId="{FE0E5E14-8701-4FAC-8853-517C07FE5DFF}" srcOrd="6" destOrd="0" presId="urn:microsoft.com/office/officeart/2005/8/layout/hierarchy1"/>
    <dgm:cxn modelId="{3AAD9857-A4D2-4B58-9DE0-04B2CF24C474}" type="presParOf" srcId="{9BDEB159-EF1B-4F24-8394-BA53E1A25B0F}" destId="{AF340001-21AD-4CDB-A139-17F8E1892238}" srcOrd="7" destOrd="0" presId="urn:microsoft.com/office/officeart/2005/8/layout/hierarchy1"/>
    <dgm:cxn modelId="{01476E16-B51C-43F3-B053-0331857311CB}" type="presParOf" srcId="{AF340001-21AD-4CDB-A139-17F8E1892238}" destId="{1D6C669B-8847-442F-B8EC-C2437F25F645}" srcOrd="0" destOrd="0" presId="urn:microsoft.com/office/officeart/2005/8/layout/hierarchy1"/>
    <dgm:cxn modelId="{C54CAF72-DCA5-4206-8416-4590785B3459}" type="presParOf" srcId="{1D6C669B-8847-442F-B8EC-C2437F25F645}" destId="{8F4EBAE3-9343-48CF-A464-E3F7B3FB906C}" srcOrd="0" destOrd="0" presId="urn:microsoft.com/office/officeart/2005/8/layout/hierarchy1"/>
    <dgm:cxn modelId="{84983B52-1CC5-4BDF-AE6A-5D71D0CE3FC9}" type="presParOf" srcId="{1D6C669B-8847-442F-B8EC-C2437F25F645}" destId="{9A77308B-5EC7-4E9A-8455-7F857117ABE7}" srcOrd="1" destOrd="0" presId="urn:microsoft.com/office/officeart/2005/8/layout/hierarchy1"/>
    <dgm:cxn modelId="{A483E860-AD43-4C17-B9B4-67992F3FEA77}" type="presParOf" srcId="{AF340001-21AD-4CDB-A139-17F8E1892238}" destId="{A2090097-7195-482B-8642-058BD012478B}" srcOrd="1" destOrd="0" presId="urn:microsoft.com/office/officeart/2005/8/layout/hierarchy1"/>
    <dgm:cxn modelId="{808ACD19-04FF-4052-AA13-853B73EEE626}" type="presParOf" srcId="{A2090097-7195-482B-8642-058BD012478B}" destId="{9F1530C2-328C-4EEC-84C9-7995FE98D16F}" srcOrd="0" destOrd="0" presId="urn:microsoft.com/office/officeart/2005/8/layout/hierarchy1"/>
    <dgm:cxn modelId="{9F4AD8A4-B676-4A59-96E4-5910D685C3E5}" type="presParOf" srcId="{A2090097-7195-482B-8642-058BD012478B}" destId="{CDF2E570-2C16-46F8-97C9-95C22D53D306}" srcOrd="1" destOrd="0" presId="urn:microsoft.com/office/officeart/2005/8/layout/hierarchy1"/>
    <dgm:cxn modelId="{D092C896-57B7-4071-86C7-BF530F62640A}" type="presParOf" srcId="{CDF2E570-2C16-46F8-97C9-95C22D53D306}" destId="{2174281D-14D0-4610-8405-05A24B9DAF3F}" srcOrd="0" destOrd="0" presId="urn:microsoft.com/office/officeart/2005/8/layout/hierarchy1"/>
    <dgm:cxn modelId="{95992E75-2583-462C-B0DB-13F5FF7F1F1F}" type="presParOf" srcId="{2174281D-14D0-4610-8405-05A24B9DAF3F}" destId="{782F1FC5-6D9F-4133-B75F-6B82F9D25887}" srcOrd="0" destOrd="0" presId="urn:microsoft.com/office/officeart/2005/8/layout/hierarchy1"/>
    <dgm:cxn modelId="{CEECB68D-9CB0-4A47-9A98-166D2BF9AF91}" type="presParOf" srcId="{2174281D-14D0-4610-8405-05A24B9DAF3F}" destId="{53803766-88DB-4867-9694-5293BAD11514}" srcOrd="1" destOrd="0" presId="urn:microsoft.com/office/officeart/2005/8/layout/hierarchy1"/>
    <dgm:cxn modelId="{369B995B-292A-4314-9197-697C309504D4}" type="presParOf" srcId="{CDF2E570-2C16-46F8-97C9-95C22D53D306}" destId="{D41B222A-D10A-4205-A3A7-678F5386880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1530C2-328C-4EEC-84C9-7995FE98D16F}">
      <dsp:nvSpPr>
        <dsp:cNvPr id="0" name=""/>
        <dsp:cNvSpPr/>
      </dsp:nvSpPr>
      <dsp:spPr>
        <a:xfrm>
          <a:off x="4589862" y="1227959"/>
          <a:ext cx="91440" cy="2275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0E5E14-8701-4FAC-8853-517C07FE5DFF}">
      <dsp:nvSpPr>
        <dsp:cNvPr id="0" name=""/>
        <dsp:cNvSpPr/>
      </dsp:nvSpPr>
      <dsp:spPr>
        <a:xfrm>
          <a:off x="2578572" y="503611"/>
          <a:ext cx="2057010" cy="227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62"/>
              </a:lnTo>
              <a:lnTo>
                <a:pt x="2057010" y="155062"/>
              </a:lnTo>
              <a:lnTo>
                <a:pt x="2057010" y="2275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4D19E6-47CC-4B1F-9CD5-067E68DF8F11}">
      <dsp:nvSpPr>
        <dsp:cNvPr id="0" name=""/>
        <dsp:cNvSpPr/>
      </dsp:nvSpPr>
      <dsp:spPr>
        <a:xfrm>
          <a:off x="3162887" y="1227959"/>
          <a:ext cx="91440" cy="2275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01B6A-2F2B-4F35-B311-EFD20B7D97D1}">
      <dsp:nvSpPr>
        <dsp:cNvPr id="0" name=""/>
        <dsp:cNvSpPr/>
      </dsp:nvSpPr>
      <dsp:spPr>
        <a:xfrm>
          <a:off x="2578572" y="503611"/>
          <a:ext cx="630035" cy="227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62"/>
              </a:lnTo>
              <a:lnTo>
                <a:pt x="630035" y="155062"/>
              </a:lnTo>
              <a:lnTo>
                <a:pt x="630035" y="2275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DBC38-95C0-4430-A527-95954E02A5E9}">
      <dsp:nvSpPr>
        <dsp:cNvPr id="0" name=""/>
        <dsp:cNvSpPr/>
      </dsp:nvSpPr>
      <dsp:spPr>
        <a:xfrm>
          <a:off x="1941235" y="1227959"/>
          <a:ext cx="91440" cy="2275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D053A8-21DD-4A68-99D3-4736535E161E}">
      <dsp:nvSpPr>
        <dsp:cNvPr id="0" name=""/>
        <dsp:cNvSpPr/>
      </dsp:nvSpPr>
      <dsp:spPr>
        <a:xfrm>
          <a:off x="1986955" y="503611"/>
          <a:ext cx="591616" cy="227540"/>
        </a:xfrm>
        <a:custGeom>
          <a:avLst/>
          <a:gdLst/>
          <a:ahLst/>
          <a:cxnLst/>
          <a:rect l="0" t="0" r="0" b="0"/>
          <a:pathLst>
            <a:path>
              <a:moveTo>
                <a:pt x="591616" y="0"/>
              </a:moveTo>
              <a:lnTo>
                <a:pt x="591616" y="155062"/>
              </a:lnTo>
              <a:lnTo>
                <a:pt x="0" y="155062"/>
              </a:lnTo>
              <a:lnTo>
                <a:pt x="0" y="2275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AECFD1-CB16-42D0-B753-1B9952B16AAC}">
      <dsp:nvSpPr>
        <dsp:cNvPr id="0" name=""/>
        <dsp:cNvSpPr/>
      </dsp:nvSpPr>
      <dsp:spPr>
        <a:xfrm>
          <a:off x="610590" y="1378124"/>
          <a:ext cx="91440" cy="2275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0BADAE-B2E9-434D-B7C1-D8A39820DF24}">
      <dsp:nvSpPr>
        <dsp:cNvPr id="0" name=""/>
        <dsp:cNvSpPr/>
      </dsp:nvSpPr>
      <dsp:spPr>
        <a:xfrm>
          <a:off x="656310" y="503611"/>
          <a:ext cx="1922261" cy="227540"/>
        </a:xfrm>
        <a:custGeom>
          <a:avLst/>
          <a:gdLst/>
          <a:ahLst/>
          <a:cxnLst/>
          <a:rect l="0" t="0" r="0" b="0"/>
          <a:pathLst>
            <a:path>
              <a:moveTo>
                <a:pt x="1922261" y="0"/>
              </a:moveTo>
              <a:lnTo>
                <a:pt x="1922261" y="155062"/>
              </a:lnTo>
              <a:lnTo>
                <a:pt x="0" y="155062"/>
              </a:lnTo>
              <a:lnTo>
                <a:pt x="0" y="2275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0114D-F1F8-4D25-B2D7-33C8C5B1C59A}">
      <dsp:nvSpPr>
        <dsp:cNvPr id="0" name=""/>
        <dsp:cNvSpPr/>
      </dsp:nvSpPr>
      <dsp:spPr>
        <a:xfrm>
          <a:off x="1659235" y="6803"/>
          <a:ext cx="1838674" cy="4968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2EEEEE-7A7A-4643-B5B9-62D9228EE9CB}">
      <dsp:nvSpPr>
        <dsp:cNvPr id="0" name=""/>
        <dsp:cNvSpPr/>
      </dsp:nvSpPr>
      <dsp:spPr>
        <a:xfrm>
          <a:off x="1746165" y="89387"/>
          <a:ext cx="1838674" cy="49680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1920" tIns="121920" rIns="121920" bIns="1219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3200" kern="1200">
              <a:latin typeface="Times New Roman" panose="02020603050405020304" pitchFamily="18" charset="0"/>
              <a:cs typeface="Times New Roman" panose="02020603050405020304" pitchFamily="18" charset="0"/>
            </a:rPr>
            <a:t>АХІЛЛ</a:t>
          </a:r>
        </a:p>
      </dsp:txBody>
      <dsp:txXfrm>
        <a:off x="1760716" y="103938"/>
        <a:ext cx="1809572" cy="467705"/>
      </dsp:txXfrm>
    </dsp:sp>
    <dsp:sp modelId="{57BC9A51-02F4-4174-A34F-FB6365818250}">
      <dsp:nvSpPr>
        <dsp:cNvPr id="0" name=""/>
        <dsp:cNvSpPr/>
      </dsp:nvSpPr>
      <dsp:spPr>
        <a:xfrm>
          <a:off x="2683" y="731151"/>
          <a:ext cx="1307254" cy="64697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4964FD-D2E6-492E-9DEA-8FCC0409351C}">
      <dsp:nvSpPr>
        <dsp:cNvPr id="0" name=""/>
        <dsp:cNvSpPr/>
      </dsp:nvSpPr>
      <dsp:spPr>
        <a:xfrm>
          <a:off x="89614" y="813735"/>
          <a:ext cx="1307254" cy="6469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найхробріший воїн ахейців</a:t>
          </a:r>
        </a:p>
      </dsp:txBody>
      <dsp:txXfrm>
        <a:off x="108563" y="832684"/>
        <a:ext cx="1269356" cy="609074"/>
      </dsp:txXfrm>
    </dsp:sp>
    <dsp:sp modelId="{8B4251E6-03FC-4E78-9114-F43122C18124}">
      <dsp:nvSpPr>
        <dsp:cNvPr id="0" name=""/>
        <dsp:cNvSpPr/>
      </dsp:nvSpPr>
      <dsp:spPr>
        <a:xfrm>
          <a:off x="132690" y="1605665"/>
          <a:ext cx="1047239" cy="131000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7A5037-C171-46D1-908F-BF80CA8FB82B}">
      <dsp:nvSpPr>
        <dsp:cNvPr id="0" name=""/>
        <dsp:cNvSpPr/>
      </dsp:nvSpPr>
      <dsp:spPr>
        <a:xfrm>
          <a:off x="219621" y="1688249"/>
          <a:ext cx="1047239" cy="131000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Адже у нього єдине вразливе місце - п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'</a:t>
          </a: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ята, тому він не боїться померти</a:t>
          </a:r>
        </a:p>
      </dsp:txBody>
      <dsp:txXfrm>
        <a:off x="250294" y="1718922"/>
        <a:ext cx="985893" cy="1248656"/>
      </dsp:txXfrm>
    </dsp:sp>
    <dsp:sp modelId="{0F09E229-0CE7-49AA-93B1-CE2217EF853C}">
      <dsp:nvSpPr>
        <dsp:cNvPr id="0" name=""/>
        <dsp:cNvSpPr/>
      </dsp:nvSpPr>
      <dsp:spPr>
        <a:xfrm>
          <a:off x="1595768" y="731151"/>
          <a:ext cx="782374" cy="4968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653801-968C-479B-AAE4-3A2E3D9B5501}">
      <dsp:nvSpPr>
        <dsp:cNvPr id="0" name=""/>
        <dsp:cNvSpPr/>
      </dsp:nvSpPr>
      <dsp:spPr>
        <a:xfrm>
          <a:off x="1682698" y="813735"/>
          <a:ext cx="782374" cy="49680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сильний</a:t>
          </a:r>
        </a:p>
      </dsp:txBody>
      <dsp:txXfrm>
        <a:off x="1697249" y="828286"/>
        <a:ext cx="753272" cy="467705"/>
      </dsp:txXfrm>
    </dsp:sp>
    <dsp:sp modelId="{28D238F8-7DAD-49BD-850C-DEC9B44AA596}">
      <dsp:nvSpPr>
        <dsp:cNvPr id="0" name=""/>
        <dsp:cNvSpPr/>
      </dsp:nvSpPr>
      <dsp:spPr>
        <a:xfrm>
          <a:off x="1483798" y="1455500"/>
          <a:ext cx="1006313" cy="14953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413886-E1CD-44AA-BC30-9C6B9A905561}">
      <dsp:nvSpPr>
        <dsp:cNvPr id="0" name=""/>
        <dsp:cNvSpPr/>
      </dsp:nvSpPr>
      <dsp:spPr>
        <a:xfrm>
          <a:off x="1570729" y="1538084"/>
          <a:ext cx="1006313" cy="149533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крім того, що юнак тренований, у нього обладунки, які йому викував сам Гефест</a:t>
          </a:r>
        </a:p>
      </dsp:txBody>
      <dsp:txXfrm>
        <a:off x="1600203" y="1567558"/>
        <a:ext cx="947365" cy="1436384"/>
      </dsp:txXfrm>
    </dsp:sp>
    <dsp:sp modelId="{F6776D0E-1845-4A9E-BB46-16513A44257C}">
      <dsp:nvSpPr>
        <dsp:cNvPr id="0" name=""/>
        <dsp:cNvSpPr/>
      </dsp:nvSpPr>
      <dsp:spPr>
        <a:xfrm>
          <a:off x="2552003" y="731151"/>
          <a:ext cx="1313207" cy="4968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4B385E-882C-4CE8-84DC-0648366C4EF0}">
      <dsp:nvSpPr>
        <dsp:cNvPr id="0" name=""/>
        <dsp:cNvSpPr/>
      </dsp:nvSpPr>
      <dsp:spPr>
        <a:xfrm>
          <a:off x="2638934" y="813735"/>
          <a:ext cx="1313207" cy="49680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жорстокий</a:t>
          </a:r>
        </a:p>
      </dsp:txBody>
      <dsp:txXfrm>
        <a:off x="2653485" y="828286"/>
        <a:ext cx="1284105" cy="467705"/>
      </dsp:txXfrm>
    </dsp:sp>
    <dsp:sp modelId="{5282807B-5AC3-4A4A-BA4A-60406B2B85CF}">
      <dsp:nvSpPr>
        <dsp:cNvPr id="0" name=""/>
        <dsp:cNvSpPr/>
      </dsp:nvSpPr>
      <dsp:spPr>
        <a:xfrm>
          <a:off x="2716697" y="1455500"/>
          <a:ext cx="983820" cy="19756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865800-076A-44EC-AA14-67B5B7878354}">
      <dsp:nvSpPr>
        <dsp:cNvPr id="0" name=""/>
        <dsp:cNvSpPr/>
      </dsp:nvSpPr>
      <dsp:spPr>
        <a:xfrm>
          <a:off x="2803628" y="1538084"/>
          <a:ext cx="983820" cy="1975670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безжально мстить за смерть друга, вбиваючи тисячі троянців, знущається з тіла мертвого Гектора</a:t>
          </a:r>
        </a:p>
      </dsp:txBody>
      <dsp:txXfrm>
        <a:off x="2832443" y="1566899"/>
        <a:ext cx="926190" cy="1918040"/>
      </dsp:txXfrm>
    </dsp:sp>
    <dsp:sp modelId="{8F4EBAE3-9343-48CF-A464-E3F7B3FB906C}">
      <dsp:nvSpPr>
        <dsp:cNvPr id="0" name=""/>
        <dsp:cNvSpPr/>
      </dsp:nvSpPr>
      <dsp:spPr>
        <a:xfrm>
          <a:off x="4116703" y="731151"/>
          <a:ext cx="1037757" cy="49680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77308B-5EC7-4E9A-8455-7F857117ABE7}">
      <dsp:nvSpPr>
        <dsp:cNvPr id="0" name=""/>
        <dsp:cNvSpPr/>
      </dsp:nvSpPr>
      <dsp:spPr>
        <a:xfrm>
          <a:off x="4203634" y="813735"/>
          <a:ext cx="1037757" cy="49680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поважає старших</a:t>
          </a:r>
        </a:p>
      </dsp:txBody>
      <dsp:txXfrm>
        <a:off x="4218185" y="828286"/>
        <a:ext cx="1008655" cy="467705"/>
      </dsp:txXfrm>
    </dsp:sp>
    <dsp:sp modelId="{782F1FC5-6D9F-4133-B75F-6B82F9D25887}">
      <dsp:nvSpPr>
        <dsp:cNvPr id="0" name=""/>
        <dsp:cNvSpPr/>
      </dsp:nvSpPr>
      <dsp:spPr>
        <a:xfrm>
          <a:off x="3874378" y="1455500"/>
          <a:ext cx="1522407" cy="20779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803766-88DB-4867-9694-5293BAD11514}">
      <dsp:nvSpPr>
        <dsp:cNvPr id="0" name=""/>
        <dsp:cNvSpPr/>
      </dsp:nvSpPr>
      <dsp:spPr>
        <a:xfrm>
          <a:off x="3961309" y="1538084"/>
          <a:ext cx="1522407" cy="207798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незважаючи на те, що цар Пріам - батько ненавистного Гектора, Ахілл знаходить  у собі сили пробачити старця  і співчуває його горю, віддає тіло його сина для поховання</a:t>
          </a:r>
        </a:p>
      </dsp:txBody>
      <dsp:txXfrm>
        <a:off x="4005899" y="1582674"/>
        <a:ext cx="1433227" cy="198880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1530C2-328C-4EEC-84C9-7995FE98D16F}">
      <dsp:nvSpPr>
        <dsp:cNvPr id="0" name=""/>
        <dsp:cNvSpPr/>
      </dsp:nvSpPr>
      <dsp:spPr>
        <a:xfrm>
          <a:off x="4573491" y="1917645"/>
          <a:ext cx="91440" cy="2324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0E5E14-8701-4FAC-8853-517C07FE5DFF}">
      <dsp:nvSpPr>
        <dsp:cNvPr id="0" name=""/>
        <dsp:cNvSpPr/>
      </dsp:nvSpPr>
      <dsp:spPr>
        <a:xfrm>
          <a:off x="2575021" y="1177671"/>
          <a:ext cx="2044190" cy="232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62"/>
              </a:lnTo>
              <a:lnTo>
                <a:pt x="2057010" y="155062"/>
              </a:lnTo>
              <a:lnTo>
                <a:pt x="205701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4D19E6-47CC-4B1F-9CD5-067E68DF8F11}">
      <dsp:nvSpPr>
        <dsp:cNvPr id="0" name=""/>
        <dsp:cNvSpPr/>
      </dsp:nvSpPr>
      <dsp:spPr>
        <a:xfrm>
          <a:off x="3115734" y="1917645"/>
          <a:ext cx="91440" cy="2324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01B6A-2F2B-4F35-B311-EFD20B7D97D1}">
      <dsp:nvSpPr>
        <dsp:cNvPr id="0" name=""/>
        <dsp:cNvSpPr/>
      </dsp:nvSpPr>
      <dsp:spPr>
        <a:xfrm>
          <a:off x="2575021" y="1177671"/>
          <a:ext cx="586433" cy="232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62"/>
              </a:lnTo>
              <a:lnTo>
                <a:pt x="630035" y="155062"/>
              </a:lnTo>
              <a:lnTo>
                <a:pt x="630035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DBC38-95C0-4430-A527-95954E02A5E9}">
      <dsp:nvSpPr>
        <dsp:cNvPr id="0" name=""/>
        <dsp:cNvSpPr/>
      </dsp:nvSpPr>
      <dsp:spPr>
        <a:xfrm>
          <a:off x="1867729" y="2290706"/>
          <a:ext cx="91440" cy="2324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D053A8-21DD-4A68-99D3-4736535E161E}">
      <dsp:nvSpPr>
        <dsp:cNvPr id="0" name=""/>
        <dsp:cNvSpPr/>
      </dsp:nvSpPr>
      <dsp:spPr>
        <a:xfrm>
          <a:off x="1913449" y="1177671"/>
          <a:ext cx="661571" cy="232449"/>
        </a:xfrm>
        <a:custGeom>
          <a:avLst/>
          <a:gdLst/>
          <a:ahLst/>
          <a:cxnLst/>
          <a:rect l="0" t="0" r="0" b="0"/>
          <a:pathLst>
            <a:path>
              <a:moveTo>
                <a:pt x="591616" y="0"/>
              </a:moveTo>
              <a:lnTo>
                <a:pt x="591616" y="155062"/>
              </a:lnTo>
              <a:lnTo>
                <a:pt x="0" y="155062"/>
              </a:lnTo>
              <a:lnTo>
                <a:pt x="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AECFD1-CB16-42D0-B753-1B9952B16AAC}">
      <dsp:nvSpPr>
        <dsp:cNvPr id="0" name=""/>
        <dsp:cNvSpPr/>
      </dsp:nvSpPr>
      <dsp:spPr>
        <a:xfrm>
          <a:off x="622765" y="2071050"/>
          <a:ext cx="91440" cy="2324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0BADAE-B2E9-434D-B7C1-D8A39820DF24}">
      <dsp:nvSpPr>
        <dsp:cNvPr id="0" name=""/>
        <dsp:cNvSpPr/>
      </dsp:nvSpPr>
      <dsp:spPr>
        <a:xfrm>
          <a:off x="668485" y="1177671"/>
          <a:ext cx="1906535" cy="232449"/>
        </a:xfrm>
        <a:custGeom>
          <a:avLst/>
          <a:gdLst/>
          <a:ahLst/>
          <a:cxnLst/>
          <a:rect l="0" t="0" r="0" b="0"/>
          <a:pathLst>
            <a:path>
              <a:moveTo>
                <a:pt x="1922261" y="0"/>
              </a:moveTo>
              <a:lnTo>
                <a:pt x="1922261" y="155062"/>
              </a:lnTo>
              <a:lnTo>
                <a:pt x="0" y="155062"/>
              </a:lnTo>
              <a:lnTo>
                <a:pt x="0" y="227540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0114D-F1F8-4D25-B2D7-33C8C5B1C59A}">
      <dsp:nvSpPr>
        <dsp:cNvPr id="0" name=""/>
        <dsp:cNvSpPr/>
      </dsp:nvSpPr>
      <dsp:spPr>
        <a:xfrm>
          <a:off x="1635852" y="670147"/>
          <a:ext cx="1878337" cy="5075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2EEEEE-7A7A-4643-B5B9-62D9228EE9CB}">
      <dsp:nvSpPr>
        <dsp:cNvPr id="0" name=""/>
        <dsp:cNvSpPr/>
      </dsp:nvSpPr>
      <dsp:spPr>
        <a:xfrm>
          <a:off x="1724658" y="754512"/>
          <a:ext cx="1878337" cy="507524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1920" tIns="121920" rIns="121920" bIns="1219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3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ГЕКТОР</a:t>
          </a:r>
        </a:p>
      </dsp:txBody>
      <dsp:txXfrm>
        <a:off x="1739523" y="769377"/>
        <a:ext cx="1848607" cy="477794"/>
      </dsp:txXfrm>
    </dsp:sp>
    <dsp:sp modelId="{57BC9A51-02F4-4174-A34F-FB6365818250}">
      <dsp:nvSpPr>
        <dsp:cNvPr id="0" name=""/>
        <dsp:cNvSpPr/>
      </dsp:nvSpPr>
      <dsp:spPr>
        <a:xfrm>
          <a:off x="758" y="1410120"/>
          <a:ext cx="1335453" cy="66092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4964FD-D2E6-492E-9DEA-8FCC0409351C}">
      <dsp:nvSpPr>
        <dsp:cNvPr id="0" name=""/>
        <dsp:cNvSpPr/>
      </dsp:nvSpPr>
      <dsp:spPr>
        <a:xfrm>
          <a:off x="89564" y="1494486"/>
          <a:ext cx="1335453" cy="660929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ватажок троянців</a:t>
          </a:r>
        </a:p>
      </dsp:txBody>
      <dsp:txXfrm>
        <a:off x="108922" y="1513844"/>
        <a:ext cx="1296737" cy="622213"/>
      </dsp:txXfrm>
    </dsp:sp>
    <dsp:sp modelId="{8B4251E6-03FC-4E78-9114-F43122C18124}">
      <dsp:nvSpPr>
        <dsp:cNvPr id="0" name=""/>
        <dsp:cNvSpPr/>
      </dsp:nvSpPr>
      <dsp:spPr>
        <a:xfrm>
          <a:off x="133570" y="2303499"/>
          <a:ext cx="1069830" cy="85573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7A5037-C171-46D1-908F-BF80CA8FB82B}">
      <dsp:nvSpPr>
        <dsp:cNvPr id="0" name=""/>
        <dsp:cNvSpPr/>
      </dsp:nvSpPr>
      <dsp:spPr>
        <a:xfrm>
          <a:off x="222375" y="2387864"/>
          <a:ext cx="1069830" cy="855732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Адже він старший син царя Трої Пріама</a:t>
          </a:r>
        </a:p>
      </dsp:txBody>
      <dsp:txXfrm>
        <a:off x="247439" y="2412928"/>
        <a:ext cx="1019702" cy="805604"/>
      </dsp:txXfrm>
    </dsp:sp>
    <dsp:sp modelId="{0F09E229-0CE7-49AA-93B1-CE2217EF853C}">
      <dsp:nvSpPr>
        <dsp:cNvPr id="0" name=""/>
        <dsp:cNvSpPr/>
      </dsp:nvSpPr>
      <dsp:spPr>
        <a:xfrm>
          <a:off x="1513823" y="1410120"/>
          <a:ext cx="799251" cy="880586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653801-968C-479B-AAE4-3A2E3D9B5501}">
      <dsp:nvSpPr>
        <dsp:cNvPr id="0" name=""/>
        <dsp:cNvSpPr/>
      </dsp:nvSpPr>
      <dsp:spPr>
        <a:xfrm>
          <a:off x="1602629" y="1494486"/>
          <a:ext cx="799251" cy="880586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люблячий чоловік і батько</a:t>
          </a:r>
        </a:p>
      </dsp:txBody>
      <dsp:txXfrm>
        <a:off x="1626038" y="1517895"/>
        <a:ext cx="752433" cy="833768"/>
      </dsp:txXfrm>
    </dsp:sp>
    <dsp:sp modelId="{28D238F8-7DAD-49BD-850C-DEC9B44AA596}">
      <dsp:nvSpPr>
        <dsp:cNvPr id="0" name=""/>
        <dsp:cNvSpPr/>
      </dsp:nvSpPr>
      <dsp:spPr>
        <a:xfrm>
          <a:off x="1399438" y="2523155"/>
          <a:ext cx="1028021" cy="131511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413886-E1CD-44AA-BC30-9C6B9A905561}">
      <dsp:nvSpPr>
        <dsp:cNvPr id="0" name=""/>
        <dsp:cNvSpPr/>
      </dsp:nvSpPr>
      <dsp:spPr>
        <a:xfrm>
          <a:off x="1488244" y="2607521"/>
          <a:ext cx="1028021" cy="1315113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перед боєм прощається з дружиною і сином, дбає про їх порятунок</a:t>
          </a:r>
        </a:p>
      </dsp:txBody>
      <dsp:txXfrm>
        <a:off x="1518354" y="2637631"/>
        <a:ext cx="967801" cy="1254893"/>
      </dsp:txXfrm>
    </dsp:sp>
    <dsp:sp modelId="{F6776D0E-1845-4A9E-BB46-16513A44257C}">
      <dsp:nvSpPr>
        <dsp:cNvPr id="0" name=""/>
        <dsp:cNvSpPr/>
      </dsp:nvSpPr>
      <dsp:spPr>
        <a:xfrm>
          <a:off x="2490686" y="1410120"/>
          <a:ext cx="1341535" cy="5075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4B385E-882C-4CE8-84DC-0648366C4EF0}">
      <dsp:nvSpPr>
        <dsp:cNvPr id="0" name=""/>
        <dsp:cNvSpPr/>
      </dsp:nvSpPr>
      <dsp:spPr>
        <a:xfrm>
          <a:off x="2579492" y="1494486"/>
          <a:ext cx="1341535" cy="507524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хороший брат</a:t>
          </a:r>
        </a:p>
      </dsp:txBody>
      <dsp:txXfrm>
        <a:off x="2594357" y="1509351"/>
        <a:ext cx="1311805" cy="477794"/>
      </dsp:txXfrm>
    </dsp:sp>
    <dsp:sp modelId="{5282807B-5AC3-4A4A-BA4A-60406B2B85CF}">
      <dsp:nvSpPr>
        <dsp:cNvPr id="0" name=""/>
        <dsp:cNvSpPr/>
      </dsp:nvSpPr>
      <dsp:spPr>
        <a:xfrm>
          <a:off x="2658933" y="2150094"/>
          <a:ext cx="1005043" cy="110944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865800-076A-44EC-AA14-67B5B7878354}">
      <dsp:nvSpPr>
        <dsp:cNvPr id="0" name=""/>
        <dsp:cNvSpPr/>
      </dsp:nvSpPr>
      <dsp:spPr>
        <a:xfrm>
          <a:off x="2747739" y="2234460"/>
          <a:ext cx="1005043" cy="1109444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вступає у війні за честь брата та його коханої</a:t>
          </a:r>
        </a:p>
      </dsp:txBody>
      <dsp:txXfrm>
        <a:off x="2777176" y="2263897"/>
        <a:ext cx="946169" cy="1050570"/>
      </dsp:txXfrm>
    </dsp:sp>
    <dsp:sp modelId="{8F4EBAE3-9343-48CF-A464-E3F7B3FB906C}">
      <dsp:nvSpPr>
        <dsp:cNvPr id="0" name=""/>
        <dsp:cNvSpPr/>
      </dsp:nvSpPr>
      <dsp:spPr>
        <a:xfrm>
          <a:off x="4089140" y="1410120"/>
          <a:ext cx="1060143" cy="50752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77308B-5EC7-4E9A-8455-7F857117ABE7}">
      <dsp:nvSpPr>
        <dsp:cNvPr id="0" name=""/>
        <dsp:cNvSpPr/>
      </dsp:nvSpPr>
      <dsp:spPr>
        <a:xfrm>
          <a:off x="4177945" y="1494486"/>
          <a:ext cx="1060143" cy="507524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сміливий воїн</a:t>
          </a:r>
        </a:p>
      </dsp:txBody>
      <dsp:txXfrm>
        <a:off x="4192810" y="1509351"/>
        <a:ext cx="1030413" cy="477794"/>
      </dsp:txXfrm>
    </dsp:sp>
    <dsp:sp modelId="{782F1FC5-6D9F-4133-B75F-6B82F9D25887}">
      <dsp:nvSpPr>
        <dsp:cNvPr id="0" name=""/>
        <dsp:cNvSpPr/>
      </dsp:nvSpPr>
      <dsp:spPr>
        <a:xfrm>
          <a:off x="3841587" y="2150094"/>
          <a:ext cx="1555247" cy="130018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803766-88DB-4867-9694-5293BAD11514}">
      <dsp:nvSpPr>
        <dsp:cNvPr id="0" name=""/>
        <dsp:cNvSpPr/>
      </dsp:nvSpPr>
      <dsp:spPr>
        <a:xfrm>
          <a:off x="3930393" y="2234460"/>
          <a:ext cx="1555247" cy="1300187"/>
        </a:xfrm>
        <a:prstGeom prst="roundRect">
          <a:avLst>
            <a:gd name="adj" fmla="val 10000"/>
          </a:avLst>
        </a:prstGeom>
        <a:solidFill>
          <a:sysClr val="windowText" lastClr="000000">
            <a:alpha val="90000"/>
            <a:tint val="4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убиває Патрокла і, знаючи, що його чекає смерть від помсти Ахілла, хоробро виходить на поєдинок</a:t>
          </a:r>
        </a:p>
      </dsp:txBody>
      <dsp:txXfrm>
        <a:off x="3968474" y="2272541"/>
        <a:ext cx="1479085" cy="12240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5224</Words>
  <Characters>2978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Витуля</cp:lastModifiedBy>
  <cp:revision>33</cp:revision>
  <dcterms:created xsi:type="dcterms:W3CDTF">2016-10-20T10:38:00Z</dcterms:created>
  <dcterms:modified xsi:type="dcterms:W3CDTF">2017-12-28T20:28:00Z</dcterms:modified>
</cp:coreProperties>
</file>